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15A" w:rsidRPr="009F015A" w:rsidRDefault="009F015A" w:rsidP="009F015A">
      <w:pPr>
        <w:pStyle w:val="af7"/>
        <w:ind w:firstLine="709"/>
        <w:jc w:val="center"/>
        <w:rPr>
          <w:rFonts w:ascii="Times New Roman" w:hAnsi="Times New Roman"/>
          <w:sz w:val="24"/>
          <w:szCs w:val="24"/>
        </w:rPr>
      </w:pPr>
    </w:p>
    <w:p w:rsidR="009F015A" w:rsidRPr="009F015A" w:rsidRDefault="009F015A" w:rsidP="009F015A"/>
    <w:p w:rsidR="009F015A" w:rsidRPr="009F015A" w:rsidRDefault="009F015A" w:rsidP="009F015A"/>
    <w:p w:rsidR="006F2BD6" w:rsidRPr="00211831" w:rsidRDefault="006F2BD6" w:rsidP="006F2BD6">
      <w:pPr>
        <w:rPr>
          <w:b/>
          <w:sz w:val="28"/>
        </w:rPr>
      </w:pPr>
      <w:r w:rsidRPr="00211831">
        <w:t xml:space="preserve">                                      </w:t>
      </w:r>
      <w:r>
        <w:t xml:space="preserve">               </w:t>
      </w:r>
      <w:r w:rsidRPr="00211831">
        <w:t xml:space="preserve">   </w:t>
      </w:r>
      <w:r w:rsidRPr="00211831">
        <w:object w:dxaOrig="1612" w:dyaOrig="1627">
          <v:rect id="rectole0000000000" o:spid="_x0000_i1025" style="width:80.25pt;height:81.75pt" o:ole="" o:preferrelative="t" stroked="f">
            <v:imagedata r:id="rId7" o:title=""/>
          </v:rect>
          <o:OLEObject Type="Embed" ProgID="StaticMetafile" ShapeID="rectole0000000000" DrawAspect="Content" ObjectID="_1584907593" r:id="rId8"/>
        </w:object>
      </w:r>
      <w:r w:rsidRPr="00211831">
        <w:t xml:space="preserve">  </w:t>
      </w:r>
    </w:p>
    <w:p w:rsidR="006F2BD6" w:rsidRPr="00211831" w:rsidRDefault="006F2BD6" w:rsidP="006F2BD6">
      <w:pPr>
        <w:tabs>
          <w:tab w:val="left" w:pos="2220"/>
        </w:tabs>
        <w:rPr>
          <w:color w:val="0000FF"/>
          <w:sz w:val="28"/>
        </w:rPr>
      </w:pPr>
      <w:r w:rsidRPr="00211831">
        <w:rPr>
          <w:color w:val="0000FF"/>
          <w:sz w:val="28"/>
        </w:rPr>
        <w:t>МИНИСТЕРСТВО ОБРАЗОВАНИЯ И НАУКИ РЕСПУБЛИКИ ДАГЕСТАН</w:t>
      </w:r>
    </w:p>
    <w:p w:rsidR="006F2BD6" w:rsidRPr="00211831" w:rsidRDefault="006F2BD6" w:rsidP="006F2BD6">
      <w:pPr>
        <w:keepNext/>
        <w:jc w:val="center"/>
        <w:rPr>
          <w:b/>
          <w:color w:val="0000FF"/>
        </w:rPr>
      </w:pPr>
      <w:r w:rsidRPr="00211831">
        <w:rPr>
          <w:b/>
          <w:color w:val="0000FF"/>
        </w:rPr>
        <w:t>МКОУ «АПШИНСКАЯ СРЕДНЯЯ ОБЩЕОБРАЗОВАТЕЛЬНАЯ ШКОЛА»</w:t>
      </w:r>
    </w:p>
    <w:p w:rsidR="006F2BD6" w:rsidRPr="00211831" w:rsidRDefault="006F2BD6" w:rsidP="006F2BD6">
      <w:pPr>
        <w:keepNext/>
        <w:jc w:val="center"/>
        <w:rPr>
          <w:rFonts w:eastAsia="Calibri"/>
          <w:color w:val="0000FF"/>
          <w:sz w:val="28"/>
        </w:rPr>
      </w:pPr>
      <w:r w:rsidRPr="00211831">
        <w:rPr>
          <w:color w:val="0000FF"/>
          <w:sz w:val="20"/>
        </w:rPr>
        <w:t>Россия, Республика Дагестан, 368204, Буйнакский район, с.Апши  т. (8903) 428-07-66, apshy@mail.ru</w:t>
      </w:r>
      <w:r w:rsidRPr="00211831">
        <w:rPr>
          <w:rFonts w:eastAsia="Calibri"/>
          <w:color w:val="0000FF"/>
          <w:sz w:val="28"/>
        </w:rPr>
        <w:t xml:space="preserve">      </w:t>
      </w:r>
      <w:r w:rsidRPr="00211831">
        <w:rPr>
          <w:rFonts w:eastAsia="Calibri"/>
          <w:color w:val="0000FF"/>
          <w:sz w:val="28"/>
        </w:rPr>
        <w:br/>
      </w:r>
    </w:p>
    <w:p w:rsidR="006F2BD6" w:rsidRDefault="006F2BD6" w:rsidP="006F2BD6"/>
    <w:p w:rsidR="009F015A" w:rsidRPr="009F015A" w:rsidRDefault="009F015A" w:rsidP="009F015A"/>
    <w:p w:rsidR="009F015A" w:rsidRPr="009F015A" w:rsidRDefault="009F015A" w:rsidP="009F015A">
      <w:r w:rsidRPr="009F015A">
        <w:t xml:space="preserve">                                                                                                                   </w:t>
      </w:r>
    </w:p>
    <w:p w:rsidR="009F015A" w:rsidRPr="009F015A" w:rsidRDefault="009F015A" w:rsidP="009F015A"/>
    <w:p w:rsidR="009F015A" w:rsidRPr="003E507A" w:rsidRDefault="009F015A" w:rsidP="009F015A">
      <w:pPr>
        <w:rPr>
          <w:b/>
        </w:rPr>
      </w:pPr>
      <w:r w:rsidRPr="009F015A">
        <w:t xml:space="preserve">                                                               </w:t>
      </w:r>
      <w:r w:rsidR="003E507A">
        <w:t xml:space="preserve">                         </w:t>
      </w:r>
      <w:r w:rsidRPr="003E507A">
        <w:rPr>
          <w:b/>
        </w:rPr>
        <w:t>Утверждаю:</w:t>
      </w:r>
    </w:p>
    <w:p w:rsidR="009F015A" w:rsidRPr="003E507A" w:rsidRDefault="009F015A" w:rsidP="009F015A">
      <w:pPr>
        <w:jc w:val="center"/>
        <w:rPr>
          <w:b/>
        </w:rPr>
      </w:pPr>
      <w:r w:rsidRPr="003E507A">
        <w:rPr>
          <w:b/>
        </w:rPr>
        <w:t xml:space="preserve">                                                                             </w:t>
      </w:r>
      <w:r w:rsidR="003E507A">
        <w:rPr>
          <w:b/>
        </w:rPr>
        <w:t xml:space="preserve">         </w:t>
      </w:r>
      <w:r w:rsidR="006F2BD6" w:rsidRPr="003E507A">
        <w:rPr>
          <w:b/>
        </w:rPr>
        <w:t>Директор МКОУ «Апшин</w:t>
      </w:r>
      <w:r w:rsidR="00EF50DB" w:rsidRPr="003E507A">
        <w:rPr>
          <w:b/>
        </w:rPr>
        <w:t xml:space="preserve">ская </w:t>
      </w:r>
      <w:r w:rsidRPr="003E507A">
        <w:rPr>
          <w:b/>
        </w:rPr>
        <w:t>СОШ</w:t>
      </w:r>
    </w:p>
    <w:p w:rsidR="009F015A" w:rsidRPr="003E507A" w:rsidRDefault="009F015A" w:rsidP="009F015A">
      <w:pPr>
        <w:jc w:val="center"/>
        <w:rPr>
          <w:b/>
        </w:rPr>
      </w:pPr>
      <w:r w:rsidRPr="003E507A">
        <w:rPr>
          <w:b/>
        </w:rPr>
        <w:t xml:space="preserve">                                                                      </w:t>
      </w:r>
      <w:r w:rsidR="003E507A">
        <w:rPr>
          <w:b/>
        </w:rPr>
        <w:t xml:space="preserve">     </w:t>
      </w:r>
      <w:r w:rsidR="006F2BD6" w:rsidRPr="003E507A">
        <w:rPr>
          <w:b/>
        </w:rPr>
        <w:t xml:space="preserve">  ____________ Р.А.Магомедова</w:t>
      </w:r>
    </w:p>
    <w:p w:rsidR="009F015A" w:rsidRPr="003E507A" w:rsidRDefault="009F015A" w:rsidP="009F015A">
      <w:pPr>
        <w:jc w:val="center"/>
        <w:rPr>
          <w:b/>
        </w:rPr>
      </w:pPr>
      <w:r w:rsidRPr="003E507A">
        <w:rPr>
          <w:b/>
        </w:rPr>
        <w:t xml:space="preserve">                                                </w:t>
      </w:r>
      <w:r w:rsidR="003E507A">
        <w:rPr>
          <w:b/>
        </w:rPr>
        <w:t xml:space="preserve">                     </w:t>
      </w:r>
      <w:r w:rsidR="006F2BD6" w:rsidRPr="003E507A">
        <w:rPr>
          <w:b/>
        </w:rPr>
        <w:t xml:space="preserve">Приказ №  </w:t>
      </w:r>
      <w:r w:rsidR="0031139B" w:rsidRPr="003E507A">
        <w:rPr>
          <w:b/>
        </w:rPr>
        <w:t xml:space="preserve"> от  30.08.2017 г</w:t>
      </w:r>
      <w:r w:rsidR="006F2BD6" w:rsidRPr="003E507A">
        <w:rPr>
          <w:b/>
        </w:rPr>
        <w:t xml:space="preserve">  </w:t>
      </w:r>
    </w:p>
    <w:p w:rsidR="009F015A" w:rsidRPr="003E507A" w:rsidRDefault="009F015A" w:rsidP="009F015A">
      <w:pPr>
        <w:jc w:val="center"/>
        <w:rPr>
          <w:b/>
        </w:rPr>
      </w:pPr>
    </w:p>
    <w:p w:rsidR="009F015A" w:rsidRPr="009F015A" w:rsidRDefault="009F015A" w:rsidP="009F015A">
      <w:pPr>
        <w:tabs>
          <w:tab w:val="left" w:pos="6617"/>
        </w:tabs>
        <w:ind w:left="357" w:right="-6"/>
        <w:jc w:val="center"/>
      </w:pPr>
    </w:p>
    <w:p w:rsidR="009F015A" w:rsidRPr="009F015A" w:rsidRDefault="009F015A" w:rsidP="009F015A">
      <w:pPr>
        <w:tabs>
          <w:tab w:val="left" w:pos="6617"/>
        </w:tabs>
        <w:ind w:left="357" w:right="-6"/>
        <w:jc w:val="center"/>
      </w:pPr>
    </w:p>
    <w:p w:rsidR="009F015A" w:rsidRPr="009F015A" w:rsidRDefault="009F015A" w:rsidP="009F015A">
      <w:pPr>
        <w:tabs>
          <w:tab w:val="left" w:pos="6617"/>
        </w:tabs>
        <w:ind w:left="357" w:right="-6"/>
        <w:jc w:val="right"/>
      </w:pPr>
    </w:p>
    <w:p w:rsidR="009F015A" w:rsidRPr="009F015A" w:rsidRDefault="009F015A" w:rsidP="009F015A"/>
    <w:p w:rsidR="009F015A" w:rsidRPr="009F015A" w:rsidRDefault="009F015A" w:rsidP="009F015A"/>
    <w:p w:rsidR="009F015A" w:rsidRPr="009F015A" w:rsidRDefault="009F015A" w:rsidP="009F015A"/>
    <w:p w:rsidR="009F015A" w:rsidRPr="009F015A" w:rsidRDefault="009F015A" w:rsidP="009F015A"/>
    <w:p w:rsidR="009F015A" w:rsidRPr="009F015A" w:rsidRDefault="009F015A" w:rsidP="009F015A"/>
    <w:p w:rsidR="009F015A" w:rsidRPr="009F015A" w:rsidRDefault="009F015A" w:rsidP="009F015A"/>
    <w:p w:rsidR="009F015A" w:rsidRPr="009F015A" w:rsidRDefault="009F015A" w:rsidP="009F015A"/>
    <w:p w:rsidR="009F015A" w:rsidRPr="006F2BD6" w:rsidRDefault="006F2BD6" w:rsidP="009F015A">
      <w:pPr>
        <w:jc w:val="center"/>
        <w:rPr>
          <w:b/>
          <w:sz w:val="48"/>
          <w:szCs w:val="48"/>
        </w:rPr>
      </w:pPr>
      <w:r w:rsidRPr="006F2BD6">
        <w:rPr>
          <w:b/>
          <w:sz w:val="48"/>
          <w:szCs w:val="48"/>
        </w:rPr>
        <w:t xml:space="preserve">Дорожная карта </w:t>
      </w:r>
      <w:r>
        <w:rPr>
          <w:b/>
          <w:sz w:val="48"/>
          <w:szCs w:val="48"/>
        </w:rPr>
        <w:t xml:space="preserve"> </w:t>
      </w:r>
    </w:p>
    <w:p w:rsidR="009F015A" w:rsidRPr="006F2BD6" w:rsidRDefault="009F015A" w:rsidP="009F015A">
      <w:pPr>
        <w:jc w:val="center"/>
        <w:rPr>
          <w:b/>
          <w:sz w:val="48"/>
          <w:szCs w:val="48"/>
        </w:rPr>
      </w:pPr>
      <w:r w:rsidRPr="006F2BD6">
        <w:rPr>
          <w:b/>
          <w:sz w:val="48"/>
          <w:szCs w:val="48"/>
        </w:rPr>
        <w:t>«Противодействие экстремизму и профилактика терроризма в школе»</w:t>
      </w:r>
    </w:p>
    <w:p w:rsidR="009F015A" w:rsidRPr="006F2BD6" w:rsidRDefault="009F015A" w:rsidP="009F015A">
      <w:pPr>
        <w:pStyle w:val="1"/>
        <w:rPr>
          <w:i/>
          <w:sz w:val="48"/>
          <w:szCs w:val="48"/>
        </w:rPr>
      </w:pPr>
      <w:r w:rsidRPr="006F2BD6">
        <w:rPr>
          <w:b w:val="0"/>
          <w:sz w:val="48"/>
          <w:szCs w:val="48"/>
        </w:rPr>
        <w:t xml:space="preserve"> </w:t>
      </w:r>
    </w:p>
    <w:p w:rsidR="009F015A" w:rsidRPr="006F2BD6" w:rsidRDefault="009F015A" w:rsidP="009F015A">
      <w:pPr>
        <w:rPr>
          <w:b/>
          <w:sz w:val="48"/>
          <w:szCs w:val="48"/>
        </w:rPr>
      </w:pPr>
    </w:p>
    <w:p w:rsidR="009F015A" w:rsidRPr="006F2BD6" w:rsidRDefault="009F015A" w:rsidP="009F015A">
      <w:pPr>
        <w:rPr>
          <w:b/>
          <w:sz w:val="48"/>
          <w:szCs w:val="48"/>
        </w:rPr>
      </w:pPr>
    </w:p>
    <w:p w:rsidR="009F015A" w:rsidRPr="006F2BD6" w:rsidRDefault="009F015A" w:rsidP="009F015A">
      <w:pPr>
        <w:rPr>
          <w:b/>
          <w:sz w:val="48"/>
          <w:szCs w:val="48"/>
        </w:rPr>
      </w:pPr>
    </w:p>
    <w:p w:rsidR="009F015A" w:rsidRPr="009F015A" w:rsidRDefault="009F015A" w:rsidP="009F015A">
      <w:pPr>
        <w:rPr>
          <w:b/>
        </w:rPr>
      </w:pPr>
    </w:p>
    <w:p w:rsidR="009F015A" w:rsidRPr="009F015A" w:rsidRDefault="009F015A" w:rsidP="009F015A">
      <w:pPr>
        <w:rPr>
          <w:b/>
        </w:rPr>
      </w:pPr>
    </w:p>
    <w:p w:rsidR="009F015A" w:rsidRPr="009F015A" w:rsidRDefault="009F015A" w:rsidP="009F015A">
      <w:pPr>
        <w:rPr>
          <w:b/>
        </w:rPr>
      </w:pPr>
    </w:p>
    <w:p w:rsidR="009F015A" w:rsidRPr="009F015A" w:rsidRDefault="009F015A" w:rsidP="009F015A">
      <w:pPr>
        <w:rPr>
          <w:b/>
        </w:rPr>
      </w:pPr>
    </w:p>
    <w:p w:rsidR="009F015A" w:rsidRPr="009F015A" w:rsidRDefault="009F015A" w:rsidP="009F015A">
      <w:pPr>
        <w:rPr>
          <w:b/>
        </w:rPr>
      </w:pPr>
    </w:p>
    <w:p w:rsidR="009F015A" w:rsidRPr="009F015A" w:rsidRDefault="009F015A" w:rsidP="009F015A">
      <w:pPr>
        <w:rPr>
          <w:b/>
        </w:rPr>
      </w:pPr>
    </w:p>
    <w:p w:rsidR="009F015A" w:rsidRPr="009F015A" w:rsidRDefault="009F015A" w:rsidP="009F015A">
      <w:pPr>
        <w:rPr>
          <w:b/>
        </w:rPr>
      </w:pPr>
    </w:p>
    <w:p w:rsidR="009F015A" w:rsidRPr="009F015A" w:rsidRDefault="009F015A" w:rsidP="009F015A">
      <w:pPr>
        <w:rPr>
          <w:b/>
        </w:rPr>
      </w:pPr>
    </w:p>
    <w:p w:rsidR="009F015A" w:rsidRPr="009F015A" w:rsidRDefault="009F015A" w:rsidP="009F015A">
      <w:pPr>
        <w:rPr>
          <w:b/>
        </w:rPr>
      </w:pPr>
    </w:p>
    <w:p w:rsidR="003561E9" w:rsidRDefault="003561E9" w:rsidP="009F015A">
      <w:pPr>
        <w:shd w:val="clear" w:color="auto" w:fill="FFFFFF"/>
        <w:jc w:val="center"/>
        <w:rPr>
          <w:b/>
          <w:bCs/>
          <w:color w:val="000000"/>
        </w:rPr>
      </w:pPr>
    </w:p>
    <w:p w:rsidR="0031139B" w:rsidRDefault="0031139B" w:rsidP="009F015A">
      <w:pPr>
        <w:shd w:val="clear" w:color="auto" w:fill="FFFFFF"/>
        <w:jc w:val="center"/>
        <w:rPr>
          <w:b/>
          <w:bCs/>
          <w:color w:val="000000"/>
        </w:rPr>
      </w:pPr>
    </w:p>
    <w:p w:rsidR="009F015A" w:rsidRPr="009F015A" w:rsidRDefault="009F015A" w:rsidP="009F015A">
      <w:pPr>
        <w:shd w:val="clear" w:color="auto" w:fill="FFFFFF"/>
        <w:jc w:val="center"/>
        <w:rPr>
          <w:b/>
          <w:color w:val="000000"/>
        </w:rPr>
      </w:pPr>
      <w:r w:rsidRPr="009F015A">
        <w:rPr>
          <w:b/>
          <w:bCs/>
          <w:color w:val="000000"/>
        </w:rPr>
        <w:t>Паспорт программы</w:t>
      </w:r>
    </w:p>
    <w:p w:rsidR="009F015A" w:rsidRPr="009F015A" w:rsidRDefault="009F015A" w:rsidP="009F015A">
      <w:pPr>
        <w:shd w:val="clear" w:color="auto" w:fill="FFFFFF"/>
        <w:jc w:val="both"/>
        <w:rPr>
          <w:color w:val="000000"/>
        </w:rPr>
      </w:pPr>
    </w:p>
    <w:tbl>
      <w:tblPr>
        <w:tblW w:w="0" w:type="auto"/>
        <w:tblCellSpacing w:w="15" w:type="dxa"/>
        <w:tblInd w:w="-261" w:type="dxa"/>
        <w:tblCellMar>
          <w:top w:w="15" w:type="dxa"/>
          <w:left w:w="15" w:type="dxa"/>
          <w:bottom w:w="15" w:type="dxa"/>
          <w:right w:w="15" w:type="dxa"/>
        </w:tblCellMar>
        <w:tblLook w:val="04A0"/>
      </w:tblPr>
      <w:tblGrid>
        <w:gridCol w:w="2694"/>
        <w:gridCol w:w="7252"/>
      </w:tblGrid>
      <w:tr w:rsidR="009F015A" w:rsidRPr="009F015A" w:rsidTr="00EF50DB">
        <w:trPr>
          <w:tblCellSpacing w:w="15" w:type="dxa"/>
        </w:trPr>
        <w:tc>
          <w:tcPr>
            <w:tcW w:w="2649"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9F015A" w:rsidRPr="009F015A" w:rsidRDefault="009F015A" w:rsidP="00EF50DB">
            <w:pPr>
              <w:jc w:val="both"/>
            </w:pPr>
            <w:r w:rsidRPr="009F015A">
              <w:t>Наименование</w:t>
            </w:r>
          </w:p>
          <w:p w:rsidR="009F015A" w:rsidRPr="009F015A" w:rsidRDefault="009F015A" w:rsidP="00EF50DB">
            <w:pPr>
              <w:jc w:val="both"/>
            </w:pPr>
            <w:r w:rsidRPr="009F015A">
              <w:t>Программы</w:t>
            </w:r>
          </w:p>
        </w:tc>
        <w:tc>
          <w:tcPr>
            <w:tcW w:w="720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F015A" w:rsidRPr="009F015A" w:rsidRDefault="009F015A" w:rsidP="00EF50DB">
            <w:pPr>
              <w:jc w:val="both"/>
            </w:pPr>
            <w:r w:rsidRPr="009F015A">
              <w:t>«Противодействие экстремизму и профилактика терроризма в школе»</w:t>
            </w:r>
          </w:p>
        </w:tc>
      </w:tr>
      <w:tr w:rsidR="009F015A" w:rsidRPr="009F015A" w:rsidTr="00EF50DB">
        <w:trPr>
          <w:tblCellSpacing w:w="15" w:type="dxa"/>
        </w:trPr>
        <w:tc>
          <w:tcPr>
            <w:tcW w:w="2649"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9F015A" w:rsidRPr="009F015A" w:rsidRDefault="009F015A" w:rsidP="00EF50DB">
            <w:pPr>
              <w:jc w:val="both"/>
            </w:pPr>
            <w:r w:rsidRPr="009F015A">
              <w:t>Разработчики Программы</w:t>
            </w:r>
          </w:p>
        </w:tc>
        <w:tc>
          <w:tcPr>
            <w:tcW w:w="720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F015A" w:rsidRPr="009F015A" w:rsidRDefault="00C92DA2" w:rsidP="00EF50DB">
            <w:pPr>
              <w:shd w:val="clear" w:color="auto" w:fill="FFFFFF"/>
              <w:jc w:val="both"/>
            </w:pPr>
            <w:r>
              <w:rPr>
                <w:bCs/>
              </w:rPr>
              <w:t xml:space="preserve">  Магомедова Б.Р.</w:t>
            </w:r>
            <w:r w:rsidR="009F015A" w:rsidRPr="009F015A">
              <w:rPr>
                <w:bCs/>
              </w:rPr>
              <w:t>- заместитель</w:t>
            </w:r>
            <w:r w:rsidR="00EF50DB">
              <w:rPr>
                <w:bCs/>
              </w:rPr>
              <w:t xml:space="preserve"> директора по ВР</w:t>
            </w:r>
            <w:r>
              <w:rPr>
                <w:bCs/>
              </w:rPr>
              <w:t>.Тагирова С.А.учитель истории.</w:t>
            </w:r>
          </w:p>
        </w:tc>
      </w:tr>
      <w:tr w:rsidR="009F015A" w:rsidRPr="009F015A" w:rsidTr="00EF50DB">
        <w:trPr>
          <w:tblCellSpacing w:w="15" w:type="dxa"/>
        </w:trPr>
        <w:tc>
          <w:tcPr>
            <w:tcW w:w="2649"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9F015A" w:rsidRPr="009F015A" w:rsidRDefault="009F015A" w:rsidP="00EF50DB">
            <w:pPr>
              <w:jc w:val="both"/>
            </w:pPr>
            <w:r w:rsidRPr="009F015A">
              <w:t>Обоснование необходимости принятия программы</w:t>
            </w:r>
          </w:p>
        </w:tc>
        <w:tc>
          <w:tcPr>
            <w:tcW w:w="720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F015A" w:rsidRPr="009F015A" w:rsidRDefault="009F015A" w:rsidP="00EF50DB">
            <w:pPr>
              <w:shd w:val="clear" w:color="auto" w:fill="FFFFFF"/>
              <w:jc w:val="both"/>
            </w:pPr>
            <w:r w:rsidRPr="009F015A">
              <w:t xml:space="preserve">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  </w:t>
            </w:r>
          </w:p>
        </w:tc>
      </w:tr>
      <w:tr w:rsidR="009F015A" w:rsidRPr="009F015A" w:rsidTr="00EF50DB">
        <w:trPr>
          <w:tblCellSpacing w:w="15" w:type="dxa"/>
        </w:trPr>
        <w:tc>
          <w:tcPr>
            <w:tcW w:w="2649"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9F015A" w:rsidRPr="009F015A" w:rsidRDefault="009F015A" w:rsidP="00EF50DB">
            <w:pPr>
              <w:jc w:val="both"/>
            </w:pPr>
            <w:r w:rsidRPr="009F015A">
              <w:t>Цель Программы</w:t>
            </w:r>
          </w:p>
        </w:tc>
        <w:tc>
          <w:tcPr>
            <w:tcW w:w="720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F015A" w:rsidRPr="009F015A" w:rsidRDefault="009F015A" w:rsidP="00EF50DB">
            <w:pPr>
              <w:jc w:val="both"/>
            </w:pPr>
            <w:r w:rsidRPr="009F015A">
              <w:rPr>
                <w:bCs/>
                <w:color w:val="000000"/>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9F015A" w:rsidRPr="009F015A" w:rsidTr="00EF50DB">
        <w:trPr>
          <w:tblCellSpacing w:w="15" w:type="dxa"/>
        </w:trPr>
        <w:tc>
          <w:tcPr>
            <w:tcW w:w="2649"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9F015A" w:rsidRPr="009F015A" w:rsidRDefault="009F015A" w:rsidP="00EF50DB">
            <w:pPr>
              <w:jc w:val="both"/>
            </w:pPr>
            <w:r w:rsidRPr="009F015A">
              <w:t>Задачи Программы</w:t>
            </w:r>
          </w:p>
        </w:tc>
        <w:tc>
          <w:tcPr>
            <w:tcW w:w="720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F015A" w:rsidRPr="009F015A" w:rsidRDefault="009F015A" w:rsidP="00EF50DB">
            <w:pPr>
              <w:numPr>
                <w:ilvl w:val="0"/>
                <w:numId w:val="2"/>
              </w:numPr>
              <w:shd w:val="clear" w:color="auto" w:fill="FFFFFF"/>
              <w:jc w:val="both"/>
              <w:rPr>
                <w:color w:val="000000"/>
              </w:rPr>
            </w:pPr>
            <w:r w:rsidRPr="009F015A">
              <w:rPr>
                <w:bCs/>
                <w:color w:val="000000"/>
              </w:rPr>
              <w:t>Воспитание культуры толерантности и межнационального согласия.</w:t>
            </w:r>
          </w:p>
          <w:p w:rsidR="009F015A" w:rsidRPr="009F015A" w:rsidRDefault="009F015A" w:rsidP="00EF50DB">
            <w:pPr>
              <w:numPr>
                <w:ilvl w:val="0"/>
                <w:numId w:val="2"/>
              </w:numPr>
              <w:shd w:val="clear" w:color="auto" w:fill="FFFFFF"/>
              <w:jc w:val="both"/>
              <w:rPr>
                <w:color w:val="000000"/>
              </w:rPr>
            </w:pPr>
            <w:r w:rsidRPr="009F015A">
              <w:rPr>
                <w:bCs/>
                <w:color w:val="000000"/>
              </w:rPr>
              <w:t>Достижение необходимого уровня правовой культуры учащихся как основы толерантного сознания и поведения.</w:t>
            </w:r>
          </w:p>
          <w:p w:rsidR="009F015A" w:rsidRPr="009F015A" w:rsidRDefault="009F015A" w:rsidP="00EF50DB">
            <w:pPr>
              <w:numPr>
                <w:ilvl w:val="0"/>
                <w:numId w:val="2"/>
              </w:numPr>
              <w:shd w:val="clear" w:color="auto" w:fill="FFFFFF"/>
              <w:jc w:val="both"/>
              <w:rPr>
                <w:color w:val="000000"/>
              </w:rPr>
            </w:pPr>
            <w:r w:rsidRPr="009F015A">
              <w:rPr>
                <w:bCs/>
                <w:color w:val="000000"/>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9F015A" w:rsidRPr="009F015A" w:rsidRDefault="009F015A" w:rsidP="00EF50DB">
            <w:pPr>
              <w:numPr>
                <w:ilvl w:val="0"/>
                <w:numId w:val="2"/>
              </w:numPr>
              <w:shd w:val="clear" w:color="auto" w:fill="FFFFFF"/>
              <w:jc w:val="both"/>
              <w:rPr>
                <w:color w:val="000000"/>
              </w:rPr>
            </w:pPr>
            <w:r w:rsidRPr="009F015A">
              <w:rPr>
                <w:bCs/>
                <w:color w:val="000000"/>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9F015A" w:rsidRPr="009F015A" w:rsidRDefault="009F015A" w:rsidP="00EF50DB">
            <w:pPr>
              <w:numPr>
                <w:ilvl w:val="0"/>
                <w:numId w:val="3"/>
              </w:numPr>
              <w:shd w:val="clear" w:color="auto" w:fill="FFFFFF"/>
              <w:jc w:val="both"/>
              <w:rPr>
                <w:color w:val="000000"/>
              </w:rPr>
            </w:pPr>
            <w:r w:rsidRPr="009F015A">
              <w:t>Повышение уровня межведомственного взаимодействия по профилактике терроризма и  экстремизма.</w:t>
            </w:r>
          </w:p>
          <w:p w:rsidR="009F015A" w:rsidRPr="009F015A" w:rsidRDefault="009F015A" w:rsidP="00EF50DB">
            <w:pPr>
              <w:numPr>
                <w:ilvl w:val="0"/>
                <w:numId w:val="3"/>
              </w:numPr>
              <w:shd w:val="clear" w:color="auto" w:fill="FFFFFF"/>
              <w:jc w:val="both"/>
              <w:rPr>
                <w:color w:val="000000"/>
              </w:rPr>
            </w:pPr>
            <w:r w:rsidRPr="009F015A">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w:t>
            </w:r>
            <w:r w:rsidRPr="009F015A">
              <w:tab/>
            </w:r>
          </w:p>
          <w:p w:rsidR="009F015A" w:rsidRPr="009F015A" w:rsidRDefault="009F015A" w:rsidP="00EF50DB">
            <w:pPr>
              <w:numPr>
                <w:ilvl w:val="0"/>
                <w:numId w:val="3"/>
              </w:numPr>
              <w:shd w:val="clear" w:color="auto" w:fill="FFFFFF"/>
              <w:jc w:val="both"/>
            </w:pPr>
            <w:r w:rsidRPr="009F015A">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9F015A" w:rsidRPr="009F015A" w:rsidRDefault="009F015A" w:rsidP="00EF50DB">
            <w:pPr>
              <w:numPr>
                <w:ilvl w:val="0"/>
                <w:numId w:val="3"/>
              </w:numPr>
              <w:shd w:val="clear" w:color="auto" w:fill="FFFFFF"/>
              <w:jc w:val="both"/>
            </w:pPr>
            <w:r w:rsidRPr="009F015A">
              <w:t>Организация волонтёрского движения по реализации мероприятий,  противодействующих молодёжному экстремизму</w:t>
            </w:r>
          </w:p>
          <w:p w:rsidR="009F015A" w:rsidRPr="009F015A" w:rsidRDefault="009F015A" w:rsidP="00EF50DB">
            <w:pPr>
              <w:numPr>
                <w:ilvl w:val="0"/>
                <w:numId w:val="3"/>
              </w:numPr>
              <w:shd w:val="clear" w:color="auto" w:fill="FFFFFF"/>
              <w:jc w:val="both"/>
            </w:pPr>
            <w:r w:rsidRPr="009F015A">
              <w:t>Повышение  занятости молодёжи во внеурочное время</w:t>
            </w:r>
          </w:p>
        </w:tc>
      </w:tr>
      <w:tr w:rsidR="009F015A" w:rsidRPr="009F015A" w:rsidTr="00EF50DB">
        <w:trPr>
          <w:tblCellSpacing w:w="15" w:type="dxa"/>
        </w:trPr>
        <w:tc>
          <w:tcPr>
            <w:tcW w:w="2649"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9F015A" w:rsidRPr="009F015A" w:rsidRDefault="009F015A" w:rsidP="00EF50DB">
            <w:pPr>
              <w:jc w:val="both"/>
            </w:pPr>
            <w:r w:rsidRPr="009F015A">
              <w:t xml:space="preserve">Сроки </w:t>
            </w:r>
          </w:p>
          <w:p w:rsidR="009F015A" w:rsidRPr="009F015A" w:rsidRDefault="009F015A" w:rsidP="00EF50DB">
            <w:pPr>
              <w:jc w:val="both"/>
            </w:pPr>
            <w:r w:rsidRPr="009F015A">
              <w:t>реализации Программы</w:t>
            </w:r>
          </w:p>
        </w:tc>
        <w:tc>
          <w:tcPr>
            <w:tcW w:w="720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F015A" w:rsidRPr="009F015A" w:rsidRDefault="00EF50DB" w:rsidP="00EF50DB">
            <w:pPr>
              <w:jc w:val="both"/>
            </w:pPr>
            <w:r>
              <w:rPr>
                <w:bCs/>
                <w:color w:val="000000"/>
              </w:rPr>
              <w:t>2017-2020</w:t>
            </w:r>
            <w:r w:rsidR="009F015A" w:rsidRPr="009F015A">
              <w:rPr>
                <w:bCs/>
                <w:color w:val="000000"/>
              </w:rPr>
              <w:t xml:space="preserve"> гг.</w:t>
            </w:r>
          </w:p>
        </w:tc>
      </w:tr>
      <w:tr w:rsidR="009F015A" w:rsidRPr="009F015A" w:rsidTr="00EF50DB">
        <w:trPr>
          <w:tblCellSpacing w:w="15" w:type="dxa"/>
        </w:trPr>
        <w:tc>
          <w:tcPr>
            <w:tcW w:w="2649"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9F015A" w:rsidRPr="009F015A" w:rsidRDefault="009F015A" w:rsidP="00EF50DB">
            <w:pPr>
              <w:jc w:val="both"/>
            </w:pPr>
            <w:r w:rsidRPr="009F015A">
              <w:t xml:space="preserve">Ожидаемые результаты от реализации </w:t>
            </w:r>
            <w:r w:rsidRPr="009F015A">
              <w:lastRenderedPageBreak/>
              <w:t>Программы</w:t>
            </w:r>
          </w:p>
        </w:tc>
        <w:tc>
          <w:tcPr>
            <w:tcW w:w="720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F015A" w:rsidRPr="009F015A" w:rsidRDefault="009F015A" w:rsidP="00EF50DB">
            <w:pPr>
              <w:numPr>
                <w:ilvl w:val="0"/>
                <w:numId w:val="4"/>
              </w:numPr>
              <w:shd w:val="clear" w:color="auto" w:fill="FFFFFF"/>
              <w:jc w:val="both"/>
            </w:pPr>
            <w:r w:rsidRPr="009F015A">
              <w:rPr>
                <w:bCs/>
              </w:rPr>
              <w:lastRenderedPageBreak/>
              <w:t>Укрепление и культивирование в молодежной среде атмосферы межэтнического согласия и толерантности.</w:t>
            </w:r>
          </w:p>
          <w:p w:rsidR="009F015A" w:rsidRPr="009F015A" w:rsidRDefault="009F015A" w:rsidP="00EF50DB">
            <w:pPr>
              <w:numPr>
                <w:ilvl w:val="0"/>
                <w:numId w:val="4"/>
              </w:numPr>
              <w:shd w:val="clear" w:color="auto" w:fill="FFFFFF"/>
              <w:jc w:val="both"/>
            </w:pPr>
            <w:r w:rsidRPr="009F015A">
              <w:rPr>
                <w:bCs/>
              </w:rPr>
              <w:lastRenderedPageBreak/>
              <w:t>Препятствование созданию и деятельности</w:t>
            </w:r>
          </w:p>
          <w:p w:rsidR="009F015A" w:rsidRPr="009F015A" w:rsidRDefault="009F015A" w:rsidP="00EF50DB">
            <w:pPr>
              <w:shd w:val="clear" w:color="auto" w:fill="FFFFFF"/>
              <w:ind w:left="720"/>
              <w:jc w:val="both"/>
            </w:pPr>
            <w:r w:rsidRPr="009F015A">
              <w:rPr>
                <w:bCs/>
              </w:rPr>
              <w:t>националистических экстремистских молодежных группировок.</w:t>
            </w:r>
          </w:p>
          <w:p w:rsidR="009F015A" w:rsidRPr="009F015A" w:rsidRDefault="009F015A" w:rsidP="00EF50DB">
            <w:pPr>
              <w:numPr>
                <w:ilvl w:val="0"/>
                <w:numId w:val="4"/>
              </w:numPr>
              <w:shd w:val="clear" w:color="auto" w:fill="FFFFFF"/>
              <w:jc w:val="both"/>
            </w:pPr>
            <w:r w:rsidRPr="009F015A">
              <w:rPr>
                <w:bCs/>
              </w:rPr>
              <w:t>Противодействие проникновению в общественное сознание идей религиозного фундаментализма, экстремизма и нетерпимости.</w:t>
            </w:r>
          </w:p>
          <w:p w:rsidR="009F015A" w:rsidRPr="009F015A" w:rsidRDefault="009F015A" w:rsidP="00EF50DB">
            <w:pPr>
              <w:numPr>
                <w:ilvl w:val="0"/>
                <w:numId w:val="4"/>
              </w:numPr>
              <w:shd w:val="clear" w:color="auto" w:fill="FFFFFF"/>
              <w:jc w:val="both"/>
            </w:pPr>
            <w:r w:rsidRPr="009F015A">
              <w:rPr>
                <w:bCs/>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9F015A" w:rsidRPr="009F015A" w:rsidRDefault="009F015A" w:rsidP="00EF50DB">
            <w:pPr>
              <w:numPr>
                <w:ilvl w:val="0"/>
                <w:numId w:val="4"/>
              </w:numPr>
              <w:shd w:val="clear" w:color="auto" w:fill="FFFFFF"/>
              <w:jc w:val="both"/>
            </w:pPr>
            <w:r w:rsidRPr="009F015A">
              <w:rPr>
                <w:bCs/>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9F015A" w:rsidRPr="009F015A" w:rsidRDefault="009F015A" w:rsidP="00EF50DB">
            <w:pPr>
              <w:numPr>
                <w:ilvl w:val="0"/>
                <w:numId w:val="4"/>
              </w:numPr>
              <w:jc w:val="both"/>
            </w:pPr>
            <w:r w:rsidRPr="009F015A">
              <w:rPr>
                <w:bCs/>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9F015A" w:rsidRPr="009F015A" w:rsidTr="00EF50DB">
        <w:trPr>
          <w:tblCellSpacing w:w="15" w:type="dxa"/>
        </w:trPr>
        <w:tc>
          <w:tcPr>
            <w:tcW w:w="2649"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9F015A" w:rsidRPr="009F015A" w:rsidRDefault="009F015A" w:rsidP="00EF50DB">
            <w:pPr>
              <w:jc w:val="both"/>
            </w:pPr>
            <w:r w:rsidRPr="009F015A">
              <w:lastRenderedPageBreak/>
              <w:t>Источники финансирования</w:t>
            </w:r>
          </w:p>
        </w:tc>
        <w:tc>
          <w:tcPr>
            <w:tcW w:w="720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F015A" w:rsidRPr="009F015A" w:rsidRDefault="009F015A" w:rsidP="00EF50DB">
            <w:pPr>
              <w:shd w:val="clear" w:color="auto" w:fill="FFFFFF"/>
              <w:jc w:val="both"/>
            </w:pPr>
            <w:r w:rsidRPr="009F015A">
              <w:rPr>
                <w:bCs/>
              </w:rPr>
              <w:t>Не предусмотрены</w:t>
            </w:r>
          </w:p>
        </w:tc>
      </w:tr>
      <w:tr w:rsidR="009F015A" w:rsidRPr="009F015A" w:rsidTr="00EF50DB">
        <w:trPr>
          <w:tblCellSpacing w:w="15" w:type="dxa"/>
        </w:trPr>
        <w:tc>
          <w:tcPr>
            <w:tcW w:w="2649"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9F015A" w:rsidRPr="009F015A" w:rsidRDefault="009F015A" w:rsidP="00EF50DB">
            <w:pPr>
              <w:jc w:val="both"/>
            </w:pPr>
            <w:r w:rsidRPr="009F015A">
              <w:t>Ожидаемые конечные результаты реализации Программы (показатели социально-экономической активности)</w:t>
            </w:r>
          </w:p>
        </w:tc>
        <w:tc>
          <w:tcPr>
            <w:tcW w:w="7207"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F015A" w:rsidRPr="009F015A" w:rsidRDefault="009F015A" w:rsidP="00EF50DB">
            <w:pPr>
              <w:numPr>
                <w:ilvl w:val="0"/>
                <w:numId w:val="5"/>
              </w:numPr>
              <w:tabs>
                <w:tab w:val="left" w:pos="286"/>
              </w:tabs>
              <w:autoSpaceDE w:val="0"/>
              <w:autoSpaceDN w:val="0"/>
              <w:adjustRightInd w:val="0"/>
              <w:ind w:right="-60"/>
              <w:jc w:val="both"/>
            </w:pPr>
            <w:r w:rsidRPr="009F015A">
              <w:t>Увеличение доли обучающихся, охваченных программами по воспитанию толерантности.</w:t>
            </w:r>
          </w:p>
          <w:p w:rsidR="009F015A" w:rsidRPr="009F015A" w:rsidRDefault="009F015A" w:rsidP="00EF50DB">
            <w:pPr>
              <w:numPr>
                <w:ilvl w:val="0"/>
                <w:numId w:val="5"/>
              </w:numPr>
              <w:tabs>
                <w:tab w:val="left" w:pos="286"/>
              </w:tabs>
              <w:autoSpaceDE w:val="0"/>
              <w:autoSpaceDN w:val="0"/>
              <w:adjustRightInd w:val="0"/>
              <w:ind w:right="-60"/>
              <w:jc w:val="both"/>
            </w:pPr>
            <w:r w:rsidRPr="009F015A">
              <w:t>Увеличение доли молодежи - участников мероприятий, направленных на профилактику проявлений ксенофобии и экстремизма, терроризма.</w:t>
            </w:r>
          </w:p>
          <w:p w:rsidR="009F015A" w:rsidRPr="009F015A" w:rsidRDefault="009F015A" w:rsidP="00EF50DB">
            <w:pPr>
              <w:numPr>
                <w:ilvl w:val="0"/>
                <w:numId w:val="5"/>
              </w:numPr>
              <w:tabs>
                <w:tab w:val="left" w:pos="286"/>
              </w:tabs>
              <w:autoSpaceDE w:val="0"/>
              <w:autoSpaceDN w:val="0"/>
              <w:adjustRightInd w:val="0"/>
              <w:ind w:right="-60"/>
              <w:jc w:val="both"/>
            </w:pPr>
            <w:r w:rsidRPr="009F015A">
              <w:rPr>
                <w:color w:val="000000"/>
              </w:rPr>
              <w:t xml:space="preserve">Увеличение числа социально значимых проектов (акций), </w:t>
            </w:r>
            <w:r w:rsidRPr="009F015A">
              <w:t>направленных на развитие межэтнической и межконфессиональной толерантности</w:t>
            </w:r>
            <w:r w:rsidRPr="009F015A">
              <w:rPr>
                <w:color w:val="000000"/>
              </w:rPr>
              <w:t>.</w:t>
            </w:r>
          </w:p>
        </w:tc>
      </w:tr>
    </w:tbl>
    <w:p w:rsidR="009F015A" w:rsidRPr="009F015A" w:rsidRDefault="009F015A" w:rsidP="009F015A">
      <w:pPr>
        <w:jc w:val="both"/>
        <w:rPr>
          <w:b/>
        </w:rPr>
      </w:pPr>
      <w:r w:rsidRPr="009F015A">
        <w:rPr>
          <w:b/>
        </w:rPr>
        <w:t xml:space="preserve">  </w:t>
      </w:r>
    </w:p>
    <w:p w:rsidR="009F015A" w:rsidRDefault="001850D4" w:rsidP="001850D4">
      <w:pPr>
        <w:autoSpaceDE w:val="0"/>
        <w:autoSpaceDN w:val="0"/>
        <w:adjustRightInd w:val="0"/>
        <w:jc w:val="center"/>
        <w:outlineLvl w:val="1"/>
        <w:rPr>
          <w:b/>
        </w:rPr>
      </w:pPr>
      <w:r>
        <w:rPr>
          <w:b/>
        </w:rPr>
        <w:t>Пояснительная записка</w:t>
      </w:r>
    </w:p>
    <w:p w:rsidR="001850D4" w:rsidRPr="009F015A" w:rsidRDefault="001850D4" w:rsidP="001850D4">
      <w:pPr>
        <w:autoSpaceDE w:val="0"/>
        <w:autoSpaceDN w:val="0"/>
        <w:adjustRightInd w:val="0"/>
        <w:jc w:val="center"/>
        <w:outlineLvl w:val="1"/>
        <w:rPr>
          <w:b/>
        </w:rPr>
      </w:pPr>
    </w:p>
    <w:p w:rsidR="009F015A" w:rsidRPr="009F015A" w:rsidRDefault="009F015A" w:rsidP="009F015A">
      <w:pPr>
        <w:jc w:val="both"/>
      </w:pPr>
      <w:r w:rsidRPr="009F015A">
        <w:tab/>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9F015A" w:rsidRPr="009F015A" w:rsidRDefault="009F015A" w:rsidP="009F015A">
      <w:pPr>
        <w:jc w:val="both"/>
      </w:pPr>
      <w:r w:rsidRPr="009F015A">
        <w:tab/>
        <w:t xml:space="preserve">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 </w:t>
      </w:r>
    </w:p>
    <w:p w:rsidR="009F015A" w:rsidRPr="009F015A" w:rsidRDefault="009F015A" w:rsidP="009F015A">
      <w:pPr>
        <w:jc w:val="both"/>
      </w:pPr>
      <w:r w:rsidRPr="009F015A">
        <w:tab/>
        <w:t>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этнорелигиозной,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9F015A">
        <w:rPr>
          <w:b/>
        </w:rPr>
        <w:t xml:space="preserve"> </w:t>
      </w:r>
      <w:r w:rsidRPr="009F015A">
        <w:t>дл</w:t>
      </w:r>
      <w:r w:rsidR="00EF50DB">
        <w:t>я нашего многонационального посёлка</w:t>
      </w:r>
      <w:r w:rsidRPr="009F015A">
        <w:t>.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9F015A" w:rsidRPr="009F015A" w:rsidRDefault="009F015A" w:rsidP="009F015A">
      <w:pPr>
        <w:jc w:val="both"/>
      </w:pPr>
      <w:r w:rsidRPr="009F015A">
        <w:tab/>
        <w:t xml:space="preserve">Программа направлена на укрепление в   школе толерантной среды на основе принципов мультикультурализма,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сознания и поведения обучающихся </w:t>
      </w:r>
      <w:r w:rsidR="001850D4">
        <w:t>МКОУ «Апшин</w:t>
      </w:r>
      <w:r w:rsidR="00EF50DB">
        <w:t xml:space="preserve">ская </w:t>
      </w:r>
      <w:r w:rsidR="00EF50DB" w:rsidRPr="009F015A">
        <w:t>СОШ</w:t>
      </w:r>
      <w:r w:rsidR="00EF50DB">
        <w:t>.</w:t>
      </w:r>
      <w:r w:rsidR="00EF50DB" w:rsidRPr="009F015A">
        <w:t xml:space="preserve"> </w:t>
      </w:r>
      <w:r w:rsidRPr="009F015A">
        <w:t xml:space="preserve">Реальными механизмами ее осуществления являются комплексные меры, направленные на развитие гражданского </w:t>
      </w:r>
      <w:r w:rsidRPr="009F015A">
        <w:lastRenderedPageBreak/>
        <w:t>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9F015A" w:rsidRPr="009F015A" w:rsidRDefault="009F015A" w:rsidP="009F015A">
      <w:pPr>
        <w:jc w:val="both"/>
      </w:pPr>
      <w:r w:rsidRPr="009F015A">
        <w:tab/>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9F015A" w:rsidRPr="009F015A" w:rsidRDefault="009F015A" w:rsidP="009F015A">
      <w:pPr>
        <w:shd w:val="clear" w:color="auto" w:fill="FFFFFF"/>
        <w:jc w:val="both"/>
        <w:rPr>
          <w:color w:val="000000"/>
        </w:rPr>
      </w:pPr>
      <w:r w:rsidRPr="009F015A">
        <w:rPr>
          <w:color w:val="000000"/>
        </w:rPr>
        <w:tab/>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9F015A" w:rsidRPr="009F015A" w:rsidRDefault="009F015A" w:rsidP="009F015A">
      <w:pPr>
        <w:shd w:val="clear" w:color="auto" w:fill="FFFFFF"/>
        <w:jc w:val="both"/>
        <w:rPr>
          <w:color w:val="000000"/>
        </w:rPr>
      </w:pPr>
      <w:r w:rsidRPr="009F015A">
        <w:rPr>
          <w:color w:val="000000"/>
        </w:rPr>
        <w:tab/>
        <w:t>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9F015A">
        <w:rPr>
          <w:b/>
          <w:bCs/>
          <w:i/>
          <w:iCs/>
          <w:color w:val="000000"/>
        </w:rPr>
        <w:t> </w:t>
      </w:r>
    </w:p>
    <w:p w:rsidR="009F015A" w:rsidRPr="009F015A" w:rsidRDefault="009F015A" w:rsidP="009F015A">
      <w:pPr>
        <w:pStyle w:val="af0"/>
        <w:tabs>
          <w:tab w:val="left" w:pos="1134"/>
        </w:tabs>
        <w:spacing w:before="0" w:beforeAutospacing="0" w:after="0" w:afterAutospacing="0"/>
        <w:ind w:firstLine="709"/>
        <w:jc w:val="both"/>
        <w:rPr>
          <w:color w:val="000000"/>
        </w:rPr>
      </w:pPr>
      <w:r w:rsidRPr="009F015A">
        <w:t xml:space="preserve">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w:t>
      </w:r>
      <w:bookmarkStart w:id="0" w:name="C5"/>
      <w:bookmarkEnd w:id="0"/>
      <w:r w:rsidRPr="009F015A">
        <w:t xml:space="preserve">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 </w:t>
      </w:r>
    </w:p>
    <w:p w:rsidR="009F015A" w:rsidRPr="009F015A" w:rsidRDefault="009F015A" w:rsidP="009F015A">
      <w:pPr>
        <w:pStyle w:val="af0"/>
        <w:spacing w:before="0" w:beforeAutospacing="0" w:after="0" w:afterAutospacing="0"/>
        <w:ind w:firstLine="709"/>
        <w:jc w:val="both"/>
      </w:pPr>
      <w:r w:rsidRPr="009F015A">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9F015A" w:rsidRPr="009F015A" w:rsidRDefault="009F015A" w:rsidP="009F015A">
      <w:pPr>
        <w:jc w:val="both"/>
        <w:rPr>
          <w:b/>
          <w:u w:val="single"/>
        </w:rPr>
      </w:pPr>
      <w:r w:rsidRPr="009F015A">
        <w:rPr>
          <w:b/>
        </w:rPr>
        <w:tab/>
        <w:t xml:space="preserve">Цель программы - </w:t>
      </w:r>
      <w:r w:rsidRPr="009F015A">
        <w:rPr>
          <w:bCs/>
          <w:color w:val="000000"/>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9F015A" w:rsidRPr="009F015A" w:rsidRDefault="009F015A" w:rsidP="009F015A">
      <w:pPr>
        <w:jc w:val="both"/>
        <w:rPr>
          <w:b/>
        </w:rPr>
      </w:pPr>
      <w:r w:rsidRPr="009F015A">
        <w:rPr>
          <w:b/>
        </w:rPr>
        <w:tab/>
        <w:t>Задачи программы</w:t>
      </w:r>
    </w:p>
    <w:p w:rsidR="009F015A" w:rsidRPr="009F015A" w:rsidRDefault="009F015A" w:rsidP="009F015A">
      <w:pPr>
        <w:numPr>
          <w:ilvl w:val="0"/>
          <w:numId w:val="3"/>
        </w:numPr>
        <w:shd w:val="clear" w:color="auto" w:fill="FFFFFF"/>
        <w:jc w:val="both"/>
        <w:rPr>
          <w:color w:val="000000"/>
        </w:rPr>
      </w:pPr>
      <w:r w:rsidRPr="009F015A">
        <w:rPr>
          <w:bCs/>
          <w:color w:val="000000"/>
        </w:rPr>
        <w:t>воспитание культуры толерантности и межнационального согласия</w:t>
      </w:r>
    </w:p>
    <w:p w:rsidR="009F015A" w:rsidRPr="009F015A" w:rsidRDefault="009F015A" w:rsidP="009F015A">
      <w:pPr>
        <w:numPr>
          <w:ilvl w:val="0"/>
          <w:numId w:val="3"/>
        </w:numPr>
        <w:shd w:val="clear" w:color="auto" w:fill="FFFFFF"/>
        <w:jc w:val="both"/>
        <w:rPr>
          <w:color w:val="000000"/>
        </w:rPr>
      </w:pPr>
      <w:r w:rsidRPr="009F015A">
        <w:rPr>
          <w:bCs/>
          <w:color w:val="000000"/>
        </w:rPr>
        <w:t>достижение необходимого уровня правовой культуры обучающихся как основы толерантного сознания и поведения</w:t>
      </w:r>
    </w:p>
    <w:p w:rsidR="009F015A" w:rsidRPr="009F015A" w:rsidRDefault="009F015A" w:rsidP="009F015A">
      <w:pPr>
        <w:numPr>
          <w:ilvl w:val="0"/>
          <w:numId w:val="3"/>
        </w:numPr>
        <w:shd w:val="clear" w:color="auto" w:fill="FFFFFF"/>
        <w:jc w:val="both"/>
        <w:rPr>
          <w:color w:val="000000"/>
        </w:rPr>
      </w:pPr>
      <w:r w:rsidRPr="009F015A">
        <w:rPr>
          <w:bCs/>
          <w:color w:val="000000"/>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9F015A" w:rsidRPr="009F015A" w:rsidRDefault="009F015A" w:rsidP="009F015A">
      <w:pPr>
        <w:numPr>
          <w:ilvl w:val="0"/>
          <w:numId w:val="3"/>
        </w:numPr>
        <w:shd w:val="clear" w:color="auto" w:fill="FFFFFF"/>
        <w:jc w:val="both"/>
        <w:rPr>
          <w:color w:val="000000"/>
        </w:rPr>
      </w:pPr>
      <w:r w:rsidRPr="009F015A">
        <w:rPr>
          <w:bCs/>
          <w:color w:val="000000"/>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9F015A" w:rsidRPr="009F015A" w:rsidRDefault="009F015A" w:rsidP="009F015A">
      <w:pPr>
        <w:numPr>
          <w:ilvl w:val="0"/>
          <w:numId w:val="3"/>
        </w:numPr>
        <w:shd w:val="clear" w:color="auto" w:fill="FFFFFF"/>
        <w:jc w:val="both"/>
        <w:rPr>
          <w:color w:val="000000"/>
        </w:rPr>
      </w:pPr>
      <w:r w:rsidRPr="009F015A">
        <w:t>повышение уровня межведомственного взаимодействия по профилактике терроризма и  экстремизма</w:t>
      </w:r>
    </w:p>
    <w:p w:rsidR="009F015A" w:rsidRPr="009F015A" w:rsidRDefault="009F015A" w:rsidP="009F015A">
      <w:pPr>
        <w:numPr>
          <w:ilvl w:val="0"/>
          <w:numId w:val="3"/>
        </w:numPr>
        <w:shd w:val="clear" w:color="auto" w:fill="FFFFFF"/>
        <w:jc w:val="both"/>
        <w:rPr>
          <w:color w:val="000000"/>
        </w:rPr>
      </w:pPr>
      <w:r w:rsidRPr="009F015A">
        <w:t xml:space="preserve">проведение воспитательной, пропагандистской работы с детьми и работниками школы, направленной на предотвращение экстремистской и террористической </w:t>
      </w:r>
      <w:r w:rsidRPr="009F015A">
        <w:lastRenderedPageBreak/>
        <w:t>деятельности, воспитанию толерантности, культуры мира и межнационального согласия в  школьной  среде</w:t>
      </w:r>
      <w:r w:rsidRPr="009F015A">
        <w:tab/>
      </w:r>
    </w:p>
    <w:p w:rsidR="009F015A" w:rsidRPr="009F015A" w:rsidRDefault="009F015A" w:rsidP="009F015A">
      <w:pPr>
        <w:numPr>
          <w:ilvl w:val="0"/>
          <w:numId w:val="3"/>
        </w:numPr>
        <w:shd w:val="clear" w:color="auto" w:fill="FFFFFF"/>
        <w:jc w:val="both"/>
      </w:pPr>
      <w:r w:rsidRPr="009F015A">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9F015A" w:rsidRPr="009F015A" w:rsidRDefault="009F015A" w:rsidP="009F015A">
      <w:pPr>
        <w:numPr>
          <w:ilvl w:val="0"/>
          <w:numId w:val="3"/>
        </w:numPr>
        <w:shd w:val="clear" w:color="auto" w:fill="FFFFFF"/>
        <w:jc w:val="both"/>
      </w:pPr>
      <w:r w:rsidRPr="009F015A">
        <w:t>организация волонтёрского движения по реализации мероприятий,  противодействующих молодёжному экстремизму</w:t>
      </w:r>
    </w:p>
    <w:p w:rsidR="009F015A" w:rsidRPr="009F015A" w:rsidRDefault="009F015A" w:rsidP="009F015A">
      <w:pPr>
        <w:numPr>
          <w:ilvl w:val="0"/>
          <w:numId w:val="3"/>
        </w:numPr>
        <w:shd w:val="clear" w:color="auto" w:fill="FFFFFF"/>
        <w:jc w:val="both"/>
      </w:pPr>
      <w:r w:rsidRPr="009F015A">
        <w:t>повышение  занятости молодёжи во внеурочное время</w:t>
      </w:r>
    </w:p>
    <w:p w:rsidR="009F015A" w:rsidRPr="009F015A" w:rsidRDefault="009F015A" w:rsidP="009F015A">
      <w:pPr>
        <w:jc w:val="both"/>
      </w:pPr>
      <w:r w:rsidRPr="009F015A">
        <w:t xml:space="preserve">    </w:t>
      </w:r>
    </w:p>
    <w:p w:rsidR="009F015A" w:rsidRPr="009F015A" w:rsidRDefault="009F015A" w:rsidP="009F015A">
      <w:pPr>
        <w:shd w:val="clear" w:color="auto" w:fill="FFFFFF"/>
        <w:jc w:val="both"/>
        <w:rPr>
          <w:color w:val="000000"/>
        </w:rPr>
      </w:pPr>
      <w:r w:rsidRPr="009F015A">
        <w:rPr>
          <w:b/>
          <w:bCs/>
          <w:color w:val="000000"/>
        </w:rPr>
        <w:tab/>
        <w:t>Основными формами деятельности в рамках реализации программы являются:</w:t>
      </w:r>
    </w:p>
    <w:p w:rsidR="009F015A" w:rsidRPr="009F015A" w:rsidRDefault="009F015A" w:rsidP="009F015A">
      <w:pPr>
        <w:numPr>
          <w:ilvl w:val="0"/>
          <w:numId w:val="6"/>
        </w:numPr>
        <w:shd w:val="clear" w:color="auto" w:fill="FFFFFF"/>
        <w:jc w:val="both"/>
        <w:rPr>
          <w:color w:val="000000"/>
        </w:rPr>
      </w:pPr>
      <w:r w:rsidRPr="009F015A">
        <w:rPr>
          <w:color w:val="000000"/>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9F015A" w:rsidRPr="009F015A" w:rsidRDefault="009F015A" w:rsidP="009F015A">
      <w:pPr>
        <w:numPr>
          <w:ilvl w:val="0"/>
          <w:numId w:val="6"/>
        </w:numPr>
        <w:shd w:val="clear" w:color="auto" w:fill="FFFFFF"/>
        <w:jc w:val="both"/>
        <w:rPr>
          <w:color w:val="000000"/>
        </w:rPr>
      </w:pPr>
      <w:r w:rsidRPr="009F015A">
        <w:rPr>
          <w:color w:val="000000"/>
        </w:rPr>
        <w:t>проведение уроков и внеклассных мероприятий по изучению истории и культуры, ценностей и традиций народов России</w:t>
      </w:r>
      <w:r w:rsidR="001850D4">
        <w:rPr>
          <w:color w:val="000000"/>
        </w:rPr>
        <w:t>, Дагестана</w:t>
      </w:r>
      <w:r w:rsidRPr="009F015A">
        <w:rPr>
          <w:color w:val="000000"/>
        </w:rPr>
        <w:t xml:space="preserve"> и мира;</w:t>
      </w:r>
    </w:p>
    <w:p w:rsidR="009F015A" w:rsidRPr="009F015A" w:rsidRDefault="009F015A" w:rsidP="009F015A">
      <w:pPr>
        <w:numPr>
          <w:ilvl w:val="0"/>
          <w:numId w:val="6"/>
        </w:numPr>
        <w:shd w:val="clear" w:color="auto" w:fill="FFFFFF"/>
        <w:jc w:val="both"/>
        <w:rPr>
          <w:color w:val="000000"/>
        </w:rPr>
      </w:pPr>
      <w:r w:rsidRPr="009F015A">
        <w:rPr>
          <w:color w:val="000000"/>
        </w:rPr>
        <w:t>проведение этнокультурных и межнациональных мероприятий и культурных акций в школе</w:t>
      </w:r>
      <w:r w:rsidR="001850D4">
        <w:rPr>
          <w:color w:val="000000"/>
        </w:rPr>
        <w:t>, участие в районных и республиканских</w:t>
      </w:r>
      <w:r w:rsidRPr="009F015A">
        <w:rPr>
          <w:color w:val="000000"/>
        </w:rPr>
        <w:t xml:space="preserve"> мероприятиях и акциях;</w:t>
      </w:r>
    </w:p>
    <w:p w:rsidR="009F015A" w:rsidRPr="009F015A" w:rsidRDefault="009F015A" w:rsidP="009F015A">
      <w:pPr>
        <w:numPr>
          <w:ilvl w:val="0"/>
          <w:numId w:val="6"/>
        </w:numPr>
        <w:shd w:val="clear" w:color="auto" w:fill="FFFFFF"/>
        <w:jc w:val="both"/>
        <w:rPr>
          <w:color w:val="000000"/>
        </w:rPr>
      </w:pPr>
      <w:r w:rsidRPr="009F015A">
        <w:rPr>
          <w:color w:val="000000"/>
        </w:rPr>
        <w:t>организация тематических экскурсий в музеи, к памятникам истории и культуры.</w:t>
      </w:r>
    </w:p>
    <w:p w:rsidR="009F015A" w:rsidRPr="009F015A" w:rsidRDefault="009F015A" w:rsidP="009F015A">
      <w:pPr>
        <w:autoSpaceDE w:val="0"/>
        <w:autoSpaceDN w:val="0"/>
        <w:adjustRightInd w:val="0"/>
        <w:jc w:val="center"/>
        <w:outlineLvl w:val="1"/>
        <w:rPr>
          <w:b/>
        </w:rPr>
      </w:pPr>
    </w:p>
    <w:p w:rsidR="009F015A" w:rsidRPr="009F015A" w:rsidRDefault="009F015A" w:rsidP="009F015A">
      <w:pPr>
        <w:autoSpaceDE w:val="0"/>
        <w:autoSpaceDN w:val="0"/>
        <w:adjustRightInd w:val="0"/>
        <w:jc w:val="center"/>
        <w:outlineLvl w:val="1"/>
        <w:rPr>
          <w:b/>
        </w:rPr>
      </w:pPr>
      <w:r w:rsidRPr="009F015A">
        <w:rPr>
          <w:b/>
        </w:rPr>
        <w:t>Механизм реализации целевой Программы</w:t>
      </w:r>
    </w:p>
    <w:p w:rsidR="009F015A" w:rsidRPr="009F015A" w:rsidRDefault="009F015A" w:rsidP="009F015A">
      <w:pPr>
        <w:shd w:val="clear" w:color="auto" w:fill="FFFFFF"/>
        <w:jc w:val="center"/>
        <w:rPr>
          <w:color w:val="000000"/>
        </w:rPr>
      </w:pPr>
      <w:r w:rsidRPr="009F015A">
        <w:rPr>
          <w:b/>
          <w:bCs/>
          <w:color w:val="000000"/>
        </w:rPr>
        <w:t>Сроки и этапы реализации Программы</w:t>
      </w:r>
    </w:p>
    <w:p w:rsidR="009F015A" w:rsidRPr="009F015A" w:rsidRDefault="009F015A" w:rsidP="009F015A">
      <w:pPr>
        <w:shd w:val="clear" w:color="auto" w:fill="FFFFFF"/>
        <w:jc w:val="both"/>
        <w:rPr>
          <w:color w:val="000000"/>
        </w:rPr>
      </w:pPr>
      <w:r w:rsidRPr="009F015A">
        <w:rPr>
          <w:color w:val="000000"/>
        </w:rPr>
        <w:tab/>
        <w:t>Программа рассчитана на поэ</w:t>
      </w:r>
      <w:r w:rsidR="00EF50DB">
        <w:rPr>
          <w:color w:val="000000"/>
        </w:rPr>
        <w:t>тапную реализацию в течение 2017-2020</w:t>
      </w:r>
      <w:r w:rsidRPr="009F015A">
        <w:rPr>
          <w:color w:val="000000"/>
        </w:rPr>
        <w:t xml:space="preserve"> гг.:</w:t>
      </w:r>
    </w:p>
    <w:p w:rsidR="009F015A" w:rsidRPr="009F015A" w:rsidRDefault="00EF50DB" w:rsidP="009F015A">
      <w:pPr>
        <w:shd w:val="clear" w:color="auto" w:fill="FFFFFF"/>
        <w:jc w:val="both"/>
        <w:rPr>
          <w:color w:val="000000"/>
        </w:rPr>
      </w:pPr>
      <w:r>
        <w:rPr>
          <w:b/>
          <w:bCs/>
          <w:color w:val="000000"/>
        </w:rPr>
        <w:tab/>
        <w:t>I этап (2017-2018</w:t>
      </w:r>
      <w:r w:rsidR="009F015A" w:rsidRPr="009F015A">
        <w:rPr>
          <w:b/>
          <w:bCs/>
          <w:color w:val="000000"/>
        </w:rPr>
        <w:t xml:space="preserve"> г.)</w:t>
      </w:r>
    </w:p>
    <w:p w:rsidR="009F015A" w:rsidRPr="009F015A" w:rsidRDefault="009F015A" w:rsidP="009F015A">
      <w:pPr>
        <w:shd w:val="clear" w:color="auto" w:fill="FFFFFF"/>
        <w:jc w:val="both"/>
        <w:rPr>
          <w:color w:val="000000"/>
        </w:rPr>
      </w:pPr>
      <w:r w:rsidRPr="009F015A">
        <w:rPr>
          <w:color w:val="000000"/>
        </w:rPr>
        <w:t>- разработка методологических, научно-методических и технологических основ конструктивного взаимодействия;</w:t>
      </w:r>
    </w:p>
    <w:p w:rsidR="009F015A" w:rsidRPr="009F015A" w:rsidRDefault="009F015A" w:rsidP="009F015A">
      <w:pPr>
        <w:shd w:val="clear" w:color="auto" w:fill="FFFFFF"/>
        <w:jc w:val="both"/>
        <w:rPr>
          <w:color w:val="000000"/>
        </w:rPr>
      </w:pPr>
      <w:r w:rsidRPr="009F015A">
        <w:rPr>
          <w:color w:val="000000"/>
        </w:rPr>
        <w:t>- мониторинг реализации программы и создание системы контроля за выполнением её мероприятий;</w:t>
      </w:r>
    </w:p>
    <w:p w:rsidR="009F015A" w:rsidRPr="009F015A" w:rsidRDefault="009F015A" w:rsidP="009F015A">
      <w:pPr>
        <w:shd w:val="clear" w:color="auto" w:fill="FFFFFF"/>
        <w:jc w:val="both"/>
        <w:rPr>
          <w:color w:val="000000"/>
        </w:rPr>
      </w:pPr>
      <w:r w:rsidRPr="009F015A">
        <w:rPr>
          <w:color w:val="000000"/>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9F015A" w:rsidRPr="009F015A" w:rsidRDefault="009F015A" w:rsidP="009F015A">
      <w:pPr>
        <w:shd w:val="clear" w:color="auto" w:fill="FFFFFF"/>
        <w:jc w:val="both"/>
        <w:rPr>
          <w:color w:val="000000"/>
        </w:rPr>
      </w:pPr>
      <w:r w:rsidRPr="009F015A">
        <w:rPr>
          <w:color w:val="000000"/>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9F015A" w:rsidRPr="009F015A" w:rsidRDefault="009F015A" w:rsidP="009F015A">
      <w:pPr>
        <w:shd w:val="clear" w:color="auto" w:fill="FFFFFF"/>
        <w:jc w:val="both"/>
        <w:rPr>
          <w:color w:val="000000"/>
        </w:rPr>
      </w:pPr>
      <w:r w:rsidRPr="009F015A">
        <w:rPr>
          <w:color w:val="000000"/>
        </w:rPr>
        <w:t>- проведение запланированных мероприятий, выработка критериев оценки их эффективности.</w:t>
      </w:r>
    </w:p>
    <w:p w:rsidR="009F015A" w:rsidRPr="009F015A" w:rsidRDefault="00EF50DB" w:rsidP="009F015A">
      <w:pPr>
        <w:shd w:val="clear" w:color="auto" w:fill="FFFFFF"/>
        <w:jc w:val="both"/>
        <w:rPr>
          <w:color w:val="000000"/>
        </w:rPr>
      </w:pPr>
      <w:r>
        <w:rPr>
          <w:b/>
          <w:bCs/>
          <w:color w:val="000000"/>
        </w:rPr>
        <w:tab/>
        <w:t>II этап (2018-2020</w:t>
      </w:r>
      <w:r w:rsidR="009F015A" w:rsidRPr="009F015A">
        <w:rPr>
          <w:b/>
          <w:bCs/>
          <w:color w:val="000000"/>
        </w:rPr>
        <w:t xml:space="preserve"> гг.)</w:t>
      </w:r>
    </w:p>
    <w:p w:rsidR="009F015A" w:rsidRPr="009F015A" w:rsidRDefault="009F015A" w:rsidP="009F015A">
      <w:pPr>
        <w:shd w:val="clear" w:color="auto" w:fill="FFFFFF"/>
        <w:jc w:val="both"/>
        <w:rPr>
          <w:color w:val="000000"/>
        </w:rPr>
      </w:pPr>
      <w:r w:rsidRPr="009F015A">
        <w:rPr>
          <w:color w:val="000000"/>
        </w:rPr>
        <w:t>- реализация системы мероприятий по гармонизации межкультурных, межэтнических и межконфессиональных взаимодействий;</w:t>
      </w:r>
    </w:p>
    <w:p w:rsidR="009F015A" w:rsidRPr="009F015A" w:rsidRDefault="009F015A" w:rsidP="009F015A">
      <w:pPr>
        <w:shd w:val="clear" w:color="auto" w:fill="FFFFFF"/>
        <w:jc w:val="both"/>
        <w:rPr>
          <w:color w:val="000000"/>
        </w:rPr>
      </w:pPr>
      <w:r w:rsidRPr="009F015A">
        <w:rPr>
          <w:color w:val="000000"/>
        </w:rPr>
        <w:t>- совершенствование системы контроля за выполнением мероприятий программы;</w:t>
      </w:r>
    </w:p>
    <w:p w:rsidR="009F015A" w:rsidRPr="009F015A" w:rsidRDefault="009F015A" w:rsidP="009F015A">
      <w:pPr>
        <w:shd w:val="clear" w:color="auto" w:fill="FFFFFF"/>
        <w:jc w:val="both"/>
        <w:rPr>
          <w:color w:val="000000"/>
        </w:rPr>
      </w:pPr>
      <w:r w:rsidRPr="009F015A">
        <w:rPr>
          <w:color w:val="000000"/>
        </w:rPr>
        <w:t>- мониторинг осуществления программы;</w:t>
      </w:r>
    </w:p>
    <w:p w:rsidR="009F015A" w:rsidRPr="009F015A" w:rsidRDefault="009F015A" w:rsidP="009F015A">
      <w:pPr>
        <w:shd w:val="clear" w:color="auto" w:fill="FFFFFF"/>
        <w:jc w:val="both"/>
        <w:rPr>
          <w:color w:val="000000"/>
        </w:rPr>
      </w:pPr>
      <w:r w:rsidRPr="009F015A">
        <w:rPr>
          <w:color w:val="000000"/>
        </w:rPr>
        <w:t>- обобщение достигнутого опыта и оценка результатов реализации программы. </w:t>
      </w:r>
    </w:p>
    <w:p w:rsidR="009F015A" w:rsidRPr="009F015A" w:rsidRDefault="009F015A" w:rsidP="009F015A">
      <w:pPr>
        <w:pStyle w:val="af0"/>
        <w:spacing w:before="0" w:beforeAutospacing="0" w:after="0" w:afterAutospacing="0"/>
        <w:ind w:firstLine="900"/>
        <w:jc w:val="both"/>
      </w:pPr>
      <w:r w:rsidRPr="009F015A">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9F015A" w:rsidRPr="009F015A" w:rsidRDefault="009F015A" w:rsidP="009F015A">
      <w:pPr>
        <w:jc w:val="both"/>
        <w:rPr>
          <w:b/>
          <w:u w:val="single"/>
        </w:rPr>
      </w:pPr>
    </w:p>
    <w:p w:rsidR="009F015A" w:rsidRPr="009F015A" w:rsidRDefault="009F015A" w:rsidP="009F015A">
      <w:pPr>
        <w:shd w:val="clear" w:color="auto" w:fill="FFFFFF"/>
        <w:jc w:val="center"/>
        <w:rPr>
          <w:b/>
          <w:color w:val="000000"/>
        </w:rPr>
      </w:pPr>
      <w:r w:rsidRPr="009F015A">
        <w:rPr>
          <w:b/>
          <w:bCs/>
          <w:color w:val="000000"/>
        </w:rPr>
        <w:t>Основные мероприятия Программы:</w:t>
      </w:r>
    </w:p>
    <w:p w:rsidR="009F015A" w:rsidRPr="009F015A" w:rsidRDefault="009F015A" w:rsidP="009F015A">
      <w:pPr>
        <w:shd w:val="clear" w:color="auto" w:fill="FFFFFF"/>
        <w:jc w:val="both"/>
        <w:rPr>
          <w:color w:val="000000"/>
        </w:rPr>
      </w:pPr>
      <w:r w:rsidRPr="009F015A">
        <w:rPr>
          <w:bCs/>
          <w:color w:val="000000"/>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9F015A" w:rsidRPr="009F015A" w:rsidRDefault="009F015A" w:rsidP="009F015A">
      <w:pPr>
        <w:shd w:val="clear" w:color="auto" w:fill="FFFFFF"/>
        <w:jc w:val="both"/>
        <w:rPr>
          <w:color w:val="000000"/>
        </w:rPr>
      </w:pPr>
      <w:r w:rsidRPr="009F015A">
        <w:rPr>
          <w:bCs/>
          <w:color w:val="000000"/>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9F015A" w:rsidRPr="009F015A" w:rsidRDefault="009F015A" w:rsidP="009F015A">
      <w:pPr>
        <w:shd w:val="clear" w:color="auto" w:fill="FFFFFF"/>
        <w:jc w:val="both"/>
        <w:rPr>
          <w:color w:val="000000"/>
        </w:rPr>
      </w:pPr>
      <w:r w:rsidRPr="009F015A">
        <w:rPr>
          <w:bCs/>
          <w:color w:val="000000"/>
        </w:rPr>
        <w:t>- последовательное и повсеместное пресечение проповеди нетерпимости и насилия;</w:t>
      </w:r>
    </w:p>
    <w:p w:rsidR="009F015A" w:rsidRPr="009F015A" w:rsidRDefault="009F015A" w:rsidP="009F015A">
      <w:pPr>
        <w:shd w:val="clear" w:color="auto" w:fill="FFFFFF"/>
        <w:jc w:val="both"/>
        <w:rPr>
          <w:color w:val="000000"/>
        </w:rPr>
      </w:pPr>
      <w:r w:rsidRPr="009F015A">
        <w:rPr>
          <w:bCs/>
          <w:color w:val="000000"/>
        </w:rPr>
        <w:lastRenderedPageBreak/>
        <w:t>- утверждение в школе концепции многокультурности и многоукладности российской жизни;</w:t>
      </w:r>
    </w:p>
    <w:p w:rsidR="009F015A" w:rsidRPr="009F015A" w:rsidRDefault="009F015A" w:rsidP="009F015A">
      <w:pPr>
        <w:shd w:val="clear" w:color="auto" w:fill="FFFFFF"/>
        <w:jc w:val="both"/>
        <w:rPr>
          <w:color w:val="000000"/>
        </w:rPr>
      </w:pPr>
      <w:r w:rsidRPr="009F015A">
        <w:rPr>
          <w:bCs/>
          <w:color w:val="000000"/>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9F015A" w:rsidRPr="009F015A" w:rsidRDefault="009F015A" w:rsidP="009F015A">
      <w:pPr>
        <w:shd w:val="clear" w:color="auto" w:fill="FFFFFF"/>
        <w:jc w:val="both"/>
        <w:rPr>
          <w:color w:val="000000"/>
        </w:rPr>
      </w:pPr>
      <w:r w:rsidRPr="009F015A">
        <w:rPr>
          <w:bCs/>
          <w:color w:val="000000"/>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9F015A" w:rsidRPr="009F015A" w:rsidRDefault="009F015A" w:rsidP="009F015A">
      <w:pPr>
        <w:shd w:val="clear" w:color="auto" w:fill="FFFFFF"/>
        <w:jc w:val="both"/>
        <w:rPr>
          <w:color w:val="000000"/>
        </w:rPr>
      </w:pPr>
      <w:r w:rsidRPr="009F015A">
        <w:rPr>
          <w:bCs/>
          <w:color w:val="000000"/>
        </w:rPr>
        <w:t>- пресечение деятельности и запрещение символики экстремистских групп и организаций в школе;</w:t>
      </w:r>
    </w:p>
    <w:p w:rsidR="009F015A" w:rsidRPr="009F015A" w:rsidRDefault="009F015A" w:rsidP="009F015A">
      <w:pPr>
        <w:shd w:val="clear" w:color="auto" w:fill="FFFFFF"/>
        <w:jc w:val="both"/>
        <w:rPr>
          <w:color w:val="000000"/>
        </w:rPr>
      </w:pPr>
      <w:r w:rsidRPr="009F015A">
        <w:rPr>
          <w:bCs/>
          <w:color w:val="000000"/>
        </w:rPr>
        <w:t>- индивидуальная работа с теми, кто вовлечен в деятельность подобных групп или разделяет подобные взгляды;</w:t>
      </w:r>
    </w:p>
    <w:p w:rsidR="009F015A" w:rsidRPr="009F015A" w:rsidRDefault="009F015A" w:rsidP="009F015A">
      <w:pPr>
        <w:jc w:val="both"/>
        <w:rPr>
          <w:bCs/>
        </w:rPr>
      </w:pPr>
    </w:p>
    <w:tbl>
      <w:tblPr>
        <w:tblW w:w="93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5"/>
        <w:gridCol w:w="4501"/>
        <w:gridCol w:w="4146"/>
      </w:tblGrid>
      <w:tr w:rsidR="009F015A" w:rsidRPr="009F015A" w:rsidTr="00EF50DB">
        <w:trPr>
          <w:cantSplit/>
          <w:trHeight w:val="677"/>
        </w:trPr>
        <w:tc>
          <w:tcPr>
            <w:tcW w:w="725" w:type="dxa"/>
            <w:tcBorders>
              <w:bottom w:val="single" w:sz="4" w:space="0" w:color="auto"/>
            </w:tcBorders>
          </w:tcPr>
          <w:p w:rsidR="009F015A" w:rsidRPr="00C92DA2" w:rsidRDefault="009F015A" w:rsidP="00EF50DB">
            <w:pPr>
              <w:jc w:val="both"/>
              <w:rPr>
                <w:b/>
                <w:bCs/>
              </w:rPr>
            </w:pPr>
            <w:r w:rsidRPr="00C92DA2">
              <w:rPr>
                <w:b/>
                <w:bCs/>
              </w:rPr>
              <w:t xml:space="preserve">№ </w:t>
            </w:r>
          </w:p>
          <w:p w:rsidR="009F015A" w:rsidRPr="00C92DA2" w:rsidRDefault="009F015A" w:rsidP="00EF50DB">
            <w:pPr>
              <w:jc w:val="both"/>
              <w:rPr>
                <w:b/>
                <w:bCs/>
              </w:rPr>
            </w:pPr>
            <w:r w:rsidRPr="00C92DA2">
              <w:rPr>
                <w:b/>
                <w:bCs/>
              </w:rPr>
              <w:t>п/п</w:t>
            </w:r>
          </w:p>
        </w:tc>
        <w:tc>
          <w:tcPr>
            <w:tcW w:w="4501" w:type="dxa"/>
          </w:tcPr>
          <w:p w:rsidR="009F015A" w:rsidRPr="00C92DA2" w:rsidRDefault="009F015A" w:rsidP="00EF50DB">
            <w:pPr>
              <w:jc w:val="both"/>
              <w:rPr>
                <w:b/>
                <w:bCs/>
              </w:rPr>
            </w:pPr>
            <w:r w:rsidRPr="00C92DA2">
              <w:rPr>
                <w:b/>
                <w:bCs/>
              </w:rPr>
              <w:t>Мероприятия Программы</w:t>
            </w:r>
          </w:p>
          <w:p w:rsidR="009F015A" w:rsidRPr="00C92DA2" w:rsidRDefault="009F015A" w:rsidP="00EF50DB">
            <w:pPr>
              <w:jc w:val="both"/>
              <w:rPr>
                <w:b/>
              </w:rPr>
            </w:pPr>
          </w:p>
        </w:tc>
        <w:tc>
          <w:tcPr>
            <w:tcW w:w="4146" w:type="dxa"/>
          </w:tcPr>
          <w:p w:rsidR="009F015A" w:rsidRPr="00C92DA2" w:rsidRDefault="009F015A" w:rsidP="00EF50DB">
            <w:pPr>
              <w:jc w:val="both"/>
              <w:rPr>
                <w:b/>
                <w:bCs/>
              </w:rPr>
            </w:pPr>
            <w:r w:rsidRPr="00C92DA2">
              <w:rPr>
                <w:b/>
                <w:bCs/>
              </w:rPr>
              <w:t>Ожидаемые результаты</w:t>
            </w:r>
          </w:p>
          <w:p w:rsidR="009F015A" w:rsidRPr="00C92DA2" w:rsidRDefault="009F015A" w:rsidP="00EF50DB">
            <w:pPr>
              <w:jc w:val="both"/>
              <w:rPr>
                <w:b/>
                <w:bCs/>
              </w:rPr>
            </w:pPr>
          </w:p>
        </w:tc>
      </w:tr>
      <w:tr w:rsidR="009F015A" w:rsidRPr="009F015A" w:rsidTr="00EF50DB">
        <w:trPr>
          <w:cantSplit/>
          <w:trHeight w:val="870"/>
        </w:trPr>
        <w:tc>
          <w:tcPr>
            <w:tcW w:w="725" w:type="dxa"/>
          </w:tcPr>
          <w:p w:rsidR="009F015A" w:rsidRPr="009F015A" w:rsidRDefault="009F015A" w:rsidP="00EF50DB">
            <w:pPr>
              <w:jc w:val="both"/>
            </w:pPr>
            <w:r w:rsidRPr="009F015A">
              <w:t>1</w:t>
            </w:r>
          </w:p>
        </w:tc>
        <w:tc>
          <w:tcPr>
            <w:tcW w:w="4501" w:type="dxa"/>
          </w:tcPr>
          <w:p w:rsidR="009F015A" w:rsidRPr="009F015A" w:rsidRDefault="009F015A" w:rsidP="00EF50DB">
            <w:pPr>
              <w:jc w:val="both"/>
            </w:pPr>
            <w:r w:rsidRPr="009F015A">
              <w:t>Внедрение в практическую деятельность программы по воспитанию толерантности</w:t>
            </w:r>
          </w:p>
        </w:tc>
        <w:tc>
          <w:tcPr>
            <w:tcW w:w="4146" w:type="dxa"/>
          </w:tcPr>
          <w:p w:rsidR="009F015A" w:rsidRPr="009F015A" w:rsidRDefault="009F015A" w:rsidP="00EF50DB">
            <w:pPr>
              <w:jc w:val="both"/>
            </w:pPr>
            <w:r w:rsidRPr="009F015A">
              <w:t>обеспечение программами по воспитанию толерантности 100% классных коллективов</w:t>
            </w:r>
          </w:p>
        </w:tc>
      </w:tr>
      <w:tr w:rsidR="009F015A" w:rsidRPr="009F015A" w:rsidTr="00EF50DB">
        <w:trPr>
          <w:cantSplit/>
          <w:trHeight w:val="1932"/>
        </w:trPr>
        <w:tc>
          <w:tcPr>
            <w:tcW w:w="725" w:type="dxa"/>
            <w:tcBorders>
              <w:bottom w:val="single" w:sz="4" w:space="0" w:color="auto"/>
            </w:tcBorders>
            <w:noWrap/>
          </w:tcPr>
          <w:p w:rsidR="009F015A" w:rsidRPr="009F015A" w:rsidRDefault="009F015A" w:rsidP="00EF50DB">
            <w:pPr>
              <w:jc w:val="both"/>
            </w:pPr>
            <w:r w:rsidRPr="009F015A">
              <w:t>2</w:t>
            </w:r>
          </w:p>
        </w:tc>
        <w:tc>
          <w:tcPr>
            <w:tcW w:w="4501" w:type="dxa"/>
            <w:tcBorders>
              <w:bottom w:val="single" w:sz="4" w:space="0" w:color="auto"/>
            </w:tcBorders>
          </w:tcPr>
          <w:p w:rsidR="009F015A" w:rsidRPr="009F015A" w:rsidRDefault="009F015A" w:rsidP="00EF50DB">
            <w:pPr>
              <w:jc w:val="both"/>
            </w:pPr>
            <w:r w:rsidRPr="009F015A">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4146" w:type="dxa"/>
            <w:vMerge w:val="restart"/>
            <w:tcBorders>
              <w:bottom w:val="single" w:sz="4" w:space="0" w:color="auto"/>
            </w:tcBorders>
          </w:tcPr>
          <w:p w:rsidR="009F015A" w:rsidRPr="009F015A" w:rsidRDefault="009F015A" w:rsidP="00EF50DB">
            <w:pPr>
              <w:jc w:val="both"/>
            </w:pPr>
            <w:r w:rsidRPr="009F015A">
              <w:t>увеличение охвата обучающихся мероприятиями данной направленности до 100%</w:t>
            </w:r>
          </w:p>
        </w:tc>
      </w:tr>
      <w:tr w:rsidR="009F015A" w:rsidRPr="009F015A" w:rsidTr="00EF50DB">
        <w:trPr>
          <w:cantSplit/>
          <w:trHeight w:val="276"/>
        </w:trPr>
        <w:tc>
          <w:tcPr>
            <w:tcW w:w="725" w:type="dxa"/>
          </w:tcPr>
          <w:p w:rsidR="009F015A" w:rsidRPr="009F015A" w:rsidRDefault="009F015A" w:rsidP="00EF50DB">
            <w:pPr>
              <w:jc w:val="both"/>
            </w:pPr>
            <w:r w:rsidRPr="009F015A">
              <w:t>3</w:t>
            </w:r>
          </w:p>
        </w:tc>
        <w:tc>
          <w:tcPr>
            <w:tcW w:w="4501" w:type="dxa"/>
          </w:tcPr>
          <w:p w:rsidR="009F015A" w:rsidRPr="009F015A" w:rsidRDefault="009F015A" w:rsidP="00EF50DB">
            <w:pPr>
              <w:jc w:val="both"/>
            </w:pPr>
            <w:r w:rsidRPr="009F015A">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4146" w:type="dxa"/>
            <w:vMerge/>
          </w:tcPr>
          <w:p w:rsidR="009F015A" w:rsidRPr="009F015A" w:rsidRDefault="009F015A" w:rsidP="00EF50DB">
            <w:pPr>
              <w:jc w:val="both"/>
            </w:pPr>
          </w:p>
        </w:tc>
      </w:tr>
      <w:tr w:rsidR="009F015A" w:rsidRPr="009F015A" w:rsidTr="00EF50DB">
        <w:trPr>
          <w:cantSplit/>
          <w:trHeight w:val="276"/>
        </w:trPr>
        <w:tc>
          <w:tcPr>
            <w:tcW w:w="725" w:type="dxa"/>
          </w:tcPr>
          <w:p w:rsidR="009F015A" w:rsidRPr="009F015A" w:rsidRDefault="00EF50DB" w:rsidP="00EF50DB">
            <w:pPr>
              <w:jc w:val="both"/>
            </w:pPr>
            <w:r>
              <w:t>4</w:t>
            </w:r>
          </w:p>
        </w:tc>
        <w:tc>
          <w:tcPr>
            <w:tcW w:w="4501" w:type="dxa"/>
          </w:tcPr>
          <w:p w:rsidR="009F015A" w:rsidRPr="009F015A" w:rsidRDefault="009F015A" w:rsidP="00B352D6">
            <w:pPr>
              <w:jc w:val="both"/>
            </w:pPr>
            <w:r w:rsidRPr="009F015A">
              <w:t xml:space="preserve">Проведение мероприятий, направленных на воспитание толерантности </w:t>
            </w:r>
          </w:p>
        </w:tc>
        <w:tc>
          <w:tcPr>
            <w:tcW w:w="4146" w:type="dxa"/>
            <w:vMerge w:val="restart"/>
          </w:tcPr>
          <w:p w:rsidR="009F015A" w:rsidRPr="009F015A" w:rsidRDefault="009F015A" w:rsidP="00EF50DB">
            <w:pPr>
              <w:jc w:val="both"/>
            </w:pPr>
            <w:r w:rsidRPr="009F015A">
              <w:t>организация системы культурно-досуговых, спортивных, образовательных мероприятий, методические разработки</w:t>
            </w:r>
          </w:p>
        </w:tc>
      </w:tr>
      <w:tr w:rsidR="009F015A" w:rsidRPr="009F015A" w:rsidTr="00EF50DB">
        <w:trPr>
          <w:cantSplit/>
          <w:trHeight w:val="276"/>
        </w:trPr>
        <w:tc>
          <w:tcPr>
            <w:tcW w:w="725" w:type="dxa"/>
          </w:tcPr>
          <w:p w:rsidR="009F015A" w:rsidRPr="009F015A" w:rsidRDefault="00EF50DB" w:rsidP="00EF50DB">
            <w:pPr>
              <w:jc w:val="both"/>
            </w:pPr>
            <w:r>
              <w:t>5</w:t>
            </w:r>
          </w:p>
        </w:tc>
        <w:tc>
          <w:tcPr>
            <w:tcW w:w="4501" w:type="dxa"/>
          </w:tcPr>
          <w:p w:rsidR="009F015A" w:rsidRPr="009F015A" w:rsidRDefault="009F015A" w:rsidP="00EF50DB">
            <w:pPr>
              <w:jc w:val="both"/>
            </w:pPr>
            <w:r w:rsidRPr="009F015A">
              <w:t>Проведение социологического исследования оценки уровня социально-политической толерантности молодежной среды в школе</w:t>
            </w:r>
          </w:p>
        </w:tc>
        <w:tc>
          <w:tcPr>
            <w:tcW w:w="4146" w:type="dxa"/>
            <w:vMerge/>
            <w:vAlign w:val="center"/>
          </w:tcPr>
          <w:p w:rsidR="009F015A" w:rsidRPr="009F015A" w:rsidRDefault="009F015A" w:rsidP="00EF50DB">
            <w:pPr>
              <w:jc w:val="both"/>
            </w:pPr>
          </w:p>
        </w:tc>
      </w:tr>
      <w:tr w:rsidR="009F015A" w:rsidRPr="009F015A" w:rsidTr="00EF50DB">
        <w:trPr>
          <w:cantSplit/>
          <w:trHeight w:val="276"/>
        </w:trPr>
        <w:tc>
          <w:tcPr>
            <w:tcW w:w="725" w:type="dxa"/>
          </w:tcPr>
          <w:p w:rsidR="009F015A" w:rsidRPr="009F015A" w:rsidRDefault="00C92DA2" w:rsidP="00EF50DB">
            <w:pPr>
              <w:jc w:val="both"/>
            </w:pPr>
            <w:r>
              <w:t>6</w:t>
            </w:r>
          </w:p>
        </w:tc>
        <w:tc>
          <w:tcPr>
            <w:tcW w:w="4501" w:type="dxa"/>
          </w:tcPr>
          <w:p w:rsidR="009F015A" w:rsidRPr="009F015A" w:rsidRDefault="009F015A" w:rsidP="00B352D6">
            <w:r w:rsidRPr="009F015A">
              <w:t>Закрепление общественных воспитателей (наставников) за подростками, состоящи</w:t>
            </w:r>
            <w:r w:rsidR="001850D4">
              <w:t>ми на профилактическом учете в П</w:t>
            </w:r>
            <w:r w:rsidRPr="009F015A">
              <w:t>ДН, склонным к противоправным действиям экстремистского характера</w:t>
            </w:r>
          </w:p>
        </w:tc>
        <w:tc>
          <w:tcPr>
            <w:tcW w:w="4146" w:type="dxa"/>
          </w:tcPr>
          <w:p w:rsidR="009F015A" w:rsidRPr="009F015A" w:rsidRDefault="009F015A" w:rsidP="00EF50DB">
            <w:pPr>
              <w:jc w:val="both"/>
            </w:pPr>
            <w:r w:rsidRPr="009F015A">
              <w:t>снижение числа подростков, стоящ</w:t>
            </w:r>
            <w:r w:rsidR="001850D4">
              <w:t>их на профилактическом учете в П</w:t>
            </w:r>
            <w:r w:rsidRPr="009F015A">
              <w:t>ДН</w:t>
            </w:r>
          </w:p>
        </w:tc>
      </w:tr>
      <w:tr w:rsidR="009F015A" w:rsidRPr="009F015A" w:rsidTr="00EF50DB">
        <w:trPr>
          <w:cantSplit/>
          <w:trHeight w:val="276"/>
        </w:trPr>
        <w:tc>
          <w:tcPr>
            <w:tcW w:w="725" w:type="dxa"/>
          </w:tcPr>
          <w:p w:rsidR="009F015A" w:rsidRPr="009F015A" w:rsidRDefault="00C92DA2" w:rsidP="00EF50DB">
            <w:pPr>
              <w:jc w:val="both"/>
            </w:pPr>
            <w:r>
              <w:t>7</w:t>
            </w:r>
          </w:p>
        </w:tc>
        <w:tc>
          <w:tcPr>
            <w:tcW w:w="4501" w:type="dxa"/>
          </w:tcPr>
          <w:p w:rsidR="009F015A" w:rsidRPr="009F015A" w:rsidRDefault="009F015A" w:rsidP="00EF50DB">
            <w:pPr>
              <w:jc w:val="both"/>
            </w:pPr>
            <w:r w:rsidRPr="009F015A">
              <w:t>Реализация стратегии социальной рекламы, формирующей уважительное отношение к представителям различных националь</w:t>
            </w:r>
            <w:r w:rsidR="00EF50DB">
              <w:t>ност</w:t>
            </w:r>
            <w:r w:rsidR="00C92DA2">
              <w:t>ей, проживающих в Буйнакском  районе и Республике Дагестан</w:t>
            </w:r>
            <w:r w:rsidR="00EF50DB">
              <w:t>.</w:t>
            </w:r>
          </w:p>
        </w:tc>
        <w:tc>
          <w:tcPr>
            <w:tcW w:w="4146" w:type="dxa"/>
          </w:tcPr>
          <w:p w:rsidR="009F015A" w:rsidRPr="009F015A" w:rsidRDefault="009F015A" w:rsidP="00EF50DB">
            <w:pPr>
              <w:jc w:val="both"/>
            </w:pPr>
            <w:r w:rsidRPr="009F015A">
              <w:t xml:space="preserve">Создание буклетов, макетов </w:t>
            </w:r>
          </w:p>
          <w:p w:rsidR="009F015A" w:rsidRPr="009F015A" w:rsidRDefault="009F015A" w:rsidP="00EF50DB">
            <w:pPr>
              <w:jc w:val="both"/>
            </w:pPr>
          </w:p>
        </w:tc>
      </w:tr>
      <w:tr w:rsidR="009F015A" w:rsidRPr="009F015A" w:rsidTr="00EF50DB">
        <w:trPr>
          <w:cantSplit/>
          <w:trHeight w:val="276"/>
        </w:trPr>
        <w:tc>
          <w:tcPr>
            <w:tcW w:w="725" w:type="dxa"/>
          </w:tcPr>
          <w:p w:rsidR="009F015A" w:rsidRPr="009F015A" w:rsidRDefault="00EF50DB" w:rsidP="00EF50DB">
            <w:pPr>
              <w:jc w:val="both"/>
            </w:pPr>
            <w:r>
              <w:t>9</w:t>
            </w:r>
          </w:p>
        </w:tc>
        <w:tc>
          <w:tcPr>
            <w:tcW w:w="4501" w:type="dxa"/>
          </w:tcPr>
          <w:p w:rsidR="009F015A" w:rsidRPr="009F015A" w:rsidRDefault="009F015A" w:rsidP="00EF50DB">
            <w:pPr>
              <w:jc w:val="both"/>
            </w:pPr>
            <w:r w:rsidRPr="009F015A">
              <w:t>Подготовка и проведение мероприятий, приуроченных к Международному дню толерантности</w:t>
            </w:r>
          </w:p>
        </w:tc>
        <w:tc>
          <w:tcPr>
            <w:tcW w:w="4146" w:type="dxa"/>
          </w:tcPr>
          <w:p w:rsidR="009F015A" w:rsidRPr="009F015A" w:rsidRDefault="009F015A" w:rsidP="00EF50DB">
            <w:pPr>
              <w:jc w:val="both"/>
            </w:pPr>
            <w:r w:rsidRPr="009F015A">
              <w:t>проведение мероприятий, приуроченных к Международному дню толерантности</w:t>
            </w:r>
          </w:p>
        </w:tc>
      </w:tr>
      <w:tr w:rsidR="009F015A" w:rsidRPr="009F015A" w:rsidTr="00EF50DB">
        <w:trPr>
          <w:cantSplit/>
          <w:trHeight w:val="276"/>
        </w:trPr>
        <w:tc>
          <w:tcPr>
            <w:tcW w:w="725" w:type="dxa"/>
          </w:tcPr>
          <w:p w:rsidR="009F015A" w:rsidRPr="009F015A" w:rsidRDefault="009F015A" w:rsidP="00EF50DB">
            <w:pPr>
              <w:jc w:val="both"/>
            </w:pPr>
            <w:r w:rsidRPr="009F015A">
              <w:lastRenderedPageBreak/>
              <w:t>1</w:t>
            </w:r>
            <w:r w:rsidR="00EF50DB">
              <w:t>0</w:t>
            </w:r>
          </w:p>
        </w:tc>
        <w:tc>
          <w:tcPr>
            <w:tcW w:w="4501" w:type="dxa"/>
          </w:tcPr>
          <w:p w:rsidR="009F015A" w:rsidRPr="009F015A" w:rsidRDefault="009F015A" w:rsidP="00EF50DB">
            <w:pPr>
              <w:snapToGrid w:val="0"/>
              <w:jc w:val="both"/>
            </w:pPr>
            <w:r w:rsidRPr="009F015A">
              <w:t>Подготовка и проведение декады правовых знаний среди обучающихся школы, направленно</w:t>
            </w:r>
            <w:r w:rsidR="00C92DA2">
              <w:t xml:space="preserve">й на развитие норм толерантного </w:t>
            </w:r>
            <w:r w:rsidRPr="009F015A">
              <w:t>поведения, противодействие различным видам экстремизма и терроризма</w:t>
            </w:r>
          </w:p>
        </w:tc>
        <w:tc>
          <w:tcPr>
            <w:tcW w:w="4146" w:type="dxa"/>
          </w:tcPr>
          <w:p w:rsidR="009F015A" w:rsidRPr="009F015A" w:rsidRDefault="009F015A" w:rsidP="00EF50DB">
            <w:pPr>
              <w:jc w:val="both"/>
            </w:pPr>
            <w:r w:rsidRPr="009F015A">
              <w:t>проведение декады правовых знаний среди обучающихся школы</w:t>
            </w:r>
          </w:p>
        </w:tc>
      </w:tr>
      <w:tr w:rsidR="009F015A" w:rsidRPr="009F015A" w:rsidTr="00EF50DB">
        <w:trPr>
          <w:cantSplit/>
          <w:trHeight w:val="276"/>
        </w:trPr>
        <w:tc>
          <w:tcPr>
            <w:tcW w:w="725" w:type="dxa"/>
          </w:tcPr>
          <w:p w:rsidR="009F015A" w:rsidRPr="009F015A" w:rsidRDefault="009F015A" w:rsidP="00EF50DB">
            <w:pPr>
              <w:jc w:val="both"/>
            </w:pPr>
            <w:r w:rsidRPr="009F015A">
              <w:t>1</w:t>
            </w:r>
            <w:r w:rsidR="00EF50DB">
              <w:t>1</w:t>
            </w:r>
          </w:p>
        </w:tc>
        <w:tc>
          <w:tcPr>
            <w:tcW w:w="4501" w:type="dxa"/>
          </w:tcPr>
          <w:p w:rsidR="009F015A" w:rsidRPr="009F015A" w:rsidRDefault="009F015A" w:rsidP="00EF50DB">
            <w:pPr>
              <w:jc w:val="both"/>
            </w:pPr>
            <w:r w:rsidRPr="009F015A">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w:t>
            </w:r>
            <w:r w:rsidR="00EF50DB">
              <w:t>ре</w:t>
            </w:r>
            <w:r w:rsidR="00C92DA2">
              <w:t>дставленных в Республике Дагестан</w:t>
            </w:r>
            <w:r w:rsidR="00EF50DB">
              <w:t>.</w:t>
            </w:r>
            <w:r w:rsidRPr="009F015A">
              <w:t xml:space="preserve"> </w:t>
            </w:r>
          </w:p>
        </w:tc>
        <w:tc>
          <w:tcPr>
            <w:tcW w:w="4146" w:type="dxa"/>
          </w:tcPr>
          <w:p w:rsidR="009F015A" w:rsidRPr="009F015A" w:rsidRDefault="009F015A" w:rsidP="00EF50DB">
            <w:pPr>
              <w:jc w:val="both"/>
            </w:pPr>
            <w:r w:rsidRPr="009F015A">
              <w:t>Разработки</w:t>
            </w:r>
          </w:p>
        </w:tc>
      </w:tr>
      <w:tr w:rsidR="009F015A" w:rsidRPr="009F015A" w:rsidTr="00EF50DB">
        <w:trPr>
          <w:cantSplit/>
          <w:trHeight w:val="276"/>
        </w:trPr>
        <w:tc>
          <w:tcPr>
            <w:tcW w:w="725" w:type="dxa"/>
          </w:tcPr>
          <w:p w:rsidR="009F015A" w:rsidRPr="009F015A" w:rsidRDefault="009F015A" w:rsidP="00EF50DB">
            <w:pPr>
              <w:jc w:val="both"/>
            </w:pPr>
            <w:r w:rsidRPr="009F015A">
              <w:t>1</w:t>
            </w:r>
            <w:r w:rsidR="00EF50DB">
              <w:t>2</w:t>
            </w:r>
          </w:p>
        </w:tc>
        <w:tc>
          <w:tcPr>
            <w:tcW w:w="4501" w:type="dxa"/>
          </w:tcPr>
          <w:p w:rsidR="009F015A" w:rsidRPr="009F015A" w:rsidRDefault="009F015A" w:rsidP="00EF50DB">
            <w:pPr>
              <w:jc w:val="both"/>
            </w:pPr>
            <w:r w:rsidRPr="009F015A">
              <w:t>Подготовка цикла выставок, посвященных роли и месту различных религий в культуре народов России библиотекой школы</w:t>
            </w:r>
          </w:p>
        </w:tc>
        <w:tc>
          <w:tcPr>
            <w:tcW w:w="4146" w:type="dxa"/>
          </w:tcPr>
          <w:p w:rsidR="009F015A" w:rsidRPr="009F015A" w:rsidRDefault="009F015A" w:rsidP="00EF50DB">
            <w:pPr>
              <w:jc w:val="both"/>
            </w:pPr>
            <w:r w:rsidRPr="009F015A">
              <w:t>В течение года</w:t>
            </w:r>
          </w:p>
        </w:tc>
      </w:tr>
      <w:tr w:rsidR="009F015A" w:rsidRPr="009F015A" w:rsidTr="00EF50DB">
        <w:trPr>
          <w:cantSplit/>
          <w:trHeight w:val="276"/>
        </w:trPr>
        <w:tc>
          <w:tcPr>
            <w:tcW w:w="725" w:type="dxa"/>
          </w:tcPr>
          <w:p w:rsidR="009F015A" w:rsidRPr="009F015A" w:rsidRDefault="009F015A" w:rsidP="00EF50DB">
            <w:pPr>
              <w:jc w:val="both"/>
            </w:pPr>
            <w:r w:rsidRPr="009F015A">
              <w:t>1</w:t>
            </w:r>
            <w:r w:rsidR="00EF50DB">
              <w:t>3</w:t>
            </w:r>
          </w:p>
        </w:tc>
        <w:tc>
          <w:tcPr>
            <w:tcW w:w="4501" w:type="dxa"/>
          </w:tcPr>
          <w:p w:rsidR="009F015A" w:rsidRPr="009F015A" w:rsidRDefault="009F015A" w:rsidP="00EF50DB">
            <w:pPr>
              <w:jc w:val="both"/>
            </w:pPr>
            <w:r w:rsidRPr="009F015A">
              <w:t xml:space="preserve">Принятие предусмотренных законодательством мер по предотвращению проявлений экстремизма при проведении общешкольных мероприятий </w:t>
            </w:r>
          </w:p>
        </w:tc>
        <w:tc>
          <w:tcPr>
            <w:tcW w:w="4146" w:type="dxa"/>
          </w:tcPr>
          <w:p w:rsidR="009F015A" w:rsidRPr="009F015A" w:rsidRDefault="009F015A" w:rsidP="00B352D6">
            <w:r w:rsidRPr="009F015A">
              <w:t xml:space="preserve">обеспечение правопорядка, недопущение экстремистских проявлений  при проведении общешкольных мероприятий </w:t>
            </w:r>
          </w:p>
        </w:tc>
      </w:tr>
      <w:tr w:rsidR="009F015A" w:rsidRPr="009F015A" w:rsidTr="00EF50DB">
        <w:trPr>
          <w:cantSplit/>
          <w:trHeight w:val="276"/>
        </w:trPr>
        <w:tc>
          <w:tcPr>
            <w:tcW w:w="725" w:type="dxa"/>
          </w:tcPr>
          <w:p w:rsidR="009F015A" w:rsidRPr="009F015A" w:rsidRDefault="009F015A" w:rsidP="00EF50DB">
            <w:pPr>
              <w:jc w:val="both"/>
            </w:pPr>
            <w:r w:rsidRPr="009F015A">
              <w:t>1</w:t>
            </w:r>
            <w:r w:rsidR="00EF50DB">
              <w:t>4</w:t>
            </w:r>
          </w:p>
        </w:tc>
        <w:tc>
          <w:tcPr>
            <w:tcW w:w="4501" w:type="dxa"/>
          </w:tcPr>
          <w:p w:rsidR="009F015A" w:rsidRPr="009F015A" w:rsidRDefault="009F015A" w:rsidP="00EF50DB">
            <w:pPr>
              <w:jc w:val="both"/>
            </w:pPr>
            <w:r w:rsidRPr="009F015A">
              <w:t>Проведение родительского лектория,  по вопросам профилактики ксенофобии, противодействия дискриминации и экстремизму.</w:t>
            </w:r>
          </w:p>
        </w:tc>
        <w:tc>
          <w:tcPr>
            <w:tcW w:w="4146" w:type="dxa"/>
          </w:tcPr>
          <w:p w:rsidR="009F015A" w:rsidRPr="009F015A" w:rsidRDefault="009F015A" w:rsidP="00EF50DB">
            <w:pPr>
              <w:jc w:val="both"/>
            </w:pPr>
            <w:r w:rsidRPr="009F015A">
              <w:t>повышение правовой грамотности родительской общественности</w:t>
            </w:r>
          </w:p>
        </w:tc>
      </w:tr>
      <w:tr w:rsidR="009F015A" w:rsidRPr="009F015A" w:rsidTr="00EF50DB">
        <w:trPr>
          <w:cantSplit/>
          <w:trHeight w:val="276"/>
        </w:trPr>
        <w:tc>
          <w:tcPr>
            <w:tcW w:w="725" w:type="dxa"/>
          </w:tcPr>
          <w:p w:rsidR="009F015A" w:rsidRPr="009F015A" w:rsidRDefault="00EF50DB" w:rsidP="00EF50DB">
            <w:pPr>
              <w:jc w:val="both"/>
            </w:pPr>
            <w:r>
              <w:t>15</w:t>
            </w:r>
          </w:p>
        </w:tc>
        <w:tc>
          <w:tcPr>
            <w:tcW w:w="4501" w:type="dxa"/>
          </w:tcPr>
          <w:p w:rsidR="009F015A" w:rsidRPr="009F015A" w:rsidRDefault="009F015A" w:rsidP="00B352D6">
            <w:r w:rsidRPr="009F015A">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4146" w:type="dxa"/>
          </w:tcPr>
          <w:p w:rsidR="009F015A" w:rsidRPr="009F015A" w:rsidRDefault="009F015A" w:rsidP="00EF50DB">
            <w:pPr>
              <w:jc w:val="both"/>
            </w:pPr>
            <w:r w:rsidRPr="009F015A">
              <w:t>участие представителей школы</w:t>
            </w:r>
          </w:p>
        </w:tc>
      </w:tr>
      <w:tr w:rsidR="009F015A" w:rsidRPr="009F015A" w:rsidTr="00EF50DB">
        <w:trPr>
          <w:cantSplit/>
          <w:trHeight w:val="276"/>
        </w:trPr>
        <w:tc>
          <w:tcPr>
            <w:tcW w:w="725" w:type="dxa"/>
          </w:tcPr>
          <w:p w:rsidR="009F015A" w:rsidRPr="009F015A" w:rsidRDefault="001640E1" w:rsidP="00EF50DB">
            <w:pPr>
              <w:jc w:val="both"/>
            </w:pPr>
            <w:r>
              <w:t>16</w:t>
            </w:r>
          </w:p>
        </w:tc>
        <w:tc>
          <w:tcPr>
            <w:tcW w:w="4501" w:type="dxa"/>
          </w:tcPr>
          <w:p w:rsidR="009F015A" w:rsidRPr="009F015A" w:rsidRDefault="009F015A" w:rsidP="00EF50DB">
            <w:pPr>
              <w:jc w:val="both"/>
            </w:pPr>
            <w:r w:rsidRPr="009F015A">
              <w:t xml:space="preserve">Подготовка аналитических материалов для классных руководителей на основе сравнительного анализа этносоциальных процессов и опыта их </w:t>
            </w:r>
            <w:r w:rsidR="001640E1">
              <w:t xml:space="preserve">регулирования в Республике </w:t>
            </w:r>
            <w:r w:rsidR="00C92DA2">
              <w:t>Дагестан</w:t>
            </w:r>
          </w:p>
        </w:tc>
        <w:tc>
          <w:tcPr>
            <w:tcW w:w="4146" w:type="dxa"/>
          </w:tcPr>
          <w:p w:rsidR="009F015A" w:rsidRPr="009F015A" w:rsidRDefault="009F015A" w:rsidP="00EF50DB">
            <w:pPr>
              <w:jc w:val="both"/>
            </w:pPr>
            <w:r w:rsidRPr="009F015A">
              <w:t xml:space="preserve">подготовка материалов по профилактике экстремизма для использования в работе классных руководителей </w:t>
            </w:r>
          </w:p>
        </w:tc>
      </w:tr>
    </w:tbl>
    <w:p w:rsidR="009F015A" w:rsidRPr="009F015A" w:rsidRDefault="009F015A" w:rsidP="009F015A">
      <w:pPr>
        <w:jc w:val="center"/>
        <w:rPr>
          <w:b/>
        </w:rPr>
      </w:pPr>
      <w:r w:rsidRPr="009F015A">
        <w:rPr>
          <w:b/>
        </w:rPr>
        <w:t>Реализация Программы позволит:</w:t>
      </w:r>
    </w:p>
    <w:p w:rsidR="009F015A" w:rsidRPr="009F015A" w:rsidRDefault="009F015A" w:rsidP="009F015A">
      <w:pPr>
        <w:jc w:val="center"/>
        <w:rPr>
          <w:b/>
        </w:rPr>
      </w:pPr>
    </w:p>
    <w:p w:rsidR="009F015A" w:rsidRPr="009F015A" w:rsidRDefault="009F015A" w:rsidP="009F015A">
      <w:pPr>
        <w:numPr>
          <w:ilvl w:val="0"/>
          <w:numId w:val="8"/>
        </w:numPr>
        <w:jc w:val="both"/>
      </w:pPr>
      <w:r w:rsidRPr="009F015A">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9F015A" w:rsidRPr="009F015A" w:rsidRDefault="009F015A" w:rsidP="009F015A">
      <w:pPr>
        <w:numPr>
          <w:ilvl w:val="0"/>
          <w:numId w:val="8"/>
        </w:numPr>
        <w:jc w:val="both"/>
      </w:pPr>
      <w:r w:rsidRPr="009F015A">
        <w:t>Снизить степень распространенности негативных этнических установок и предрассудков в  ученической среде</w:t>
      </w:r>
    </w:p>
    <w:p w:rsidR="009F015A" w:rsidRPr="009F015A" w:rsidRDefault="009F015A" w:rsidP="009F015A">
      <w:pPr>
        <w:numPr>
          <w:ilvl w:val="0"/>
          <w:numId w:val="8"/>
        </w:numPr>
        <w:jc w:val="both"/>
      </w:pPr>
      <w:r w:rsidRPr="009F015A">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9F015A" w:rsidRPr="009F015A" w:rsidRDefault="009F015A" w:rsidP="009F015A">
      <w:pPr>
        <w:numPr>
          <w:ilvl w:val="0"/>
          <w:numId w:val="8"/>
        </w:numPr>
        <w:jc w:val="both"/>
      </w:pPr>
      <w:r w:rsidRPr="009F015A">
        <w:t>Сформирует у обучающихся  навыки цивилизованного общения в Интернет-пространстве, этикета в чатах и форумах</w:t>
      </w:r>
    </w:p>
    <w:p w:rsidR="009F015A" w:rsidRPr="009F015A" w:rsidRDefault="009F015A" w:rsidP="009F015A">
      <w:pPr>
        <w:numPr>
          <w:ilvl w:val="0"/>
          <w:numId w:val="8"/>
        </w:numPr>
        <w:jc w:val="both"/>
      </w:pPr>
      <w:r w:rsidRPr="009F015A">
        <w:t>Обеспечит информационную безопасность</w:t>
      </w:r>
    </w:p>
    <w:p w:rsidR="009F015A" w:rsidRPr="009F015A" w:rsidRDefault="009F015A" w:rsidP="009F015A">
      <w:pPr>
        <w:numPr>
          <w:ilvl w:val="0"/>
          <w:numId w:val="8"/>
        </w:numPr>
        <w:jc w:val="both"/>
      </w:pPr>
      <w:r w:rsidRPr="009F015A">
        <w:t>Предотвратит участие  школьников в организациях, неформальных движениях, осуществляющих социально негативную деятельность</w:t>
      </w:r>
    </w:p>
    <w:p w:rsidR="009F015A" w:rsidRPr="009F015A" w:rsidRDefault="009F015A" w:rsidP="009F015A">
      <w:pPr>
        <w:jc w:val="both"/>
      </w:pPr>
    </w:p>
    <w:p w:rsidR="009F015A" w:rsidRPr="009F015A" w:rsidRDefault="009F015A" w:rsidP="009F015A">
      <w:pPr>
        <w:jc w:val="center"/>
        <w:rPr>
          <w:b/>
        </w:rPr>
      </w:pPr>
    </w:p>
    <w:p w:rsidR="009F015A" w:rsidRPr="009F015A" w:rsidRDefault="009F015A" w:rsidP="009F015A">
      <w:pPr>
        <w:ind w:left="435"/>
        <w:jc w:val="center"/>
        <w:rPr>
          <w:b/>
        </w:rPr>
      </w:pPr>
      <w:r w:rsidRPr="009F015A">
        <w:rPr>
          <w:b/>
        </w:rPr>
        <w:t>Ожидаемые результаты</w:t>
      </w:r>
    </w:p>
    <w:p w:rsidR="009F015A" w:rsidRPr="009F015A" w:rsidRDefault="009F015A" w:rsidP="009F015A">
      <w:pPr>
        <w:ind w:left="435"/>
        <w:jc w:val="center"/>
        <w:rPr>
          <w:b/>
        </w:rPr>
      </w:pPr>
    </w:p>
    <w:p w:rsidR="009F015A" w:rsidRPr="009F015A" w:rsidRDefault="009F015A" w:rsidP="009F015A">
      <w:pPr>
        <w:numPr>
          <w:ilvl w:val="0"/>
          <w:numId w:val="7"/>
        </w:numPr>
        <w:shd w:val="clear" w:color="auto" w:fill="FFFFFF"/>
        <w:jc w:val="both"/>
      </w:pPr>
      <w:r w:rsidRPr="009F015A">
        <w:rPr>
          <w:bCs/>
        </w:rPr>
        <w:t>Укрепление и культивирование в молодежной среде атмосферы межэтнического согласия и толерантности</w:t>
      </w:r>
    </w:p>
    <w:p w:rsidR="009F015A" w:rsidRPr="009F015A" w:rsidRDefault="009F015A" w:rsidP="009F015A">
      <w:pPr>
        <w:numPr>
          <w:ilvl w:val="0"/>
          <w:numId w:val="7"/>
        </w:numPr>
        <w:shd w:val="clear" w:color="auto" w:fill="FFFFFF"/>
        <w:jc w:val="both"/>
      </w:pPr>
      <w:r w:rsidRPr="009F015A">
        <w:rPr>
          <w:bCs/>
        </w:rPr>
        <w:t>Препятствование созданию и деятельности</w:t>
      </w:r>
      <w:r w:rsidRPr="009F015A">
        <w:t xml:space="preserve"> </w:t>
      </w:r>
      <w:r w:rsidRPr="009F015A">
        <w:rPr>
          <w:bCs/>
        </w:rPr>
        <w:t>националистических экстремистских молодежных группировок</w:t>
      </w:r>
    </w:p>
    <w:p w:rsidR="009F015A" w:rsidRPr="009F015A" w:rsidRDefault="009F015A" w:rsidP="009F015A">
      <w:pPr>
        <w:numPr>
          <w:ilvl w:val="0"/>
          <w:numId w:val="7"/>
        </w:numPr>
        <w:shd w:val="clear" w:color="auto" w:fill="FFFFFF"/>
        <w:jc w:val="both"/>
      </w:pPr>
      <w:r w:rsidRPr="009F015A">
        <w:rPr>
          <w:bCs/>
        </w:rPr>
        <w:t>Противодействие проникновению в общественное сознание идей религиозного фундаментализма, экстремизма и нетерпимости</w:t>
      </w:r>
    </w:p>
    <w:p w:rsidR="009F015A" w:rsidRPr="009F015A" w:rsidRDefault="009F015A" w:rsidP="009F015A">
      <w:pPr>
        <w:numPr>
          <w:ilvl w:val="0"/>
          <w:numId w:val="7"/>
        </w:numPr>
        <w:shd w:val="clear" w:color="auto" w:fill="FFFFFF"/>
        <w:jc w:val="both"/>
      </w:pPr>
      <w:r w:rsidRPr="009F015A">
        <w:rPr>
          <w:bCs/>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9F015A" w:rsidRPr="009F015A" w:rsidRDefault="009F015A" w:rsidP="009F015A">
      <w:pPr>
        <w:numPr>
          <w:ilvl w:val="0"/>
          <w:numId w:val="7"/>
        </w:numPr>
        <w:shd w:val="clear" w:color="auto" w:fill="FFFFFF"/>
        <w:jc w:val="both"/>
      </w:pPr>
      <w:r w:rsidRPr="009F015A">
        <w:rPr>
          <w:bCs/>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9F015A" w:rsidRPr="009F015A" w:rsidRDefault="009F015A" w:rsidP="009F015A">
      <w:pPr>
        <w:numPr>
          <w:ilvl w:val="0"/>
          <w:numId w:val="7"/>
        </w:numPr>
        <w:jc w:val="both"/>
      </w:pPr>
      <w:r w:rsidRPr="009F015A">
        <w:rPr>
          <w:bCs/>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9F015A" w:rsidRPr="009F015A" w:rsidRDefault="009F015A" w:rsidP="009F015A">
      <w:pPr>
        <w:jc w:val="both"/>
        <w:rPr>
          <w:bCs/>
        </w:rPr>
      </w:pPr>
    </w:p>
    <w:p w:rsidR="009F015A" w:rsidRPr="009F015A" w:rsidRDefault="009F015A" w:rsidP="009F015A">
      <w:pPr>
        <w:jc w:val="both"/>
        <w:rPr>
          <w:bCs/>
        </w:rPr>
      </w:pPr>
    </w:p>
    <w:p w:rsidR="009F015A" w:rsidRPr="009F015A" w:rsidRDefault="009F015A" w:rsidP="009F015A">
      <w:pPr>
        <w:pStyle w:val="1"/>
        <w:rPr>
          <w:sz w:val="24"/>
          <w:szCs w:val="24"/>
        </w:rPr>
      </w:pPr>
    </w:p>
    <w:p w:rsidR="00B352D6" w:rsidRPr="009F015A" w:rsidRDefault="00B352D6" w:rsidP="00B352D6">
      <w:pPr>
        <w:pStyle w:val="1"/>
        <w:jc w:val="left"/>
        <w:rPr>
          <w:sz w:val="24"/>
          <w:szCs w:val="24"/>
        </w:rPr>
      </w:pPr>
      <w:r>
        <w:rPr>
          <w:b w:val="0"/>
          <w:sz w:val="24"/>
          <w:szCs w:val="24"/>
        </w:rPr>
        <w:t xml:space="preserve">                                                            </w:t>
      </w:r>
      <w:r w:rsidRPr="009F015A">
        <w:rPr>
          <w:sz w:val="24"/>
          <w:szCs w:val="24"/>
        </w:rPr>
        <w:t>План мероприятий</w:t>
      </w:r>
    </w:p>
    <w:p w:rsidR="00B352D6" w:rsidRPr="009F015A" w:rsidRDefault="00B352D6" w:rsidP="00B352D6">
      <w:pPr>
        <w:jc w:val="center"/>
        <w:rPr>
          <w:b/>
        </w:rPr>
      </w:pPr>
      <w:r w:rsidRPr="009F015A">
        <w:rPr>
          <w:b/>
        </w:rPr>
        <w:t>по профилактике экстремизма и терроризма</w:t>
      </w:r>
    </w:p>
    <w:p w:rsidR="00B352D6" w:rsidRPr="009F015A" w:rsidRDefault="00B352D6" w:rsidP="00B352D6">
      <w:pPr>
        <w:jc w:val="center"/>
        <w:rPr>
          <w:b/>
        </w:rPr>
      </w:pPr>
      <w:r>
        <w:rPr>
          <w:b/>
        </w:rPr>
        <w:t>на 2017-2018</w:t>
      </w:r>
      <w:r w:rsidRPr="009F015A">
        <w:rPr>
          <w:b/>
        </w:rPr>
        <w:t xml:space="preserve"> учебный год</w:t>
      </w:r>
    </w:p>
    <w:p w:rsidR="00B352D6" w:rsidRPr="009F015A" w:rsidRDefault="00B352D6" w:rsidP="00B352D6">
      <w:pPr>
        <w:jc w:val="both"/>
        <w:rPr>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
        <w:gridCol w:w="4253"/>
        <w:gridCol w:w="1053"/>
        <w:gridCol w:w="1679"/>
        <w:gridCol w:w="2512"/>
      </w:tblGrid>
      <w:tr w:rsidR="00B352D6" w:rsidRPr="009F015A" w:rsidTr="00C92DA2">
        <w:tc>
          <w:tcPr>
            <w:tcW w:w="568" w:type="dxa"/>
          </w:tcPr>
          <w:p w:rsidR="00B352D6" w:rsidRPr="009F015A" w:rsidRDefault="00B352D6" w:rsidP="00C92DA2">
            <w:pPr>
              <w:jc w:val="both"/>
            </w:pPr>
            <w:r w:rsidRPr="009F015A">
              <w:t>№</w:t>
            </w:r>
          </w:p>
        </w:tc>
        <w:tc>
          <w:tcPr>
            <w:tcW w:w="4253" w:type="dxa"/>
          </w:tcPr>
          <w:p w:rsidR="00B352D6" w:rsidRPr="009F015A" w:rsidRDefault="00B352D6" w:rsidP="00C92DA2">
            <w:pPr>
              <w:jc w:val="both"/>
            </w:pPr>
            <w:r w:rsidRPr="009F015A">
              <w:t>Мероприятие</w:t>
            </w:r>
          </w:p>
        </w:tc>
        <w:tc>
          <w:tcPr>
            <w:tcW w:w="1053" w:type="dxa"/>
          </w:tcPr>
          <w:p w:rsidR="00B352D6" w:rsidRPr="009F015A" w:rsidRDefault="00B352D6" w:rsidP="00C92DA2">
            <w:pPr>
              <w:jc w:val="both"/>
            </w:pPr>
            <w:r w:rsidRPr="009F015A">
              <w:t>Класс</w:t>
            </w:r>
          </w:p>
        </w:tc>
        <w:tc>
          <w:tcPr>
            <w:tcW w:w="1679" w:type="dxa"/>
          </w:tcPr>
          <w:p w:rsidR="00B352D6" w:rsidRPr="009F015A" w:rsidRDefault="00B352D6" w:rsidP="00C92DA2">
            <w:pPr>
              <w:jc w:val="both"/>
            </w:pPr>
            <w:r w:rsidRPr="009F015A">
              <w:t>Дата проведения</w:t>
            </w:r>
          </w:p>
        </w:tc>
        <w:tc>
          <w:tcPr>
            <w:tcW w:w="2512" w:type="dxa"/>
          </w:tcPr>
          <w:p w:rsidR="00B352D6" w:rsidRPr="009F015A" w:rsidRDefault="00B352D6" w:rsidP="00C92DA2">
            <w:pPr>
              <w:jc w:val="both"/>
            </w:pPr>
            <w:r w:rsidRPr="009F015A">
              <w:t>Ответственный</w:t>
            </w:r>
          </w:p>
        </w:tc>
      </w:tr>
      <w:tr w:rsidR="00B352D6" w:rsidRPr="009F015A" w:rsidTr="00C92DA2">
        <w:tc>
          <w:tcPr>
            <w:tcW w:w="10065" w:type="dxa"/>
            <w:gridSpan w:val="5"/>
          </w:tcPr>
          <w:p w:rsidR="00B352D6" w:rsidRPr="009F015A" w:rsidRDefault="00B352D6" w:rsidP="00C92DA2">
            <w:pPr>
              <w:jc w:val="center"/>
            </w:pPr>
            <w:r w:rsidRPr="009F015A">
              <w:rPr>
                <w:b/>
                <w:bCs/>
                <w:color w:val="000000"/>
              </w:rPr>
              <w:t>Мероприятия с педагогическим коллективом, работниками образовательного учреждения</w:t>
            </w:r>
          </w:p>
        </w:tc>
      </w:tr>
      <w:tr w:rsidR="00B352D6" w:rsidRPr="009F015A" w:rsidTr="00C92DA2">
        <w:tc>
          <w:tcPr>
            <w:tcW w:w="568" w:type="dxa"/>
          </w:tcPr>
          <w:p w:rsidR="00B352D6" w:rsidRPr="009F015A" w:rsidRDefault="00B352D6" w:rsidP="00C92DA2">
            <w:pPr>
              <w:jc w:val="both"/>
            </w:pPr>
            <w:r w:rsidRPr="009F015A">
              <w:t>1</w:t>
            </w:r>
          </w:p>
        </w:tc>
        <w:tc>
          <w:tcPr>
            <w:tcW w:w="4253" w:type="dxa"/>
          </w:tcPr>
          <w:p w:rsidR="00B352D6" w:rsidRPr="009F015A" w:rsidRDefault="00B352D6" w:rsidP="00C92DA2">
            <w:pPr>
              <w:ind w:left="-70" w:firstLine="430"/>
              <w:jc w:val="both"/>
              <w:rPr>
                <w:color w:val="000000"/>
              </w:rPr>
            </w:pPr>
            <w:r w:rsidRPr="009F015A">
              <w:rPr>
                <w:color w:val="000000"/>
              </w:rPr>
              <w:t>Ознакомление с планом мероприятий по противодействию экстремизма на учебный год</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сентябрь</w:t>
            </w:r>
          </w:p>
        </w:tc>
        <w:tc>
          <w:tcPr>
            <w:tcW w:w="2512" w:type="dxa"/>
          </w:tcPr>
          <w:p w:rsidR="00B352D6" w:rsidRPr="009F015A" w:rsidRDefault="00B352D6" w:rsidP="00C92DA2">
            <w:pPr>
              <w:jc w:val="both"/>
            </w:pPr>
            <w:r w:rsidRPr="009F015A">
              <w:t>Зам. директора по ВР</w:t>
            </w:r>
          </w:p>
        </w:tc>
      </w:tr>
      <w:tr w:rsidR="00B352D6" w:rsidRPr="009F015A" w:rsidTr="00C92DA2">
        <w:tc>
          <w:tcPr>
            <w:tcW w:w="568" w:type="dxa"/>
          </w:tcPr>
          <w:p w:rsidR="00B352D6" w:rsidRPr="009F015A" w:rsidRDefault="00B352D6" w:rsidP="00C92DA2">
            <w:pPr>
              <w:jc w:val="both"/>
            </w:pPr>
            <w:r w:rsidRPr="009F015A">
              <w:t>2</w:t>
            </w:r>
          </w:p>
        </w:tc>
        <w:tc>
          <w:tcPr>
            <w:tcW w:w="4253" w:type="dxa"/>
          </w:tcPr>
          <w:p w:rsidR="00B352D6" w:rsidRPr="009F015A" w:rsidRDefault="00B352D6" w:rsidP="00C92DA2">
            <w:pPr>
              <w:ind w:left="-40" w:firstLine="40"/>
              <w:jc w:val="both"/>
              <w:rPr>
                <w:color w:val="000000"/>
              </w:rPr>
            </w:pPr>
            <w:r w:rsidRPr="009F015A">
              <w:rPr>
                <w:color w:val="000000"/>
              </w:rPr>
              <w:t>Инструктаж учителей по теме «План действий против террора и диверсий»</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сентябрь</w:t>
            </w:r>
          </w:p>
        </w:tc>
        <w:tc>
          <w:tcPr>
            <w:tcW w:w="2512" w:type="dxa"/>
          </w:tcPr>
          <w:p w:rsidR="00B352D6" w:rsidRPr="009F015A" w:rsidRDefault="00B352D6" w:rsidP="00C92DA2">
            <w:pPr>
              <w:jc w:val="both"/>
            </w:pPr>
            <w:r w:rsidRPr="009F015A">
              <w:t>Зам. директора по безопасности</w:t>
            </w:r>
          </w:p>
        </w:tc>
      </w:tr>
      <w:tr w:rsidR="00B352D6" w:rsidRPr="009F015A" w:rsidTr="00C92DA2">
        <w:tc>
          <w:tcPr>
            <w:tcW w:w="568" w:type="dxa"/>
          </w:tcPr>
          <w:p w:rsidR="00B352D6" w:rsidRPr="009F015A" w:rsidRDefault="00B352D6" w:rsidP="00C92DA2">
            <w:pPr>
              <w:jc w:val="both"/>
            </w:pPr>
            <w:r w:rsidRPr="009F015A">
              <w:t>3</w:t>
            </w:r>
          </w:p>
        </w:tc>
        <w:tc>
          <w:tcPr>
            <w:tcW w:w="4253" w:type="dxa"/>
          </w:tcPr>
          <w:p w:rsidR="00B352D6" w:rsidRPr="009F015A" w:rsidRDefault="00B352D6" w:rsidP="00C92DA2">
            <w:pPr>
              <w:jc w:val="both"/>
              <w:rPr>
                <w:color w:val="000000"/>
              </w:rPr>
            </w:pPr>
            <w:r w:rsidRPr="009F015A">
              <w:rPr>
                <w:color w:val="000000"/>
              </w:rPr>
              <w:t>Рассмотрение вопросов, связанных с экстремизмом на производственных совещаниях, заседаниях методических объединений, планерках и т.д</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в течение года</w:t>
            </w:r>
          </w:p>
        </w:tc>
        <w:tc>
          <w:tcPr>
            <w:tcW w:w="2512" w:type="dxa"/>
          </w:tcPr>
          <w:p w:rsidR="00B352D6" w:rsidRPr="009F015A" w:rsidRDefault="00B352D6" w:rsidP="00C92DA2">
            <w:pPr>
              <w:jc w:val="both"/>
            </w:pPr>
            <w:r w:rsidRPr="009F015A">
              <w:t>Зам. директора по ВР</w:t>
            </w:r>
          </w:p>
        </w:tc>
      </w:tr>
      <w:tr w:rsidR="00B352D6" w:rsidRPr="009F015A" w:rsidTr="00C92DA2">
        <w:tc>
          <w:tcPr>
            <w:tcW w:w="568" w:type="dxa"/>
          </w:tcPr>
          <w:p w:rsidR="00B352D6" w:rsidRPr="009F015A" w:rsidRDefault="00B352D6" w:rsidP="00C92DA2">
            <w:pPr>
              <w:jc w:val="both"/>
            </w:pPr>
            <w:r w:rsidRPr="009F015A">
              <w:t>4</w:t>
            </w:r>
          </w:p>
        </w:tc>
        <w:tc>
          <w:tcPr>
            <w:tcW w:w="4253" w:type="dxa"/>
          </w:tcPr>
          <w:p w:rsidR="00B352D6" w:rsidRPr="009F015A" w:rsidRDefault="00B352D6" w:rsidP="00C92DA2">
            <w:pPr>
              <w:ind w:left="-41"/>
              <w:jc w:val="both"/>
              <w:rPr>
                <w:color w:val="000000"/>
              </w:rPr>
            </w:pPr>
            <w:r w:rsidRPr="009F015A">
              <w:rPr>
                <w:color w:val="000000"/>
              </w:rPr>
              <w:t xml:space="preserve">Накопление методического материала по противодействию экстремизму и терроризму. </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в течение года</w:t>
            </w:r>
          </w:p>
        </w:tc>
        <w:tc>
          <w:tcPr>
            <w:tcW w:w="2512" w:type="dxa"/>
          </w:tcPr>
          <w:p w:rsidR="00B352D6" w:rsidRPr="009F015A" w:rsidRDefault="00B352D6" w:rsidP="00C92DA2">
            <w:pPr>
              <w:jc w:val="both"/>
            </w:pPr>
            <w:r w:rsidRPr="009F015A">
              <w:t>Зам. директора по ВР, классные руководители</w:t>
            </w:r>
            <w:r>
              <w:t>.</w:t>
            </w:r>
          </w:p>
        </w:tc>
      </w:tr>
      <w:tr w:rsidR="00B352D6" w:rsidRPr="009F015A" w:rsidTr="00C92DA2">
        <w:tc>
          <w:tcPr>
            <w:tcW w:w="568" w:type="dxa"/>
          </w:tcPr>
          <w:p w:rsidR="00B352D6" w:rsidRPr="009F015A" w:rsidRDefault="00B352D6" w:rsidP="00C92DA2">
            <w:pPr>
              <w:jc w:val="both"/>
            </w:pPr>
            <w:r w:rsidRPr="009F015A">
              <w:t>5</w:t>
            </w:r>
          </w:p>
        </w:tc>
        <w:tc>
          <w:tcPr>
            <w:tcW w:w="4253" w:type="dxa"/>
          </w:tcPr>
          <w:p w:rsidR="00B352D6" w:rsidRPr="009F015A" w:rsidRDefault="00B352D6" w:rsidP="00C92DA2">
            <w:pPr>
              <w:ind w:left="-41"/>
              <w:jc w:val="both"/>
              <w:rPr>
                <w:color w:val="000000"/>
              </w:rPr>
            </w:pPr>
            <w:r w:rsidRPr="009F015A">
              <w:rPr>
                <w:color w:val="000000"/>
              </w:rPr>
              <w:t>Распространение памяток, методических инструкций по противодействию экстремизма  терроризма</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в течение года</w:t>
            </w:r>
          </w:p>
        </w:tc>
        <w:tc>
          <w:tcPr>
            <w:tcW w:w="2512" w:type="dxa"/>
          </w:tcPr>
          <w:p w:rsidR="00B352D6" w:rsidRPr="009F015A" w:rsidRDefault="00B352D6" w:rsidP="00C92DA2">
            <w:pPr>
              <w:jc w:val="both"/>
            </w:pPr>
            <w:r w:rsidRPr="009F015A">
              <w:t>Зам. директора по ВР, классные руководители, социальный педагог, педагог-психолог</w:t>
            </w:r>
          </w:p>
        </w:tc>
      </w:tr>
      <w:tr w:rsidR="00B352D6" w:rsidRPr="009F015A" w:rsidTr="00C92DA2">
        <w:tc>
          <w:tcPr>
            <w:tcW w:w="568" w:type="dxa"/>
          </w:tcPr>
          <w:p w:rsidR="00B352D6" w:rsidRPr="009F015A" w:rsidRDefault="00B352D6" w:rsidP="00C92DA2">
            <w:pPr>
              <w:jc w:val="both"/>
            </w:pPr>
            <w:r w:rsidRPr="009F015A">
              <w:t>6</w:t>
            </w:r>
          </w:p>
        </w:tc>
        <w:tc>
          <w:tcPr>
            <w:tcW w:w="4253" w:type="dxa"/>
          </w:tcPr>
          <w:p w:rsidR="00B352D6" w:rsidRPr="009F015A" w:rsidRDefault="00B352D6" w:rsidP="00C92DA2">
            <w:pPr>
              <w:ind w:left="-41"/>
              <w:jc w:val="both"/>
              <w:rPr>
                <w:color w:val="000000"/>
              </w:rPr>
            </w:pPr>
            <w:r w:rsidRPr="009F015A">
              <w:rPr>
                <w:color w:val="000000"/>
              </w:rPr>
              <w:t>Изучение администрацией, педагогами нормативных документов по противодействию экстремизма</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в течение года</w:t>
            </w:r>
          </w:p>
        </w:tc>
        <w:tc>
          <w:tcPr>
            <w:tcW w:w="2512" w:type="dxa"/>
          </w:tcPr>
          <w:p w:rsidR="00B352D6" w:rsidRPr="009F015A" w:rsidRDefault="00B352D6" w:rsidP="00C92DA2">
            <w:pPr>
              <w:jc w:val="both"/>
            </w:pPr>
            <w:r w:rsidRPr="009F015A">
              <w:t>Зам. директора по ВР</w:t>
            </w:r>
          </w:p>
        </w:tc>
      </w:tr>
      <w:tr w:rsidR="00B352D6" w:rsidRPr="009F015A" w:rsidTr="00C92DA2">
        <w:tc>
          <w:tcPr>
            <w:tcW w:w="568" w:type="dxa"/>
          </w:tcPr>
          <w:p w:rsidR="00B352D6" w:rsidRPr="009F015A" w:rsidRDefault="00B352D6" w:rsidP="00C92DA2">
            <w:pPr>
              <w:jc w:val="both"/>
            </w:pPr>
            <w:r w:rsidRPr="009F015A">
              <w:t>7</w:t>
            </w:r>
          </w:p>
        </w:tc>
        <w:tc>
          <w:tcPr>
            <w:tcW w:w="4253" w:type="dxa"/>
          </w:tcPr>
          <w:p w:rsidR="00B352D6" w:rsidRPr="009F015A" w:rsidRDefault="00B352D6" w:rsidP="00C92DA2">
            <w:pPr>
              <w:ind w:left="-41"/>
              <w:jc w:val="both"/>
              <w:rPr>
                <w:color w:val="000000"/>
              </w:rPr>
            </w:pPr>
            <w:r w:rsidRPr="009F015A">
              <w:rPr>
                <w:color w:val="000000"/>
              </w:rPr>
              <w:t>Усиление пропускного режима</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в течение года</w:t>
            </w:r>
          </w:p>
        </w:tc>
        <w:tc>
          <w:tcPr>
            <w:tcW w:w="2512" w:type="dxa"/>
          </w:tcPr>
          <w:p w:rsidR="00B352D6" w:rsidRPr="009F015A" w:rsidRDefault="00B352D6" w:rsidP="00C92DA2">
            <w:pPr>
              <w:jc w:val="both"/>
            </w:pPr>
            <w:r w:rsidRPr="009F015A">
              <w:t>Зам. директора по безопасности</w:t>
            </w:r>
          </w:p>
        </w:tc>
      </w:tr>
      <w:tr w:rsidR="00B352D6" w:rsidRPr="009F015A" w:rsidTr="00C92DA2">
        <w:tc>
          <w:tcPr>
            <w:tcW w:w="568" w:type="dxa"/>
          </w:tcPr>
          <w:p w:rsidR="00B352D6" w:rsidRPr="009F015A" w:rsidRDefault="00B352D6" w:rsidP="00C92DA2">
            <w:pPr>
              <w:jc w:val="both"/>
            </w:pPr>
            <w:r w:rsidRPr="009F015A">
              <w:t>8</w:t>
            </w:r>
          </w:p>
        </w:tc>
        <w:tc>
          <w:tcPr>
            <w:tcW w:w="4253" w:type="dxa"/>
          </w:tcPr>
          <w:p w:rsidR="00B352D6" w:rsidRPr="009F015A" w:rsidRDefault="00B352D6" w:rsidP="00C92DA2">
            <w:pPr>
              <w:ind w:left="-41"/>
              <w:jc w:val="both"/>
              <w:rPr>
                <w:color w:val="000000"/>
              </w:rPr>
            </w:pPr>
            <w:r w:rsidRPr="009F015A">
              <w:rPr>
                <w:color w:val="000000"/>
              </w:rPr>
              <w:t>Контроль за пребыванием посторонних лиц на территории и в здании школы.</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в течение года</w:t>
            </w:r>
          </w:p>
        </w:tc>
        <w:tc>
          <w:tcPr>
            <w:tcW w:w="2512" w:type="dxa"/>
          </w:tcPr>
          <w:p w:rsidR="00B352D6" w:rsidRPr="009F015A" w:rsidRDefault="004C20F3" w:rsidP="00C92DA2">
            <w:pPr>
              <w:jc w:val="both"/>
            </w:pPr>
            <w:r w:rsidRPr="009F015A">
              <w:t>Зам. директора по безопасности</w:t>
            </w:r>
          </w:p>
        </w:tc>
      </w:tr>
      <w:tr w:rsidR="00B352D6" w:rsidRPr="009F015A" w:rsidTr="00C92DA2">
        <w:tc>
          <w:tcPr>
            <w:tcW w:w="568" w:type="dxa"/>
          </w:tcPr>
          <w:p w:rsidR="00B352D6" w:rsidRPr="009F015A" w:rsidRDefault="00B352D6" w:rsidP="00C92DA2">
            <w:pPr>
              <w:jc w:val="both"/>
            </w:pPr>
            <w:r w:rsidRPr="009F015A">
              <w:t>9</w:t>
            </w:r>
          </w:p>
        </w:tc>
        <w:tc>
          <w:tcPr>
            <w:tcW w:w="4253" w:type="dxa"/>
          </w:tcPr>
          <w:p w:rsidR="00B352D6" w:rsidRPr="009F015A" w:rsidRDefault="00B352D6" w:rsidP="00C92DA2">
            <w:pPr>
              <w:ind w:left="-41"/>
              <w:jc w:val="both"/>
              <w:rPr>
                <w:color w:val="000000"/>
              </w:rPr>
            </w:pPr>
            <w:r w:rsidRPr="009F015A">
              <w:rPr>
                <w:color w:val="000000"/>
              </w:rPr>
              <w:t xml:space="preserve">Регулярный, ежедневный обход </w:t>
            </w:r>
            <w:r w:rsidRPr="009F015A">
              <w:rPr>
                <w:color w:val="000000"/>
              </w:rPr>
              <w:lastRenderedPageBreak/>
              <w:t>зданий, помещений.</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 xml:space="preserve">в течение </w:t>
            </w:r>
            <w:r w:rsidRPr="009F015A">
              <w:lastRenderedPageBreak/>
              <w:t>года</w:t>
            </w:r>
          </w:p>
        </w:tc>
        <w:tc>
          <w:tcPr>
            <w:tcW w:w="2512" w:type="dxa"/>
          </w:tcPr>
          <w:p w:rsidR="00B352D6" w:rsidRPr="009F015A" w:rsidRDefault="004C20F3" w:rsidP="00C92DA2">
            <w:pPr>
              <w:jc w:val="both"/>
            </w:pPr>
            <w:r>
              <w:lastRenderedPageBreak/>
              <w:t xml:space="preserve">Дежурный </w:t>
            </w:r>
            <w:r>
              <w:lastRenderedPageBreak/>
              <w:t>администратор</w:t>
            </w:r>
          </w:p>
        </w:tc>
      </w:tr>
      <w:tr w:rsidR="00B352D6" w:rsidRPr="009F015A" w:rsidTr="00C92DA2">
        <w:tc>
          <w:tcPr>
            <w:tcW w:w="568" w:type="dxa"/>
          </w:tcPr>
          <w:p w:rsidR="00B352D6" w:rsidRPr="009F015A" w:rsidRDefault="004C20F3" w:rsidP="00C92DA2">
            <w:pPr>
              <w:jc w:val="both"/>
            </w:pPr>
            <w:r>
              <w:lastRenderedPageBreak/>
              <w:t>10</w:t>
            </w:r>
          </w:p>
        </w:tc>
        <w:tc>
          <w:tcPr>
            <w:tcW w:w="4253" w:type="dxa"/>
          </w:tcPr>
          <w:p w:rsidR="00B352D6" w:rsidRPr="009F015A" w:rsidRDefault="00B352D6" w:rsidP="00C92DA2">
            <w:pPr>
              <w:ind w:left="-41"/>
              <w:jc w:val="both"/>
              <w:rPr>
                <w:color w:val="000000"/>
              </w:rPr>
            </w:pPr>
            <w:r w:rsidRPr="009F015A">
              <w:rPr>
                <w:color w:val="000000"/>
              </w:rPr>
              <w:t>Обновление наглядной профилактической агитации, оформление стендов, классных уголков по противодействию экстремизму и терроризму</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1 раз в четверть</w:t>
            </w:r>
          </w:p>
        </w:tc>
        <w:tc>
          <w:tcPr>
            <w:tcW w:w="2512" w:type="dxa"/>
          </w:tcPr>
          <w:p w:rsidR="00B352D6" w:rsidRPr="009F015A" w:rsidRDefault="00B352D6" w:rsidP="00C92DA2">
            <w:pPr>
              <w:jc w:val="both"/>
            </w:pPr>
            <w:r w:rsidRPr="009F015A">
              <w:t>Зам. директора по ВР, классные руководители</w:t>
            </w:r>
            <w:r>
              <w:t>.</w:t>
            </w:r>
          </w:p>
        </w:tc>
      </w:tr>
      <w:tr w:rsidR="00B352D6" w:rsidRPr="009F015A" w:rsidTr="00C92DA2">
        <w:tc>
          <w:tcPr>
            <w:tcW w:w="568" w:type="dxa"/>
          </w:tcPr>
          <w:p w:rsidR="00B352D6" w:rsidRPr="009F015A" w:rsidRDefault="00B352D6" w:rsidP="00C92DA2">
            <w:pPr>
              <w:jc w:val="both"/>
            </w:pPr>
            <w:r>
              <w:t>1</w:t>
            </w:r>
            <w:r w:rsidR="004C20F3">
              <w:t>1</w:t>
            </w:r>
          </w:p>
        </w:tc>
        <w:tc>
          <w:tcPr>
            <w:tcW w:w="4253" w:type="dxa"/>
          </w:tcPr>
          <w:p w:rsidR="00B352D6" w:rsidRPr="009F015A" w:rsidRDefault="00B352D6" w:rsidP="00C92DA2">
            <w:pPr>
              <w:shd w:val="clear" w:color="auto" w:fill="FFFFFF"/>
              <w:jc w:val="both"/>
            </w:pPr>
            <w:r w:rsidRPr="009F015A">
              <w:rPr>
                <w:bCs/>
              </w:rPr>
              <w:t>Распространение опыта проведения уроков и мероприятий, направленных на развитие толерантного</w:t>
            </w:r>
          </w:p>
          <w:p w:rsidR="00B352D6" w:rsidRPr="009F015A" w:rsidRDefault="00B352D6" w:rsidP="00C92DA2">
            <w:pPr>
              <w:ind w:left="-41"/>
              <w:jc w:val="both"/>
              <w:rPr>
                <w:color w:val="000000"/>
              </w:rPr>
            </w:pPr>
            <w:r w:rsidRPr="009F015A">
              <w:rPr>
                <w:bCs/>
              </w:rPr>
              <w:t>сознания у молодежи</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в течение года</w:t>
            </w:r>
          </w:p>
        </w:tc>
        <w:tc>
          <w:tcPr>
            <w:tcW w:w="2512" w:type="dxa"/>
          </w:tcPr>
          <w:p w:rsidR="00B352D6" w:rsidRPr="009F015A" w:rsidRDefault="00B352D6" w:rsidP="00C92DA2">
            <w:pPr>
              <w:jc w:val="both"/>
            </w:pPr>
            <w:r w:rsidRPr="009F015A">
              <w:t>Руководитель МО классных руководителей</w:t>
            </w:r>
          </w:p>
        </w:tc>
      </w:tr>
      <w:tr w:rsidR="00B352D6" w:rsidRPr="009F015A" w:rsidTr="00C92DA2">
        <w:tc>
          <w:tcPr>
            <w:tcW w:w="568" w:type="dxa"/>
          </w:tcPr>
          <w:p w:rsidR="00B352D6" w:rsidRPr="009F015A" w:rsidRDefault="00B352D6" w:rsidP="00C92DA2">
            <w:pPr>
              <w:jc w:val="both"/>
            </w:pPr>
            <w:r>
              <w:t>1</w:t>
            </w:r>
            <w:r w:rsidR="004C20F3">
              <w:t>2</w:t>
            </w:r>
          </w:p>
        </w:tc>
        <w:tc>
          <w:tcPr>
            <w:tcW w:w="4253" w:type="dxa"/>
          </w:tcPr>
          <w:p w:rsidR="00B352D6" w:rsidRPr="009F015A" w:rsidRDefault="00B352D6" w:rsidP="00C92DA2">
            <w:pPr>
              <w:shd w:val="clear" w:color="auto" w:fill="FFFFFF"/>
              <w:jc w:val="both"/>
              <w:rPr>
                <w:bCs/>
              </w:rPr>
            </w:pPr>
            <w:r w:rsidRPr="009F015A">
              <w:rPr>
                <w:bCs/>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1053" w:type="dxa"/>
          </w:tcPr>
          <w:p w:rsidR="00B352D6" w:rsidRPr="009F015A" w:rsidRDefault="00B352D6" w:rsidP="00C92DA2">
            <w:pPr>
              <w:jc w:val="both"/>
            </w:pPr>
          </w:p>
        </w:tc>
        <w:tc>
          <w:tcPr>
            <w:tcW w:w="1679" w:type="dxa"/>
          </w:tcPr>
          <w:p w:rsidR="00B352D6" w:rsidRPr="009F015A" w:rsidRDefault="00B352D6" w:rsidP="00C92DA2">
            <w:pPr>
              <w:jc w:val="both"/>
            </w:pPr>
            <w:r w:rsidRPr="009F015A">
              <w:t>2 раза в год</w:t>
            </w:r>
          </w:p>
        </w:tc>
        <w:tc>
          <w:tcPr>
            <w:tcW w:w="2512" w:type="dxa"/>
          </w:tcPr>
          <w:p w:rsidR="00B352D6" w:rsidRPr="009F015A" w:rsidRDefault="00B352D6" w:rsidP="00C92DA2">
            <w:pPr>
              <w:jc w:val="both"/>
            </w:pPr>
            <w:r w:rsidRPr="009F015A">
              <w:t>Зам. директора по безопасности</w:t>
            </w:r>
          </w:p>
        </w:tc>
      </w:tr>
      <w:tr w:rsidR="00B352D6" w:rsidRPr="009F015A" w:rsidTr="00C92DA2">
        <w:tc>
          <w:tcPr>
            <w:tcW w:w="10065" w:type="dxa"/>
            <w:gridSpan w:val="5"/>
          </w:tcPr>
          <w:p w:rsidR="00B352D6" w:rsidRPr="009F015A" w:rsidRDefault="00B352D6" w:rsidP="00C92DA2">
            <w:pPr>
              <w:jc w:val="center"/>
              <w:rPr>
                <w:b/>
                <w:color w:val="000000"/>
              </w:rPr>
            </w:pPr>
          </w:p>
          <w:p w:rsidR="00B352D6" w:rsidRPr="009F015A" w:rsidRDefault="00B352D6" w:rsidP="00C92DA2">
            <w:pPr>
              <w:jc w:val="center"/>
            </w:pPr>
            <w:r w:rsidRPr="009F015A">
              <w:rPr>
                <w:b/>
                <w:color w:val="000000"/>
              </w:rPr>
              <w:t>Мероприятия с обучающимися</w:t>
            </w:r>
          </w:p>
        </w:tc>
      </w:tr>
      <w:tr w:rsidR="00B352D6" w:rsidRPr="009F015A" w:rsidTr="00C92DA2">
        <w:trPr>
          <w:trHeight w:val="1072"/>
        </w:trPr>
        <w:tc>
          <w:tcPr>
            <w:tcW w:w="568" w:type="dxa"/>
          </w:tcPr>
          <w:p w:rsidR="00B352D6" w:rsidRPr="009F015A" w:rsidRDefault="00B352D6" w:rsidP="00C92DA2">
            <w:pPr>
              <w:jc w:val="both"/>
            </w:pPr>
            <w:r>
              <w:t>1</w:t>
            </w:r>
            <w:r w:rsidR="004C20F3">
              <w:t>3</w:t>
            </w:r>
          </w:p>
        </w:tc>
        <w:tc>
          <w:tcPr>
            <w:tcW w:w="4253" w:type="dxa"/>
          </w:tcPr>
          <w:p w:rsidR="00B352D6" w:rsidRPr="009F015A" w:rsidRDefault="00B352D6" w:rsidP="00C92DA2">
            <w:pPr>
              <w:jc w:val="both"/>
              <w:rPr>
                <w:b/>
                <w:color w:val="000000"/>
              </w:rPr>
            </w:pPr>
            <w:r w:rsidRPr="009F015A">
              <w:t>Классные часы по толерантному воспитанию в игровой форме</w:t>
            </w:r>
          </w:p>
        </w:tc>
        <w:tc>
          <w:tcPr>
            <w:tcW w:w="1053" w:type="dxa"/>
          </w:tcPr>
          <w:p w:rsidR="00B352D6" w:rsidRPr="009F015A" w:rsidRDefault="00B352D6" w:rsidP="00C92DA2">
            <w:pPr>
              <w:jc w:val="center"/>
            </w:pPr>
            <w:r w:rsidRPr="009F015A">
              <w:t>1-4 классы</w:t>
            </w:r>
          </w:p>
        </w:tc>
        <w:tc>
          <w:tcPr>
            <w:tcW w:w="1679" w:type="dxa"/>
          </w:tcPr>
          <w:p w:rsidR="00B352D6" w:rsidRPr="009F015A" w:rsidRDefault="00B352D6" w:rsidP="00C92DA2">
            <w:pPr>
              <w:jc w:val="both"/>
            </w:pPr>
            <w:r w:rsidRPr="009F015A">
              <w:t>Сентябрь</w:t>
            </w:r>
          </w:p>
        </w:tc>
        <w:tc>
          <w:tcPr>
            <w:tcW w:w="2512" w:type="dxa"/>
          </w:tcPr>
          <w:p w:rsidR="00B352D6" w:rsidRPr="009F015A" w:rsidRDefault="00B352D6" w:rsidP="00C92DA2">
            <w:pPr>
              <w:jc w:val="both"/>
            </w:pPr>
            <w:r w:rsidRPr="009F015A">
              <w:t>Классные руководители 1-4 классов</w:t>
            </w:r>
          </w:p>
        </w:tc>
      </w:tr>
      <w:tr w:rsidR="00B352D6" w:rsidRPr="009F015A" w:rsidTr="00C92DA2">
        <w:tc>
          <w:tcPr>
            <w:tcW w:w="568" w:type="dxa"/>
          </w:tcPr>
          <w:p w:rsidR="00B352D6" w:rsidRPr="009F015A" w:rsidRDefault="00B352D6" w:rsidP="00C92DA2">
            <w:pPr>
              <w:jc w:val="both"/>
            </w:pPr>
            <w:r>
              <w:t>1</w:t>
            </w:r>
            <w:r w:rsidR="004C20F3">
              <w:t>4</w:t>
            </w:r>
          </w:p>
        </w:tc>
        <w:tc>
          <w:tcPr>
            <w:tcW w:w="4253" w:type="dxa"/>
          </w:tcPr>
          <w:p w:rsidR="00B352D6" w:rsidRPr="009F015A" w:rsidRDefault="00B352D6" w:rsidP="00C92DA2">
            <w:pPr>
              <w:jc w:val="both"/>
            </w:pPr>
            <w:r w:rsidRPr="009F015A">
              <w:t xml:space="preserve">Классные часы </w:t>
            </w:r>
          </w:p>
          <w:p w:rsidR="00B352D6" w:rsidRPr="009F015A" w:rsidRDefault="00B352D6" w:rsidP="00C92DA2">
            <w:pPr>
              <w:jc w:val="both"/>
            </w:pPr>
            <w:r w:rsidRPr="009F015A">
              <w:t>«Мы против террора»</w:t>
            </w:r>
          </w:p>
          <w:p w:rsidR="00B352D6" w:rsidRPr="009F015A" w:rsidRDefault="00B352D6" w:rsidP="00C92DA2">
            <w:pPr>
              <w:jc w:val="both"/>
            </w:pPr>
            <w:r w:rsidRPr="009F015A">
              <w:t>«Терроризм и экстремизм – зло против человека»</w:t>
            </w:r>
          </w:p>
          <w:p w:rsidR="00B352D6" w:rsidRPr="009F015A" w:rsidRDefault="00B352D6" w:rsidP="00C92DA2">
            <w:pPr>
              <w:jc w:val="both"/>
              <w:rPr>
                <w:b/>
                <w:color w:val="000000"/>
              </w:rPr>
            </w:pPr>
            <w:r w:rsidRPr="009F015A">
              <w:t>«Разные, но равные»</w:t>
            </w:r>
          </w:p>
        </w:tc>
        <w:tc>
          <w:tcPr>
            <w:tcW w:w="1053" w:type="dxa"/>
          </w:tcPr>
          <w:p w:rsidR="00B352D6" w:rsidRPr="009F015A" w:rsidRDefault="00B352D6" w:rsidP="00C92DA2">
            <w:pPr>
              <w:jc w:val="center"/>
            </w:pPr>
            <w:r w:rsidRPr="009F015A">
              <w:t>5-11 классы</w:t>
            </w:r>
          </w:p>
        </w:tc>
        <w:tc>
          <w:tcPr>
            <w:tcW w:w="1679" w:type="dxa"/>
          </w:tcPr>
          <w:p w:rsidR="00B352D6" w:rsidRPr="009F015A" w:rsidRDefault="00B352D6" w:rsidP="00C92DA2">
            <w:pPr>
              <w:jc w:val="both"/>
            </w:pPr>
            <w:r w:rsidRPr="009F015A">
              <w:t xml:space="preserve">Сентябрь </w:t>
            </w:r>
          </w:p>
        </w:tc>
        <w:tc>
          <w:tcPr>
            <w:tcW w:w="2512" w:type="dxa"/>
          </w:tcPr>
          <w:p w:rsidR="00B352D6" w:rsidRPr="009F015A" w:rsidRDefault="00B352D6" w:rsidP="00C92DA2">
            <w:pPr>
              <w:jc w:val="both"/>
            </w:pPr>
            <w:r w:rsidRPr="009F015A">
              <w:t>Классные руководители 5-11 классов</w:t>
            </w:r>
          </w:p>
        </w:tc>
      </w:tr>
      <w:tr w:rsidR="00B352D6" w:rsidRPr="009F015A" w:rsidTr="00C92DA2">
        <w:tc>
          <w:tcPr>
            <w:tcW w:w="568" w:type="dxa"/>
          </w:tcPr>
          <w:p w:rsidR="00B352D6" w:rsidRPr="009F015A" w:rsidRDefault="00B352D6" w:rsidP="00C92DA2">
            <w:pPr>
              <w:jc w:val="both"/>
            </w:pPr>
            <w:r>
              <w:t>1</w:t>
            </w:r>
            <w:r w:rsidR="004C20F3">
              <w:t>5</w:t>
            </w:r>
          </w:p>
        </w:tc>
        <w:tc>
          <w:tcPr>
            <w:tcW w:w="4253" w:type="dxa"/>
          </w:tcPr>
          <w:p w:rsidR="00B352D6" w:rsidRPr="009F015A" w:rsidRDefault="004C20F3" w:rsidP="00C92DA2">
            <w:pPr>
              <w:jc w:val="both"/>
            </w:pPr>
            <w:r>
              <w:t>Приглашение</w:t>
            </w:r>
            <w:r w:rsidR="00B352D6" w:rsidRPr="009F015A">
              <w:t xml:space="preserve"> имама. Беседа с обучающимися о терпимости.</w:t>
            </w:r>
          </w:p>
        </w:tc>
        <w:tc>
          <w:tcPr>
            <w:tcW w:w="1053" w:type="dxa"/>
          </w:tcPr>
          <w:p w:rsidR="00B352D6" w:rsidRPr="009F015A" w:rsidRDefault="00B352D6" w:rsidP="00C92DA2">
            <w:pPr>
              <w:jc w:val="center"/>
            </w:pPr>
            <w:r w:rsidRPr="009F015A">
              <w:t>9-11 классы</w:t>
            </w:r>
          </w:p>
        </w:tc>
        <w:tc>
          <w:tcPr>
            <w:tcW w:w="1679" w:type="dxa"/>
          </w:tcPr>
          <w:p w:rsidR="00B352D6" w:rsidRPr="009F015A" w:rsidRDefault="00B352D6" w:rsidP="00C92DA2">
            <w:pPr>
              <w:jc w:val="both"/>
            </w:pPr>
            <w:r w:rsidRPr="009F015A">
              <w:t>Октябрь</w:t>
            </w:r>
          </w:p>
        </w:tc>
        <w:tc>
          <w:tcPr>
            <w:tcW w:w="2512" w:type="dxa"/>
          </w:tcPr>
          <w:p w:rsidR="00B352D6" w:rsidRPr="009F015A" w:rsidRDefault="00B352D6" w:rsidP="00C92DA2">
            <w:pPr>
              <w:jc w:val="both"/>
            </w:pPr>
            <w:r w:rsidRPr="009F015A">
              <w:t>Зам. директора по ВР</w:t>
            </w:r>
          </w:p>
        </w:tc>
      </w:tr>
      <w:tr w:rsidR="00B352D6" w:rsidRPr="009F015A" w:rsidTr="00C92DA2">
        <w:tc>
          <w:tcPr>
            <w:tcW w:w="568" w:type="dxa"/>
          </w:tcPr>
          <w:p w:rsidR="00B352D6" w:rsidRPr="009F015A" w:rsidRDefault="00B352D6" w:rsidP="00C92DA2">
            <w:pPr>
              <w:jc w:val="both"/>
            </w:pPr>
            <w:r>
              <w:t>1</w:t>
            </w:r>
            <w:r w:rsidR="004C20F3">
              <w:t>6</w:t>
            </w:r>
          </w:p>
        </w:tc>
        <w:tc>
          <w:tcPr>
            <w:tcW w:w="4253" w:type="dxa"/>
          </w:tcPr>
          <w:p w:rsidR="00B352D6" w:rsidRPr="009F015A" w:rsidRDefault="00B352D6" w:rsidP="00C92DA2">
            <w:pPr>
              <w:jc w:val="both"/>
            </w:pPr>
            <w:r w:rsidRPr="009F015A">
              <w:t>Занятия с обучающимися по воспитанию толерантности «Добра и зла житейские приметы»</w:t>
            </w:r>
          </w:p>
        </w:tc>
        <w:tc>
          <w:tcPr>
            <w:tcW w:w="1053" w:type="dxa"/>
          </w:tcPr>
          <w:p w:rsidR="00B352D6" w:rsidRPr="009F015A" w:rsidRDefault="00B352D6" w:rsidP="00C92DA2">
            <w:pPr>
              <w:jc w:val="both"/>
            </w:pPr>
            <w:r w:rsidRPr="009F015A">
              <w:t>5-6 классы</w:t>
            </w:r>
          </w:p>
        </w:tc>
        <w:tc>
          <w:tcPr>
            <w:tcW w:w="1679" w:type="dxa"/>
          </w:tcPr>
          <w:p w:rsidR="00B352D6" w:rsidRPr="009F015A" w:rsidRDefault="00B352D6" w:rsidP="00C92DA2">
            <w:pPr>
              <w:jc w:val="both"/>
            </w:pPr>
            <w:r w:rsidRPr="009F015A">
              <w:t>Октябрь</w:t>
            </w:r>
          </w:p>
        </w:tc>
        <w:tc>
          <w:tcPr>
            <w:tcW w:w="2512" w:type="dxa"/>
          </w:tcPr>
          <w:p w:rsidR="00B352D6" w:rsidRPr="009F015A" w:rsidRDefault="00B352D6" w:rsidP="00C92DA2">
            <w:pPr>
              <w:jc w:val="both"/>
            </w:pPr>
            <w:r w:rsidRPr="009F015A">
              <w:t>Классные руководители 5-6 классов</w:t>
            </w:r>
          </w:p>
        </w:tc>
      </w:tr>
      <w:tr w:rsidR="00B352D6" w:rsidRPr="009F015A" w:rsidTr="00C92DA2">
        <w:tc>
          <w:tcPr>
            <w:tcW w:w="568" w:type="dxa"/>
          </w:tcPr>
          <w:p w:rsidR="00B352D6" w:rsidRPr="009F015A" w:rsidRDefault="00B352D6" w:rsidP="00C92DA2">
            <w:pPr>
              <w:jc w:val="both"/>
            </w:pPr>
            <w:r>
              <w:t>1</w:t>
            </w:r>
            <w:r w:rsidR="004C20F3">
              <w:t>7</w:t>
            </w:r>
          </w:p>
        </w:tc>
        <w:tc>
          <w:tcPr>
            <w:tcW w:w="4253" w:type="dxa"/>
          </w:tcPr>
          <w:p w:rsidR="00B352D6" w:rsidRPr="009F015A" w:rsidRDefault="00B352D6" w:rsidP="00C92DA2">
            <w:pPr>
              <w:jc w:val="both"/>
            </w:pPr>
            <w:r w:rsidRPr="009F015A">
              <w:t xml:space="preserve"> Занятия с обучающимися по воспитанию толерантности «Учимся быть терпимыми»</w:t>
            </w:r>
          </w:p>
        </w:tc>
        <w:tc>
          <w:tcPr>
            <w:tcW w:w="1053" w:type="dxa"/>
          </w:tcPr>
          <w:p w:rsidR="00B352D6" w:rsidRPr="009F015A" w:rsidRDefault="00B352D6" w:rsidP="00C92DA2">
            <w:pPr>
              <w:jc w:val="both"/>
            </w:pPr>
            <w:r w:rsidRPr="009F015A">
              <w:t>7-8 классы</w:t>
            </w:r>
          </w:p>
        </w:tc>
        <w:tc>
          <w:tcPr>
            <w:tcW w:w="1679" w:type="dxa"/>
          </w:tcPr>
          <w:p w:rsidR="00B352D6" w:rsidRPr="009F015A" w:rsidRDefault="00B352D6" w:rsidP="00C92DA2">
            <w:pPr>
              <w:jc w:val="both"/>
            </w:pPr>
            <w:r w:rsidRPr="009F015A">
              <w:t>Ноябрь</w:t>
            </w:r>
          </w:p>
        </w:tc>
        <w:tc>
          <w:tcPr>
            <w:tcW w:w="2512" w:type="dxa"/>
          </w:tcPr>
          <w:p w:rsidR="00B352D6" w:rsidRPr="009F015A" w:rsidRDefault="00B352D6" w:rsidP="00C92DA2">
            <w:pPr>
              <w:jc w:val="both"/>
            </w:pPr>
            <w:r w:rsidRPr="009F015A">
              <w:t xml:space="preserve">Зам. директора по ВР, классные руководители </w:t>
            </w:r>
          </w:p>
        </w:tc>
      </w:tr>
      <w:tr w:rsidR="00B352D6" w:rsidRPr="009F015A" w:rsidTr="00C92DA2">
        <w:tc>
          <w:tcPr>
            <w:tcW w:w="568" w:type="dxa"/>
          </w:tcPr>
          <w:p w:rsidR="00B352D6" w:rsidRPr="009F015A" w:rsidRDefault="00B352D6" w:rsidP="00C92DA2">
            <w:pPr>
              <w:jc w:val="both"/>
            </w:pPr>
            <w:r>
              <w:t>1</w:t>
            </w:r>
            <w:r w:rsidR="004C20F3">
              <w:t>8</w:t>
            </w:r>
          </w:p>
        </w:tc>
        <w:tc>
          <w:tcPr>
            <w:tcW w:w="4253" w:type="dxa"/>
          </w:tcPr>
          <w:p w:rsidR="00B352D6" w:rsidRPr="009F015A" w:rsidRDefault="00B352D6" w:rsidP="00C92DA2">
            <w:pPr>
              <w:jc w:val="both"/>
            </w:pPr>
            <w:r w:rsidRPr="009F015A">
              <w:t>Конкурс тематических стенных газет о культурных традициях народов, проживающих в России</w:t>
            </w:r>
            <w:r w:rsidR="004C20F3">
              <w:t xml:space="preserve"> и Дагестане</w:t>
            </w:r>
            <w:r w:rsidRPr="009F015A">
              <w:t xml:space="preserve">. </w:t>
            </w:r>
          </w:p>
        </w:tc>
        <w:tc>
          <w:tcPr>
            <w:tcW w:w="1053" w:type="dxa"/>
          </w:tcPr>
          <w:p w:rsidR="00B352D6" w:rsidRPr="009F015A" w:rsidRDefault="00B352D6" w:rsidP="00C92DA2">
            <w:pPr>
              <w:jc w:val="both"/>
            </w:pPr>
            <w:r w:rsidRPr="009F015A">
              <w:t>5 – 11 классы</w:t>
            </w:r>
          </w:p>
        </w:tc>
        <w:tc>
          <w:tcPr>
            <w:tcW w:w="1679" w:type="dxa"/>
          </w:tcPr>
          <w:p w:rsidR="00B352D6" w:rsidRPr="009F015A" w:rsidRDefault="00B352D6" w:rsidP="00C92DA2">
            <w:pPr>
              <w:jc w:val="both"/>
            </w:pPr>
            <w:r w:rsidRPr="009F015A">
              <w:t xml:space="preserve">Декабрь </w:t>
            </w:r>
          </w:p>
        </w:tc>
        <w:tc>
          <w:tcPr>
            <w:tcW w:w="2512" w:type="dxa"/>
          </w:tcPr>
          <w:p w:rsidR="00B352D6" w:rsidRPr="009F015A" w:rsidRDefault="00B352D6" w:rsidP="00C92DA2">
            <w:pPr>
              <w:jc w:val="both"/>
            </w:pPr>
            <w:r w:rsidRPr="009F015A">
              <w:t>классные руководители</w:t>
            </w:r>
          </w:p>
        </w:tc>
      </w:tr>
      <w:tr w:rsidR="00B352D6" w:rsidRPr="009F015A" w:rsidTr="00C92DA2">
        <w:tc>
          <w:tcPr>
            <w:tcW w:w="568" w:type="dxa"/>
          </w:tcPr>
          <w:p w:rsidR="00B352D6" w:rsidRPr="009F015A" w:rsidRDefault="004C20F3" w:rsidP="00C92DA2">
            <w:pPr>
              <w:jc w:val="both"/>
            </w:pPr>
            <w:r>
              <w:t>19</w:t>
            </w:r>
          </w:p>
        </w:tc>
        <w:tc>
          <w:tcPr>
            <w:tcW w:w="4253" w:type="dxa"/>
          </w:tcPr>
          <w:p w:rsidR="00B352D6" w:rsidRPr="009F015A" w:rsidRDefault="00B352D6" w:rsidP="00C92DA2">
            <w:pPr>
              <w:jc w:val="both"/>
            </w:pPr>
            <w:r w:rsidRPr="009F015A">
              <w:t xml:space="preserve">Лекция и презентация по профилактике экстремизма и правонарушений среди обучающихся в сфере межнациональных отношений. </w:t>
            </w:r>
          </w:p>
        </w:tc>
        <w:tc>
          <w:tcPr>
            <w:tcW w:w="1053" w:type="dxa"/>
          </w:tcPr>
          <w:p w:rsidR="00B352D6" w:rsidRPr="009F015A" w:rsidRDefault="00B352D6" w:rsidP="00C92DA2">
            <w:pPr>
              <w:jc w:val="both"/>
            </w:pPr>
            <w:r w:rsidRPr="009F015A">
              <w:t>9-11 классы</w:t>
            </w:r>
          </w:p>
        </w:tc>
        <w:tc>
          <w:tcPr>
            <w:tcW w:w="1679" w:type="dxa"/>
          </w:tcPr>
          <w:p w:rsidR="00B352D6" w:rsidRPr="009F015A" w:rsidRDefault="00B352D6" w:rsidP="00C92DA2">
            <w:pPr>
              <w:jc w:val="both"/>
            </w:pPr>
            <w:r w:rsidRPr="009F015A">
              <w:t>Декабрь</w:t>
            </w:r>
          </w:p>
        </w:tc>
        <w:tc>
          <w:tcPr>
            <w:tcW w:w="2512" w:type="dxa"/>
          </w:tcPr>
          <w:p w:rsidR="00B352D6" w:rsidRPr="009F015A" w:rsidRDefault="00B352D6" w:rsidP="00C92DA2">
            <w:pPr>
              <w:jc w:val="both"/>
            </w:pPr>
            <w:r w:rsidRPr="009F015A">
              <w:t>классные руководители</w:t>
            </w:r>
          </w:p>
        </w:tc>
      </w:tr>
      <w:tr w:rsidR="00B352D6" w:rsidRPr="009F015A" w:rsidTr="00C92DA2">
        <w:tc>
          <w:tcPr>
            <w:tcW w:w="568" w:type="dxa"/>
          </w:tcPr>
          <w:p w:rsidR="00B352D6" w:rsidRPr="009F015A" w:rsidRDefault="00B352D6" w:rsidP="00C92DA2">
            <w:pPr>
              <w:jc w:val="both"/>
            </w:pPr>
            <w:r>
              <w:t>2</w:t>
            </w:r>
            <w:r w:rsidR="004C20F3">
              <w:t>0</w:t>
            </w:r>
          </w:p>
        </w:tc>
        <w:tc>
          <w:tcPr>
            <w:tcW w:w="4253" w:type="dxa"/>
          </w:tcPr>
          <w:p w:rsidR="00B352D6" w:rsidRPr="009F015A" w:rsidRDefault="00B352D6" w:rsidP="00C92DA2">
            <w:pPr>
              <w:jc w:val="both"/>
            </w:pPr>
            <w:r w:rsidRPr="009F015A">
              <w:t>Уроки ОБЖ по теме «Изучение закона РФ «О противодействие экстремистской деятельности»</w:t>
            </w:r>
          </w:p>
        </w:tc>
        <w:tc>
          <w:tcPr>
            <w:tcW w:w="1053" w:type="dxa"/>
          </w:tcPr>
          <w:p w:rsidR="00B352D6" w:rsidRPr="009F015A" w:rsidRDefault="00B352D6" w:rsidP="00C92DA2">
            <w:pPr>
              <w:jc w:val="both"/>
            </w:pPr>
            <w:r w:rsidRPr="009F015A">
              <w:t>10-11 классы</w:t>
            </w:r>
          </w:p>
        </w:tc>
        <w:tc>
          <w:tcPr>
            <w:tcW w:w="1679" w:type="dxa"/>
          </w:tcPr>
          <w:p w:rsidR="00B352D6" w:rsidRPr="009F015A" w:rsidRDefault="00B352D6" w:rsidP="00C92DA2">
            <w:pPr>
              <w:jc w:val="both"/>
            </w:pPr>
            <w:r w:rsidRPr="009F015A">
              <w:t>Декабрь</w:t>
            </w:r>
          </w:p>
        </w:tc>
        <w:tc>
          <w:tcPr>
            <w:tcW w:w="2512" w:type="dxa"/>
          </w:tcPr>
          <w:p w:rsidR="00B352D6" w:rsidRPr="009F015A" w:rsidRDefault="00B352D6" w:rsidP="00C92DA2">
            <w:pPr>
              <w:jc w:val="both"/>
            </w:pPr>
            <w:r w:rsidRPr="009F015A">
              <w:t>Учитель  ОБЖ</w:t>
            </w:r>
          </w:p>
        </w:tc>
      </w:tr>
      <w:tr w:rsidR="00B352D6" w:rsidRPr="009F015A" w:rsidTr="00C92DA2">
        <w:tc>
          <w:tcPr>
            <w:tcW w:w="568" w:type="dxa"/>
          </w:tcPr>
          <w:p w:rsidR="00B352D6" w:rsidRPr="009F015A" w:rsidRDefault="00B352D6" w:rsidP="00C92DA2">
            <w:pPr>
              <w:jc w:val="both"/>
            </w:pPr>
            <w:r>
              <w:t>2</w:t>
            </w:r>
            <w:r w:rsidR="004C20F3">
              <w:t>1</w:t>
            </w:r>
          </w:p>
        </w:tc>
        <w:tc>
          <w:tcPr>
            <w:tcW w:w="4253" w:type="dxa"/>
          </w:tcPr>
          <w:p w:rsidR="00B352D6" w:rsidRPr="009F015A" w:rsidRDefault="00B352D6" w:rsidP="00C92DA2">
            <w:pPr>
              <w:jc w:val="both"/>
            </w:pPr>
            <w:r w:rsidRPr="009F015A">
              <w:t>Уроки обществознания:</w:t>
            </w:r>
          </w:p>
          <w:p w:rsidR="00B352D6" w:rsidRPr="009F015A" w:rsidRDefault="00B352D6" w:rsidP="00C92DA2">
            <w:pPr>
              <w:jc w:val="both"/>
            </w:pPr>
            <w:r w:rsidRPr="009F015A">
              <w:t>«Гражданин – человек свободный и ответственный»»</w:t>
            </w:r>
          </w:p>
          <w:p w:rsidR="00B352D6" w:rsidRPr="009F015A" w:rsidRDefault="00B352D6" w:rsidP="00C92DA2">
            <w:pPr>
              <w:jc w:val="both"/>
            </w:pPr>
            <w:r w:rsidRPr="009F015A">
              <w:t>«Правоотношения и правонарушения»</w:t>
            </w:r>
          </w:p>
          <w:p w:rsidR="00B352D6" w:rsidRPr="009F015A" w:rsidRDefault="00B352D6" w:rsidP="00C92DA2">
            <w:pPr>
              <w:jc w:val="both"/>
            </w:pPr>
            <w:r w:rsidRPr="009F015A">
              <w:t>«Человек в системе социально-правовых норм»</w:t>
            </w:r>
          </w:p>
        </w:tc>
        <w:tc>
          <w:tcPr>
            <w:tcW w:w="1053" w:type="dxa"/>
          </w:tcPr>
          <w:p w:rsidR="00B352D6" w:rsidRPr="009F015A" w:rsidRDefault="00B352D6" w:rsidP="00C92DA2">
            <w:pPr>
              <w:jc w:val="both"/>
            </w:pPr>
          </w:p>
          <w:p w:rsidR="00B352D6" w:rsidRPr="009F015A" w:rsidRDefault="00B352D6" w:rsidP="00C92DA2">
            <w:pPr>
              <w:jc w:val="both"/>
            </w:pPr>
            <w:r w:rsidRPr="009F015A">
              <w:t>9 класс</w:t>
            </w:r>
          </w:p>
          <w:p w:rsidR="00B352D6" w:rsidRPr="009F015A" w:rsidRDefault="00B352D6" w:rsidP="00C92DA2">
            <w:pPr>
              <w:jc w:val="both"/>
            </w:pPr>
            <w:r w:rsidRPr="009F015A">
              <w:t>10 класс</w:t>
            </w:r>
          </w:p>
          <w:p w:rsidR="00B352D6" w:rsidRPr="009F015A" w:rsidRDefault="00B352D6" w:rsidP="00C92DA2">
            <w:pPr>
              <w:jc w:val="both"/>
            </w:pPr>
            <w:r w:rsidRPr="009F015A">
              <w:t>11 класс</w:t>
            </w:r>
          </w:p>
        </w:tc>
        <w:tc>
          <w:tcPr>
            <w:tcW w:w="1679" w:type="dxa"/>
          </w:tcPr>
          <w:p w:rsidR="00B352D6" w:rsidRPr="009F015A" w:rsidRDefault="00B352D6" w:rsidP="00C92DA2">
            <w:pPr>
              <w:jc w:val="both"/>
            </w:pPr>
            <w:r w:rsidRPr="009F015A">
              <w:t>Январь</w:t>
            </w:r>
          </w:p>
        </w:tc>
        <w:tc>
          <w:tcPr>
            <w:tcW w:w="2512" w:type="dxa"/>
          </w:tcPr>
          <w:p w:rsidR="00B352D6" w:rsidRPr="009F015A" w:rsidRDefault="00B352D6" w:rsidP="00C92DA2">
            <w:pPr>
              <w:jc w:val="both"/>
            </w:pPr>
            <w:r w:rsidRPr="009F015A">
              <w:t>Учителя обществознания</w:t>
            </w:r>
          </w:p>
        </w:tc>
      </w:tr>
      <w:tr w:rsidR="00B352D6" w:rsidRPr="009F015A" w:rsidTr="00C92DA2">
        <w:tc>
          <w:tcPr>
            <w:tcW w:w="568" w:type="dxa"/>
          </w:tcPr>
          <w:p w:rsidR="00B352D6" w:rsidRPr="009F015A" w:rsidRDefault="00B352D6" w:rsidP="00C92DA2">
            <w:pPr>
              <w:jc w:val="both"/>
            </w:pPr>
            <w:r>
              <w:t>2</w:t>
            </w:r>
            <w:r w:rsidR="004C20F3">
              <w:t>2</w:t>
            </w:r>
          </w:p>
        </w:tc>
        <w:tc>
          <w:tcPr>
            <w:tcW w:w="4253" w:type="dxa"/>
          </w:tcPr>
          <w:p w:rsidR="00B352D6" w:rsidRPr="009F015A" w:rsidRDefault="00B352D6" w:rsidP="00C92DA2">
            <w:pPr>
              <w:jc w:val="both"/>
            </w:pPr>
            <w:r w:rsidRPr="009F015A">
              <w:t>Викторина «Знаешь ли ты культуру и традиции других народов»</w:t>
            </w:r>
          </w:p>
        </w:tc>
        <w:tc>
          <w:tcPr>
            <w:tcW w:w="1053" w:type="dxa"/>
          </w:tcPr>
          <w:p w:rsidR="00B352D6" w:rsidRPr="009F015A" w:rsidRDefault="00B352D6" w:rsidP="00C92DA2">
            <w:pPr>
              <w:jc w:val="both"/>
            </w:pPr>
            <w:r w:rsidRPr="009F015A">
              <w:t>5-11 классы</w:t>
            </w:r>
          </w:p>
        </w:tc>
        <w:tc>
          <w:tcPr>
            <w:tcW w:w="1679" w:type="dxa"/>
          </w:tcPr>
          <w:p w:rsidR="00B352D6" w:rsidRPr="009F015A" w:rsidRDefault="00B352D6" w:rsidP="00C92DA2">
            <w:pPr>
              <w:jc w:val="both"/>
            </w:pPr>
            <w:r w:rsidRPr="009F015A">
              <w:t xml:space="preserve">Январь </w:t>
            </w:r>
          </w:p>
        </w:tc>
        <w:tc>
          <w:tcPr>
            <w:tcW w:w="2512" w:type="dxa"/>
          </w:tcPr>
          <w:p w:rsidR="00B352D6" w:rsidRPr="009F015A" w:rsidRDefault="00B352D6" w:rsidP="00C92DA2">
            <w:pPr>
              <w:jc w:val="both"/>
            </w:pPr>
            <w:r w:rsidRPr="009F015A">
              <w:t>классные руководители</w:t>
            </w:r>
          </w:p>
        </w:tc>
      </w:tr>
      <w:tr w:rsidR="00B352D6" w:rsidRPr="009F015A" w:rsidTr="00C92DA2">
        <w:tc>
          <w:tcPr>
            <w:tcW w:w="568" w:type="dxa"/>
          </w:tcPr>
          <w:p w:rsidR="00B352D6" w:rsidRPr="009F015A" w:rsidRDefault="00B352D6" w:rsidP="00C92DA2">
            <w:pPr>
              <w:jc w:val="both"/>
            </w:pPr>
            <w:r>
              <w:t>2</w:t>
            </w:r>
            <w:r w:rsidR="004C20F3">
              <w:t>3</w:t>
            </w:r>
          </w:p>
        </w:tc>
        <w:tc>
          <w:tcPr>
            <w:tcW w:w="4253" w:type="dxa"/>
          </w:tcPr>
          <w:p w:rsidR="00B352D6" w:rsidRPr="009F015A" w:rsidRDefault="00B352D6" w:rsidP="00C92DA2">
            <w:pPr>
              <w:jc w:val="both"/>
            </w:pPr>
            <w:r w:rsidRPr="009F015A">
              <w:t>Уроки единства в рамках месячника оборонно-массовой и военно-</w:t>
            </w:r>
            <w:r w:rsidRPr="009F015A">
              <w:lastRenderedPageBreak/>
              <w:t>патриотической работы</w:t>
            </w:r>
          </w:p>
        </w:tc>
        <w:tc>
          <w:tcPr>
            <w:tcW w:w="1053" w:type="dxa"/>
          </w:tcPr>
          <w:p w:rsidR="00B352D6" w:rsidRPr="009F015A" w:rsidRDefault="00B352D6" w:rsidP="00C92DA2">
            <w:pPr>
              <w:jc w:val="both"/>
            </w:pPr>
            <w:r w:rsidRPr="009F015A">
              <w:lastRenderedPageBreak/>
              <w:t>1 – 11 классы</w:t>
            </w:r>
          </w:p>
        </w:tc>
        <w:tc>
          <w:tcPr>
            <w:tcW w:w="1679" w:type="dxa"/>
          </w:tcPr>
          <w:p w:rsidR="00B352D6" w:rsidRPr="009F015A" w:rsidRDefault="00B352D6" w:rsidP="00C92DA2">
            <w:pPr>
              <w:jc w:val="both"/>
            </w:pPr>
            <w:r w:rsidRPr="009F015A">
              <w:t>Февраль</w:t>
            </w:r>
          </w:p>
        </w:tc>
        <w:tc>
          <w:tcPr>
            <w:tcW w:w="2512" w:type="dxa"/>
          </w:tcPr>
          <w:p w:rsidR="00B352D6" w:rsidRPr="009F015A" w:rsidRDefault="00B352D6" w:rsidP="00C92DA2">
            <w:pPr>
              <w:jc w:val="both"/>
            </w:pPr>
            <w:r w:rsidRPr="009F015A">
              <w:t>Классные руководители</w:t>
            </w:r>
          </w:p>
        </w:tc>
      </w:tr>
      <w:tr w:rsidR="00B352D6" w:rsidRPr="009F015A" w:rsidTr="00C92DA2">
        <w:tc>
          <w:tcPr>
            <w:tcW w:w="568" w:type="dxa"/>
          </w:tcPr>
          <w:p w:rsidR="00B352D6" w:rsidRPr="009F015A" w:rsidRDefault="00B352D6" w:rsidP="00C92DA2">
            <w:pPr>
              <w:jc w:val="both"/>
            </w:pPr>
            <w:r>
              <w:lastRenderedPageBreak/>
              <w:t>2</w:t>
            </w:r>
            <w:r w:rsidR="004C20F3">
              <w:t>4</w:t>
            </w:r>
          </w:p>
        </w:tc>
        <w:tc>
          <w:tcPr>
            <w:tcW w:w="4253" w:type="dxa"/>
          </w:tcPr>
          <w:p w:rsidR="00B352D6" w:rsidRPr="009F015A" w:rsidRDefault="00B352D6" w:rsidP="00C92DA2">
            <w:pPr>
              <w:jc w:val="both"/>
            </w:pPr>
            <w:r w:rsidRPr="009F015A">
              <w:t>Оформление выставки в библио</w:t>
            </w:r>
            <w:r w:rsidR="004C20F3">
              <w:t xml:space="preserve">теке «Традиции и обычаи </w:t>
            </w:r>
            <w:r w:rsidRPr="009F015A">
              <w:t xml:space="preserve"> народов, проживающих на территории РФ»</w:t>
            </w:r>
          </w:p>
        </w:tc>
        <w:tc>
          <w:tcPr>
            <w:tcW w:w="1053" w:type="dxa"/>
          </w:tcPr>
          <w:p w:rsidR="00B352D6" w:rsidRPr="009F015A" w:rsidRDefault="00B352D6" w:rsidP="00C92DA2">
            <w:pPr>
              <w:jc w:val="both"/>
            </w:pPr>
            <w:r w:rsidRPr="009F015A">
              <w:t>1-11 классы</w:t>
            </w:r>
          </w:p>
        </w:tc>
        <w:tc>
          <w:tcPr>
            <w:tcW w:w="1679" w:type="dxa"/>
          </w:tcPr>
          <w:p w:rsidR="00B352D6" w:rsidRPr="009F015A" w:rsidRDefault="00B352D6" w:rsidP="00C92DA2">
            <w:pPr>
              <w:jc w:val="both"/>
            </w:pPr>
            <w:r w:rsidRPr="009F015A">
              <w:t xml:space="preserve">Февраль </w:t>
            </w:r>
          </w:p>
        </w:tc>
        <w:tc>
          <w:tcPr>
            <w:tcW w:w="2512" w:type="dxa"/>
          </w:tcPr>
          <w:p w:rsidR="00B352D6" w:rsidRPr="009F015A" w:rsidRDefault="00B352D6" w:rsidP="00C92DA2">
            <w:pPr>
              <w:jc w:val="both"/>
            </w:pPr>
            <w:r w:rsidRPr="009F015A">
              <w:t>Библиотекарь школы</w:t>
            </w:r>
          </w:p>
        </w:tc>
      </w:tr>
      <w:tr w:rsidR="00B352D6" w:rsidRPr="009F015A" w:rsidTr="00C92DA2">
        <w:tc>
          <w:tcPr>
            <w:tcW w:w="568" w:type="dxa"/>
          </w:tcPr>
          <w:p w:rsidR="00B352D6" w:rsidRPr="009F015A" w:rsidRDefault="00B352D6" w:rsidP="00C92DA2">
            <w:pPr>
              <w:jc w:val="both"/>
            </w:pPr>
            <w:r>
              <w:t>2</w:t>
            </w:r>
            <w:r w:rsidR="004C20F3">
              <w:t>5</w:t>
            </w:r>
          </w:p>
        </w:tc>
        <w:tc>
          <w:tcPr>
            <w:tcW w:w="4253" w:type="dxa"/>
          </w:tcPr>
          <w:p w:rsidR="00B352D6" w:rsidRPr="009F015A" w:rsidRDefault="00B352D6" w:rsidP="00C92DA2">
            <w:pPr>
              <w:jc w:val="both"/>
            </w:pPr>
            <w:r w:rsidRPr="009F015A">
              <w:t>Конкурс рисунков и плакатов «Мы едины»</w:t>
            </w:r>
          </w:p>
        </w:tc>
        <w:tc>
          <w:tcPr>
            <w:tcW w:w="1053" w:type="dxa"/>
          </w:tcPr>
          <w:p w:rsidR="00B352D6" w:rsidRPr="009F015A" w:rsidRDefault="00B352D6" w:rsidP="00C92DA2">
            <w:pPr>
              <w:jc w:val="both"/>
            </w:pPr>
            <w:r w:rsidRPr="009F015A">
              <w:t>5-11 классы</w:t>
            </w:r>
          </w:p>
        </w:tc>
        <w:tc>
          <w:tcPr>
            <w:tcW w:w="1679" w:type="dxa"/>
          </w:tcPr>
          <w:p w:rsidR="00B352D6" w:rsidRPr="009F015A" w:rsidRDefault="00B352D6" w:rsidP="00C92DA2">
            <w:pPr>
              <w:jc w:val="both"/>
            </w:pPr>
            <w:r w:rsidRPr="009F015A">
              <w:t>Март</w:t>
            </w:r>
          </w:p>
        </w:tc>
        <w:tc>
          <w:tcPr>
            <w:tcW w:w="2512" w:type="dxa"/>
          </w:tcPr>
          <w:p w:rsidR="00B352D6" w:rsidRPr="009F015A" w:rsidRDefault="00B352D6" w:rsidP="00C92DA2">
            <w:pPr>
              <w:jc w:val="both"/>
            </w:pPr>
            <w:r>
              <w:t xml:space="preserve">Учитель ИЗО, </w:t>
            </w:r>
            <w:r w:rsidRPr="009F015A">
              <w:t>классные руководители</w:t>
            </w:r>
          </w:p>
        </w:tc>
      </w:tr>
      <w:tr w:rsidR="00B352D6" w:rsidRPr="009F015A" w:rsidTr="00C92DA2">
        <w:tc>
          <w:tcPr>
            <w:tcW w:w="568" w:type="dxa"/>
          </w:tcPr>
          <w:p w:rsidR="00B352D6" w:rsidRPr="009F015A" w:rsidRDefault="00B352D6" w:rsidP="00C92DA2">
            <w:pPr>
              <w:jc w:val="both"/>
            </w:pPr>
            <w:r>
              <w:t>2</w:t>
            </w:r>
            <w:r w:rsidR="004C20F3">
              <w:t>6</w:t>
            </w:r>
          </w:p>
        </w:tc>
        <w:tc>
          <w:tcPr>
            <w:tcW w:w="4253" w:type="dxa"/>
          </w:tcPr>
          <w:p w:rsidR="00B352D6" w:rsidRPr="009F015A" w:rsidRDefault="00B352D6" w:rsidP="00C92DA2">
            <w:pPr>
              <w:jc w:val="both"/>
            </w:pPr>
            <w:r w:rsidRPr="009F015A">
              <w:t>Обновление стенда «Правовое воспитание» информацией о проведении Дней толерантности в школе.</w:t>
            </w:r>
          </w:p>
        </w:tc>
        <w:tc>
          <w:tcPr>
            <w:tcW w:w="1053" w:type="dxa"/>
          </w:tcPr>
          <w:p w:rsidR="00B352D6" w:rsidRPr="009F015A" w:rsidRDefault="00B352D6" w:rsidP="00C92DA2">
            <w:pPr>
              <w:jc w:val="both"/>
            </w:pPr>
            <w:r w:rsidRPr="009F015A">
              <w:t>1-11 классы</w:t>
            </w:r>
          </w:p>
        </w:tc>
        <w:tc>
          <w:tcPr>
            <w:tcW w:w="1679" w:type="dxa"/>
          </w:tcPr>
          <w:p w:rsidR="00B352D6" w:rsidRPr="009F015A" w:rsidRDefault="00B352D6" w:rsidP="00C92DA2">
            <w:pPr>
              <w:jc w:val="both"/>
            </w:pPr>
            <w:r w:rsidRPr="009F015A">
              <w:t>Апрель</w:t>
            </w:r>
          </w:p>
        </w:tc>
        <w:tc>
          <w:tcPr>
            <w:tcW w:w="2512" w:type="dxa"/>
          </w:tcPr>
          <w:p w:rsidR="00B352D6" w:rsidRPr="009F015A" w:rsidRDefault="00B352D6" w:rsidP="00C92DA2">
            <w:pPr>
              <w:jc w:val="both"/>
            </w:pPr>
            <w:r>
              <w:t>зам дир по ВР</w:t>
            </w:r>
          </w:p>
        </w:tc>
      </w:tr>
      <w:tr w:rsidR="00B352D6" w:rsidRPr="009F015A" w:rsidTr="00C92DA2">
        <w:tc>
          <w:tcPr>
            <w:tcW w:w="568" w:type="dxa"/>
          </w:tcPr>
          <w:p w:rsidR="00B352D6" w:rsidRPr="009F015A" w:rsidRDefault="00B352D6" w:rsidP="00C92DA2">
            <w:pPr>
              <w:jc w:val="both"/>
            </w:pPr>
            <w:r>
              <w:t>2</w:t>
            </w:r>
            <w:r w:rsidR="004C20F3">
              <w:t>7</w:t>
            </w:r>
          </w:p>
        </w:tc>
        <w:tc>
          <w:tcPr>
            <w:tcW w:w="4253" w:type="dxa"/>
          </w:tcPr>
          <w:p w:rsidR="00B352D6" w:rsidRPr="009F015A" w:rsidRDefault="00B352D6" w:rsidP="00C92DA2">
            <w:pPr>
              <w:jc w:val="both"/>
            </w:pPr>
            <w:r w:rsidRPr="009F015A">
              <w:t>Классные часы, посвящённые солдатам ВОВ разных национальностей «Связанные одной целью…»</w:t>
            </w:r>
          </w:p>
        </w:tc>
        <w:tc>
          <w:tcPr>
            <w:tcW w:w="1053" w:type="dxa"/>
          </w:tcPr>
          <w:p w:rsidR="00B352D6" w:rsidRPr="009F015A" w:rsidRDefault="00B352D6" w:rsidP="00C92DA2">
            <w:pPr>
              <w:jc w:val="both"/>
            </w:pPr>
            <w:r w:rsidRPr="009F015A">
              <w:t>1 -11 классы</w:t>
            </w:r>
          </w:p>
        </w:tc>
        <w:tc>
          <w:tcPr>
            <w:tcW w:w="1679" w:type="dxa"/>
          </w:tcPr>
          <w:p w:rsidR="00B352D6" w:rsidRPr="009F015A" w:rsidRDefault="00B352D6" w:rsidP="00C92DA2">
            <w:pPr>
              <w:jc w:val="both"/>
            </w:pPr>
            <w:r w:rsidRPr="009F015A">
              <w:t>Май</w:t>
            </w:r>
          </w:p>
        </w:tc>
        <w:tc>
          <w:tcPr>
            <w:tcW w:w="2512" w:type="dxa"/>
          </w:tcPr>
          <w:p w:rsidR="00B352D6" w:rsidRPr="009F015A" w:rsidRDefault="00B352D6" w:rsidP="00C92DA2">
            <w:pPr>
              <w:jc w:val="both"/>
            </w:pPr>
            <w:r w:rsidRPr="009F015A">
              <w:t>Классные руководители</w:t>
            </w:r>
          </w:p>
        </w:tc>
      </w:tr>
      <w:tr w:rsidR="00B352D6" w:rsidRPr="009F015A" w:rsidTr="00C92DA2">
        <w:tc>
          <w:tcPr>
            <w:tcW w:w="568" w:type="dxa"/>
          </w:tcPr>
          <w:p w:rsidR="00B352D6" w:rsidRPr="009F015A" w:rsidRDefault="00B352D6" w:rsidP="00C92DA2">
            <w:pPr>
              <w:jc w:val="both"/>
            </w:pPr>
            <w:r>
              <w:t>2</w:t>
            </w:r>
            <w:r w:rsidR="004C20F3">
              <w:t>8</w:t>
            </w:r>
          </w:p>
        </w:tc>
        <w:tc>
          <w:tcPr>
            <w:tcW w:w="4253" w:type="dxa"/>
          </w:tcPr>
          <w:p w:rsidR="00B352D6" w:rsidRPr="009F015A" w:rsidRDefault="00B352D6" w:rsidP="00C92DA2">
            <w:pPr>
              <w:jc w:val="both"/>
            </w:pPr>
            <w:r>
              <w:t>Акция  «Помоги ветерану</w:t>
            </w:r>
            <w:r w:rsidRPr="009F015A">
              <w:t>»</w:t>
            </w:r>
          </w:p>
        </w:tc>
        <w:tc>
          <w:tcPr>
            <w:tcW w:w="1053" w:type="dxa"/>
          </w:tcPr>
          <w:p w:rsidR="00B352D6" w:rsidRPr="009F015A" w:rsidRDefault="00B352D6" w:rsidP="00C92DA2">
            <w:pPr>
              <w:jc w:val="both"/>
            </w:pPr>
            <w:r w:rsidRPr="009F015A">
              <w:t>1-11 классы</w:t>
            </w:r>
          </w:p>
        </w:tc>
        <w:tc>
          <w:tcPr>
            <w:tcW w:w="1679" w:type="dxa"/>
          </w:tcPr>
          <w:p w:rsidR="00B352D6" w:rsidRPr="009F015A" w:rsidRDefault="00B352D6" w:rsidP="00C92DA2">
            <w:pPr>
              <w:jc w:val="both"/>
            </w:pPr>
            <w:r>
              <w:t>В течение года</w:t>
            </w:r>
          </w:p>
        </w:tc>
        <w:tc>
          <w:tcPr>
            <w:tcW w:w="2512" w:type="dxa"/>
          </w:tcPr>
          <w:p w:rsidR="00B352D6" w:rsidRPr="009F015A" w:rsidRDefault="00B352D6" w:rsidP="00C92DA2">
            <w:pPr>
              <w:jc w:val="both"/>
            </w:pPr>
            <w:r w:rsidRPr="009F015A">
              <w:t>классные руководители</w:t>
            </w:r>
          </w:p>
        </w:tc>
      </w:tr>
      <w:tr w:rsidR="004C20F3" w:rsidRPr="009F015A" w:rsidTr="00C92DA2">
        <w:tc>
          <w:tcPr>
            <w:tcW w:w="568" w:type="dxa"/>
          </w:tcPr>
          <w:p w:rsidR="004C20F3" w:rsidRPr="009F015A" w:rsidRDefault="004C20F3" w:rsidP="00C92DA2">
            <w:pPr>
              <w:jc w:val="both"/>
            </w:pPr>
            <w:r>
              <w:t>29</w:t>
            </w:r>
          </w:p>
        </w:tc>
        <w:tc>
          <w:tcPr>
            <w:tcW w:w="4253" w:type="dxa"/>
          </w:tcPr>
          <w:p w:rsidR="004C20F3" w:rsidRPr="009F015A" w:rsidRDefault="004C20F3" w:rsidP="00C92DA2">
            <w:pPr>
              <w:jc w:val="both"/>
            </w:pPr>
            <w:r w:rsidRPr="009F015A">
              <w:t>Мероприятие, посвящённое Дню России «Наша общая Родина»</w:t>
            </w:r>
          </w:p>
        </w:tc>
        <w:tc>
          <w:tcPr>
            <w:tcW w:w="1053" w:type="dxa"/>
          </w:tcPr>
          <w:p w:rsidR="004C20F3" w:rsidRPr="009F015A" w:rsidRDefault="004C20F3" w:rsidP="00C92DA2">
            <w:pPr>
              <w:jc w:val="both"/>
            </w:pPr>
            <w:r>
              <w:t xml:space="preserve"> 1-</w:t>
            </w:r>
            <w:r w:rsidRPr="009F015A">
              <w:t>6 классы</w:t>
            </w:r>
          </w:p>
        </w:tc>
        <w:tc>
          <w:tcPr>
            <w:tcW w:w="1679" w:type="dxa"/>
          </w:tcPr>
          <w:p w:rsidR="004C20F3" w:rsidRPr="009F015A" w:rsidRDefault="004C20F3" w:rsidP="00C92DA2">
            <w:pPr>
              <w:jc w:val="both"/>
            </w:pPr>
            <w:r w:rsidRPr="009F015A">
              <w:t xml:space="preserve">Июнь </w:t>
            </w:r>
          </w:p>
        </w:tc>
        <w:tc>
          <w:tcPr>
            <w:tcW w:w="2512" w:type="dxa"/>
          </w:tcPr>
          <w:p w:rsidR="004C20F3" w:rsidRPr="009F015A" w:rsidRDefault="004C20F3" w:rsidP="003A7EFE">
            <w:pPr>
              <w:jc w:val="both"/>
            </w:pPr>
            <w:r w:rsidRPr="009F015A">
              <w:t>Классные руководители</w:t>
            </w:r>
          </w:p>
        </w:tc>
      </w:tr>
      <w:tr w:rsidR="004C20F3" w:rsidRPr="009F015A" w:rsidTr="00C92DA2">
        <w:tc>
          <w:tcPr>
            <w:tcW w:w="568" w:type="dxa"/>
          </w:tcPr>
          <w:p w:rsidR="004C20F3" w:rsidRPr="009F015A" w:rsidRDefault="004C20F3" w:rsidP="00C92DA2">
            <w:pPr>
              <w:jc w:val="both"/>
            </w:pPr>
            <w:r>
              <w:t>30</w:t>
            </w:r>
          </w:p>
        </w:tc>
        <w:tc>
          <w:tcPr>
            <w:tcW w:w="4253" w:type="dxa"/>
          </w:tcPr>
          <w:p w:rsidR="004C20F3" w:rsidRPr="009F015A" w:rsidRDefault="004C20F3" w:rsidP="00C92DA2">
            <w:pPr>
              <w:jc w:val="both"/>
            </w:pPr>
            <w:r w:rsidRPr="009F015A">
              <w:t xml:space="preserve">Заседания Советов профилактики в ОУ по вопросам предупреждения межнациональных конфликтов среди обучающихся. Индивидуальная профилактическая работа с обучающимися «группы риска»   </w:t>
            </w:r>
          </w:p>
        </w:tc>
        <w:tc>
          <w:tcPr>
            <w:tcW w:w="1053" w:type="dxa"/>
          </w:tcPr>
          <w:p w:rsidR="004C20F3" w:rsidRPr="009F015A" w:rsidRDefault="004C20F3" w:rsidP="00C92DA2">
            <w:pPr>
              <w:jc w:val="both"/>
            </w:pPr>
          </w:p>
        </w:tc>
        <w:tc>
          <w:tcPr>
            <w:tcW w:w="1679" w:type="dxa"/>
          </w:tcPr>
          <w:p w:rsidR="004C20F3" w:rsidRPr="009F015A" w:rsidRDefault="004C20F3" w:rsidP="00C92DA2">
            <w:pPr>
              <w:jc w:val="both"/>
            </w:pPr>
            <w:r w:rsidRPr="009F015A">
              <w:t>в течение года</w:t>
            </w:r>
          </w:p>
        </w:tc>
        <w:tc>
          <w:tcPr>
            <w:tcW w:w="2512" w:type="dxa"/>
          </w:tcPr>
          <w:p w:rsidR="004C20F3" w:rsidRDefault="004C20F3" w:rsidP="00C92DA2">
            <w:pPr>
              <w:jc w:val="both"/>
            </w:pPr>
            <w:r w:rsidRPr="009F015A">
              <w:t>зам. директора по ВР</w:t>
            </w:r>
            <w:r>
              <w:t>,</w:t>
            </w:r>
          </w:p>
          <w:p w:rsidR="004C20F3" w:rsidRPr="009F015A" w:rsidRDefault="004C20F3" w:rsidP="00C92DA2">
            <w:pPr>
              <w:jc w:val="both"/>
            </w:pPr>
            <w:r>
              <w:t xml:space="preserve"> </w:t>
            </w:r>
            <w:r w:rsidRPr="009F015A">
              <w:t>классные руководители</w:t>
            </w:r>
          </w:p>
        </w:tc>
      </w:tr>
      <w:tr w:rsidR="004C20F3" w:rsidRPr="009F015A" w:rsidTr="00C92DA2">
        <w:tc>
          <w:tcPr>
            <w:tcW w:w="568" w:type="dxa"/>
          </w:tcPr>
          <w:p w:rsidR="004C20F3" w:rsidRPr="009F015A" w:rsidRDefault="004C20F3" w:rsidP="00C92DA2">
            <w:pPr>
              <w:jc w:val="both"/>
            </w:pPr>
            <w:r>
              <w:t>31</w:t>
            </w:r>
          </w:p>
        </w:tc>
        <w:tc>
          <w:tcPr>
            <w:tcW w:w="4253" w:type="dxa"/>
          </w:tcPr>
          <w:p w:rsidR="004C20F3" w:rsidRPr="009F015A" w:rsidRDefault="004C20F3" w:rsidP="00C92DA2">
            <w:pPr>
              <w:jc w:val="both"/>
            </w:pPr>
            <w:r w:rsidRPr="009F015A">
              <w:t>Организация и проведение индивидуальных и групповых занятий педагогом-психологом</w:t>
            </w:r>
          </w:p>
        </w:tc>
        <w:tc>
          <w:tcPr>
            <w:tcW w:w="1053" w:type="dxa"/>
          </w:tcPr>
          <w:p w:rsidR="004C20F3" w:rsidRPr="009F015A" w:rsidRDefault="004C20F3" w:rsidP="00C92DA2">
            <w:pPr>
              <w:jc w:val="both"/>
            </w:pPr>
            <w:r w:rsidRPr="009F015A">
              <w:t>1-11 классы</w:t>
            </w:r>
          </w:p>
        </w:tc>
        <w:tc>
          <w:tcPr>
            <w:tcW w:w="1679" w:type="dxa"/>
          </w:tcPr>
          <w:p w:rsidR="004C20F3" w:rsidRPr="009F015A" w:rsidRDefault="004C20F3" w:rsidP="00C92DA2">
            <w:pPr>
              <w:jc w:val="both"/>
            </w:pPr>
            <w:r w:rsidRPr="009F015A">
              <w:t>в течение года</w:t>
            </w:r>
          </w:p>
        </w:tc>
        <w:tc>
          <w:tcPr>
            <w:tcW w:w="2512" w:type="dxa"/>
          </w:tcPr>
          <w:p w:rsidR="004C20F3" w:rsidRPr="009F015A" w:rsidRDefault="004C20F3" w:rsidP="00C92DA2">
            <w:pPr>
              <w:jc w:val="both"/>
            </w:pPr>
            <w:r w:rsidRPr="009F015A">
              <w:t>Педагог-психолог</w:t>
            </w:r>
          </w:p>
        </w:tc>
      </w:tr>
      <w:tr w:rsidR="004C20F3" w:rsidRPr="009F015A" w:rsidTr="00C92DA2">
        <w:tc>
          <w:tcPr>
            <w:tcW w:w="568" w:type="dxa"/>
          </w:tcPr>
          <w:p w:rsidR="004C20F3" w:rsidRPr="009F015A" w:rsidRDefault="004C20F3" w:rsidP="00C92DA2">
            <w:pPr>
              <w:jc w:val="both"/>
            </w:pPr>
            <w:r>
              <w:t>32</w:t>
            </w:r>
          </w:p>
        </w:tc>
        <w:tc>
          <w:tcPr>
            <w:tcW w:w="4253" w:type="dxa"/>
          </w:tcPr>
          <w:p w:rsidR="004C20F3" w:rsidRPr="009F015A" w:rsidRDefault="004C20F3" w:rsidP="00C92DA2">
            <w:pPr>
              <w:jc w:val="both"/>
            </w:pPr>
            <w:r w:rsidRPr="009F015A">
              <w:t>Мониторинг по выявлению субкультур</w:t>
            </w:r>
          </w:p>
        </w:tc>
        <w:tc>
          <w:tcPr>
            <w:tcW w:w="1053" w:type="dxa"/>
          </w:tcPr>
          <w:p w:rsidR="004C20F3" w:rsidRPr="009F015A" w:rsidRDefault="004C20F3" w:rsidP="00C92DA2">
            <w:pPr>
              <w:jc w:val="both"/>
            </w:pPr>
            <w:r w:rsidRPr="009F015A">
              <w:t>5-11 классы</w:t>
            </w:r>
          </w:p>
        </w:tc>
        <w:tc>
          <w:tcPr>
            <w:tcW w:w="1679" w:type="dxa"/>
          </w:tcPr>
          <w:p w:rsidR="004C20F3" w:rsidRPr="009F015A" w:rsidRDefault="004C20F3" w:rsidP="00C92DA2">
            <w:pPr>
              <w:jc w:val="both"/>
            </w:pPr>
            <w:r w:rsidRPr="009F015A">
              <w:t>2 раза в год</w:t>
            </w:r>
          </w:p>
        </w:tc>
        <w:tc>
          <w:tcPr>
            <w:tcW w:w="2512" w:type="dxa"/>
          </w:tcPr>
          <w:p w:rsidR="004C20F3" w:rsidRPr="009F015A" w:rsidRDefault="004C20F3" w:rsidP="00C92DA2">
            <w:pPr>
              <w:jc w:val="both"/>
            </w:pPr>
            <w:r w:rsidRPr="009F015A">
              <w:t>классные руководители</w:t>
            </w:r>
          </w:p>
        </w:tc>
      </w:tr>
      <w:tr w:rsidR="004C20F3" w:rsidRPr="009F015A" w:rsidTr="00C92DA2">
        <w:tc>
          <w:tcPr>
            <w:tcW w:w="568" w:type="dxa"/>
          </w:tcPr>
          <w:p w:rsidR="004C20F3" w:rsidRPr="009F015A" w:rsidRDefault="004C20F3" w:rsidP="00C92DA2">
            <w:pPr>
              <w:jc w:val="both"/>
            </w:pPr>
            <w:r>
              <w:t>33</w:t>
            </w:r>
          </w:p>
        </w:tc>
        <w:tc>
          <w:tcPr>
            <w:tcW w:w="4253" w:type="dxa"/>
          </w:tcPr>
          <w:p w:rsidR="004C20F3" w:rsidRPr="009F015A" w:rsidRDefault="004C20F3" w:rsidP="00C92DA2">
            <w:pPr>
              <w:jc w:val="both"/>
            </w:pPr>
            <w:r w:rsidRPr="009F015A">
              <w:t>Мониторинг по определению  социально-психологической комфортности в классном коллективе</w:t>
            </w:r>
          </w:p>
        </w:tc>
        <w:tc>
          <w:tcPr>
            <w:tcW w:w="1053" w:type="dxa"/>
          </w:tcPr>
          <w:p w:rsidR="004C20F3" w:rsidRPr="009F015A" w:rsidRDefault="004C20F3" w:rsidP="00C92DA2">
            <w:pPr>
              <w:jc w:val="both"/>
            </w:pPr>
            <w:r w:rsidRPr="009F015A">
              <w:t xml:space="preserve">1-11 классы </w:t>
            </w:r>
          </w:p>
        </w:tc>
        <w:tc>
          <w:tcPr>
            <w:tcW w:w="1679" w:type="dxa"/>
          </w:tcPr>
          <w:p w:rsidR="004C20F3" w:rsidRPr="009F015A" w:rsidRDefault="004C20F3" w:rsidP="00C92DA2">
            <w:pPr>
              <w:jc w:val="both"/>
            </w:pPr>
            <w:r w:rsidRPr="009F015A">
              <w:t>2 раза в год</w:t>
            </w:r>
          </w:p>
        </w:tc>
        <w:tc>
          <w:tcPr>
            <w:tcW w:w="2512" w:type="dxa"/>
          </w:tcPr>
          <w:p w:rsidR="004C20F3" w:rsidRPr="009F015A" w:rsidRDefault="004C20F3" w:rsidP="00C92DA2">
            <w:pPr>
              <w:jc w:val="both"/>
            </w:pPr>
            <w:r w:rsidRPr="009F015A">
              <w:t>классные руководители</w:t>
            </w:r>
          </w:p>
        </w:tc>
      </w:tr>
      <w:tr w:rsidR="004C20F3" w:rsidRPr="009F015A" w:rsidTr="00C92DA2">
        <w:tc>
          <w:tcPr>
            <w:tcW w:w="568" w:type="dxa"/>
          </w:tcPr>
          <w:p w:rsidR="004C20F3" w:rsidRPr="009F015A" w:rsidRDefault="004C20F3" w:rsidP="00C92DA2">
            <w:pPr>
              <w:jc w:val="both"/>
            </w:pPr>
            <w:r>
              <w:t>34</w:t>
            </w:r>
          </w:p>
        </w:tc>
        <w:tc>
          <w:tcPr>
            <w:tcW w:w="4253" w:type="dxa"/>
          </w:tcPr>
          <w:p w:rsidR="004C20F3" w:rsidRPr="009F015A" w:rsidRDefault="004C20F3" w:rsidP="00C92DA2">
            <w:pPr>
              <w:jc w:val="both"/>
            </w:pPr>
            <w:r w:rsidRPr="009F015A">
              <w:t>Организация волонтёрского движения по реализации мероприятий, противодействующих молодёжному экстремизму</w:t>
            </w:r>
          </w:p>
        </w:tc>
        <w:tc>
          <w:tcPr>
            <w:tcW w:w="1053" w:type="dxa"/>
          </w:tcPr>
          <w:p w:rsidR="004C20F3" w:rsidRPr="009F015A" w:rsidRDefault="004C20F3" w:rsidP="00C92DA2">
            <w:pPr>
              <w:jc w:val="both"/>
            </w:pPr>
            <w:r w:rsidRPr="009F015A">
              <w:t>5-11 классы</w:t>
            </w:r>
          </w:p>
        </w:tc>
        <w:tc>
          <w:tcPr>
            <w:tcW w:w="1679" w:type="dxa"/>
          </w:tcPr>
          <w:p w:rsidR="004C20F3" w:rsidRPr="009F015A" w:rsidRDefault="004C20F3" w:rsidP="00C92DA2">
            <w:pPr>
              <w:jc w:val="both"/>
            </w:pPr>
            <w:r w:rsidRPr="009F015A">
              <w:t xml:space="preserve">Октябрь </w:t>
            </w:r>
          </w:p>
        </w:tc>
        <w:tc>
          <w:tcPr>
            <w:tcW w:w="2512" w:type="dxa"/>
          </w:tcPr>
          <w:p w:rsidR="004C20F3" w:rsidRPr="009F015A" w:rsidRDefault="004C20F3" w:rsidP="00C92DA2">
            <w:pPr>
              <w:jc w:val="both"/>
            </w:pPr>
            <w:r w:rsidRPr="009F015A">
              <w:t>Зам. директора по ВР</w:t>
            </w:r>
          </w:p>
        </w:tc>
      </w:tr>
      <w:tr w:rsidR="004C20F3" w:rsidRPr="009F015A" w:rsidTr="00C92DA2">
        <w:tc>
          <w:tcPr>
            <w:tcW w:w="568" w:type="dxa"/>
          </w:tcPr>
          <w:p w:rsidR="004C20F3" w:rsidRPr="009F015A" w:rsidRDefault="004C20F3" w:rsidP="00C92DA2">
            <w:pPr>
              <w:jc w:val="both"/>
            </w:pPr>
            <w:r>
              <w:t>35</w:t>
            </w:r>
          </w:p>
        </w:tc>
        <w:tc>
          <w:tcPr>
            <w:tcW w:w="4253" w:type="dxa"/>
          </w:tcPr>
          <w:p w:rsidR="004C20F3" w:rsidRPr="009F015A" w:rsidRDefault="004C20F3" w:rsidP="00C92DA2">
            <w:pPr>
              <w:jc w:val="both"/>
            </w:pPr>
            <w:r w:rsidRPr="009F015A">
              <w:t>Вовлечение обучающихся в кружки, секции</w:t>
            </w:r>
          </w:p>
        </w:tc>
        <w:tc>
          <w:tcPr>
            <w:tcW w:w="1053" w:type="dxa"/>
          </w:tcPr>
          <w:p w:rsidR="004C20F3" w:rsidRPr="009F015A" w:rsidRDefault="004C20F3" w:rsidP="00C92DA2">
            <w:pPr>
              <w:jc w:val="both"/>
            </w:pPr>
            <w:r w:rsidRPr="009F015A">
              <w:t>1-11 классы</w:t>
            </w:r>
          </w:p>
        </w:tc>
        <w:tc>
          <w:tcPr>
            <w:tcW w:w="1679" w:type="dxa"/>
          </w:tcPr>
          <w:p w:rsidR="004C20F3" w:rsidRPr="009F015A" w:rsidRDefault="004C20F3" w:rsidP="00C92DA2">
            <w:pPr>
              <w:jc w:val="both"/>
            </w:pPr>
            <w:r w:rsidRPr="009F015A">
              <w:rPr>
                <w:color w:val="000000"/>
              </w:rPr>
              <w:t>в течение года</w:t>
            </w:r>
          </w:p>
        </w:tc>
        <w:tc>
          <w:tcPr>
            <w:tcW w:w="2512" w:type="dxa"/>
          </w:tcPr>
          <w:p w:rsidR="004C20F3" w:rsidRPr="009F015A" w:rsidRDefault="004C20F3" w:rsidP="00C92DA2">
            <w:pPr>
              <w:jc w:val="both"/>
            </w:pPr>
            <w:r w:rsidRPr="009F015A">
              <w:t xml:space="preserve">Классные руководители, </w:t>
            </w:r>
          </w:p>
        </w:tc>
      </w:tr>
      <w:tr w:rsidR="004C20F3" w:rsidRPr="009F015A" w:rsidTr="00C92DA2">
        <w:tc>
          <w:tcPr>
            <w:tcW w:w="568" w:type="dxa"/>
          </w:tcPr>
          <w:p w:rsidR="004C20F3" w:rsidRPr="009F015A" w:rsidRDefault="004C20F3" w:rsidP="00C92DA2">
            <w:pPr>
              <w:jc w:val="both"/>
            </w:pPr>
            <w:r>
              <w:t>36</w:t>
            </w:r>
          </w:p>
        </w:tc>
        <w:tc>
          <w:tcPr>
            <w:tcW w:w="4253" w:type="dxa"/>
          </w:tcPr>
          <w:p w:rsidR="004C20F3" w:rsidRPr="009F015A" w:rsidRDefault="004C20F3" w:rsidP="00C92DA2">
            <w:pPr>
              <w:jc w:val="both"/>
            </w:pPr>
            <w:r w:rsidRPr="009F015A">
              <w:rPr>
                <w:bCs/>
              </w:rPr>
              <w:t>Проведение уроков и мероприятий для обучающихся с использованием видеоматериалов «Обыкновенный фашизм», «Список Шиндлера» и др.</w:t>
            </w:r>
          </w:p>
        </w:tc>
        <w:tc>
          <w:tcPr>
            <w:tcW w:w="1053" w:type="dxa"/>
          </w:tcPr>
          <w:p w:rsidR="004C20F3" w:rsidRPr="009F015A" w:rsidRDefault="004C20F3" w:rsidP="00C92DA2">
            <w:pPr>
              <w:jc w:val="both"/>
            </w:pPr>
            <w:r w:rsidRPr="009F015A">
              <w:t>5-11 классы</w:t>
            </w:r>
          </w:p>
        </w:tc>
        <w:tc>
          <w:tcPr>
            <w:tcW w:w="1679" w:type="dxa"/>
          </w:tcPr>
          <w:p w:rsidR="004C20F3" w:rsidRPr="009F015A" w:rsidRDefault="004C20F3" w:rsidP="00C92DA2">
            <w:pPr>
              <w:jc w:val="both"/>
            </w:pPr>
            <w:r w:rsidRPr="009F015A">
              <w:rPr>
                <w:color w:val="000000"/>
              </w:rPr>
              <w:t>в течение года</w:t>
            </w:r>
          </w:p>
        </w:tc>
        <w:tc>
          <w:tcPr>
            <w:tcW w:w="2512" w:type="dxa"/>
          </w:tcPr>
          <w:p w:rsidR="004C20F3" w:rsidRPr="009F015A" w:rsidRDefault="004C20F3" w:rsidP="00C92DA2">
            <w:pPr>
              <w:jc w:val="both"/>
            </w:pPr>
            <w:r w:rsidRPr="009F015A">
              <w:t>Руководитель МО классных руководителей</w:t>
            </w:r>
          </w:p>
        </w:tc>
      </w:tr>
      <w:tr w:rsidR="004C20F3" w:rsidRPr="009F015A" w:rsidTr="00C92DA2">
        <w:tc>
          <w:tcPr>
            <w:tcW w:w="10065" w:type="dxa"/>
            <w:gridSpan w:val="5"/>
          </w:tcPr>
          <w:p w:rsidR="004C20F3" w:rsidRPr="009F015A" w:rsidRDefault="004C20F3" w:rsidP="00C92DA2">
            <w:pPr>
              <w:jc w:val="center"/>
              <w:rPr>
                <w:b/>
                <w:color w:val="000000"/>
              </w:rPr>
            </w:pPr>
          </w:p>
          <w:p w:rsidR="004C20F3" w:rsidRPr="009F015A" w:rsidRDefault="004C20F3" w:rsidP="00C92DA2">
            <w:pPr>
              <w:jc w:val="center"/>
            </w:pPr>
            <w:r w:rsidRPr="009F015A">
              <w:rPr>
                <w:b/>
                <w:color w:val="000000"/>
              </w:rPr>
              <w:t>Мероприятия с родителями</w:t>
            </w:r>
          </w:p>
        </w:tc>
      </w:tr>
      <w:tr w:rsidR="004C20F3" w:rsidRPr="009F015A" w:rsidTr="00C92DA2">
        <w:tc>
          <w:tcPr>
            <w:tcW w:w="568" w:type="dxa"/>
          </w:tcPr>
          <w:p w:rsidR="004C20F3" w:rsidRPr="009F015A" w:rsidRDefault="004C20F3" w:rsidP="00C92DA2">
            <w:pPr>
              <w:jc w:val="both"/>
            </w:pPr>
            <w:r>
              <w:t>37</w:t>
            </w:r>
          </w:p>
        </w:tc>
        <w:tc>
          <w:tcPr>
            <w:tcW w:w="4253" w:type="dxa"/>
          </w:tcPr>
          <w:p w:rsidR="004C20F3" w:rsidRPr="009F015A" w:rsidRDefault="004C20F3" w:rsidP="00C92DA2">
            <w:pPr>
              <w:jc w:val="both"/>
              <w:rPr>
                <w:color w:val="000000"/>
              </w:rPr>
            </w:pPr>
            <w:r w:rsidRPr="009F015A">
              <w:rPr>
                <w:color w:val="000000"/>
              </w:rPr>
              <w:t>Проведение родительских всеобучей по теме: «Противодействие экстремизму»</w:t>
            </w:r>
          </w:p>
        </w:tc>
        <w:tc>
          <w:tcPr>
            <w:tcW w:w="1053" w:type="dxa"/>
          </w:tcPr>
          <w:p w:rsidR="004C20F3" w:rsidRPr="009F015A" w:rsidRDefault="004C20F3" w:rsidP="00C92DA2">
            <w:pPr>
              <w:jc w:val="both"/>
              <w:rPr>
                <w:color w:val="000000"/>
              </w:rPr>
            </w:pPr>
          </w:p>
        </w:tc>
        <w:tc>
          <w:tcPr>
            <w:tcW w:w="1679" w:type="dxa"/>
          </w:tcPr>
          <w:p w:rsidR="004C20F3" w:rsidRPr="009F015A" w:rsidRDefault="004C20F3" w:rsidP="00C92DA2">
            <w:pPr>
              <w:jc w:val="both"/>
              <w:rPr>
                <w:color w:val="000000"/>
              </w:rPr>
            </w:pPr>
            <w:r w:rsidRPr="009F015A">
              <w:rPr>
                <w:color w:val="000000"/>
              </w:rPr>
              <w:t>в течение года</w:t>
            </w:r>
          </w:p>
        </w:tc>
        <w:tc>
          <w:tcPr>
            <w:tcW w:w="2512" w:type="dxa"/>
          </w:tcPr>
          <w:p w:rsidR="004C20F3" w:rsidRPr="009F015A" w:rsidRDefault="004C20F3" w:rsidP="00C92DA2">
            <w:pPr>
              <w:jc w:val="both"/>
              <w:rPr>
                <w:color w:val="000000"/>
              </w:rPr>
            </w:pPr>
            <w:r w:rsidRPr="009F015A">
              <w:rPr>
                <w:color w:val="000000"/>
              </w:rPr>
              <w:t>Классные руководители</w:t>
            </w:r>
          </w:p>
        </w:tc>
      </w:tr>
      <w:tr w:rsidR="004C20F3" w:rsidRPr="009F015A" w:rsidTr="00C92DA2">
        <w:tc>
          <w:tcPr>
            <w:tcW w:w="568" w:type="dxa"/>
          </w:tcPr>
          <w:p w:rsidR="004C20F3" w:rsidRPr="009F015A" w:rsidRDefault="004C20F3" w:rsidP="00C92DA2">
            <w:pPr>
              <w:jc w:val="both"/>
            </w:pPr>
            <w:r>
              <w:t>38</w:t>
            </w:r>
          </w:p>
        </w:tc>
        <w:tc>
          <w:tcPr>
            <w:tcW w:w="4253" w:type="dxa"/>
          </w:tcPr>
          <w:p w:rsidR="004C20F3" w:rsidRPr="009F015A" w:rsidRDefault="004C20F3" w:rsidP="00C92DA2">
            <w:pPr>
              <w:jc w:val="both"/>
              <w:rPr>
                <w:color w:val="000000"/>
              </w:rPr>
            </w:pPr>
            <w:r w:rsidRPr="009F015A">
              <w:rPr>
                <w:color w:val="000000"/>
              </w:rPr>
              <w:t>Распространение памяток по обеспечению безопасности детей</w:t>
            </w:r>
          </w:p>
        </w:tc>
        <w:tc>
          <w:tcPr>
            <w:tcW w:w="1053" w:type="dxa"/>
          </w:tcPr>
          <w:p w:rsidR="004C20F3" w:rsidRPr="009F015A" w:rsidRDefault="004C20F3" w:rsidP="00C92DA2">
            <w:pPr>
              <w:jc w:val="both"/>
              <w:rPr>
                <w:color w:val="000000"/>
              </w:rPr>
            </w:pPr>
          </w:p>
        </w:tc>
        <w:tc>
          <w:tcPr>
            <w:tcW w:w="1679" w:type="dxa"/>
          </w:tcPr>
          <w:p w:rsidR="004C20F3" w:rsidRPr="009F015A" w:rsidRDefault="004C20F3" w:rsidP="00C92DA2">
            <w:pPr>
              <w:jc w:val="both"/>
            </w:pPr>
            <w:r w:rsidRPr="009F015A">
              <w:rPr>
                <w:color w:val="000000"/>
              </w:rPr>
              <w:t>в течение года</w:t>
            </w:r>
          </w:p>
        </w:tc>
        <w:tc>
          <w:tcPr>
            <w:tcW w:w="2512" w:type="dxa"/>
          </w:tcPr>
          <w:p w:rsidR="004C20F3" w:rsidRPr="009F015A" w:rsidRDefault="004C20F3" w:rsidP="00C92DA2">
            <w:pPr>
              <w:jc w:val="both"/>
              <w:rPr>
                <w:color w:val="000000"/>
              </w:rPr>
            </w:pPr>
            <w:r w:rsidRPr="009F015A">
              <w:rPr>
                <w:color w:val="000000"/>
              </w:rPr>
              <w:t>Классные руководители</w:t>
            </w:r>
          </w:p>
        </w:tc>
      </w:tr>
      <w:tr w:rsidR="004C20F3" w:rsidRPr="009F015A" w:rsidTr="00C92DA2">
        <w:tc>
          <w:tcPr>
            <w:tcW w:w="568" w:type="dxa"/>
          </w:tcPr>
          <w:p w:rsidR="004C20F3" w:rsidRPr="009F015A" w:rsidRDefault="004C20F3" w:rsidP="00C92DA2">
            <w:pPr>
              <w:jc w:val="both"/>
            </w:pPr>
            <w:r>
              <w:t>39</w:t>
            </w:r>
          </w:p>
        </w:tc>
        <w:tc>
          <w:tcPr>
            <w:tcW w:w="4253" w:type="dxa"/>
          </w:tcPr>
          <w:p w:rsidR="004C20F3" w:rsidRPr="009F015A" w:rsidRDefault="004C20F3" w:rsidP="00C92DA2">
            <w:pPr>
              <w:jc w:val="both"/>
              <w:rPr>
                <w:color w:val="000000"/>
              </w:rPr>
            </w:pPr>
            <w:r w:rsidRPr="009F015A">
              <w:rPr>
                <w:color w:val="000000"/>
              </w:rPr>
              <w:t>Рассмотрение на родительских собраниях вопросов, связанных с противодействием экстремизма.</w:t>
            </w:r>
          </w:p>
        </w:tc>
        <w:tc>
          <w:tcPr>
            <w:tcW w:w="1053" w:type="dxa"/>
          </w:tcPr>
          <w:p w:rsidR="004C20F3" w:rsidRPr="009F015A" w:rsidRDefault="004C20F3" w:rsidP="00C92DA2">
            <w:pPr>
              <w:jc w:val="both"/>
              <w:rPr>
                <w:color w:val="000000"/>
              </w:rPr>
            </w:pPr>
          </w:p>
        </w:tc>
        <w:tc>
          <w:tcPr>
            <w:tcW w:w="1679" w:type="dxa"/>
          </w:tcPr>
          <w:p w:rsidR="004C20F3" w:rsidRPr="009F015A" w:rsidRDefault="004C20F3" w:rsidP="00C92DA2">
            <w:pPr>
              <w:jc w:val="both"/>
            </w:pPr>
            <w:r w:rsidRPr="009F015A">
              <w:rPr>
                <w:color w:val="000000"/>
              </w:rPr>
              <w:t>в течение года</w:t>
            </w:r>
          </w:p>
        </w:tc>
        <w:tc>
          <w:tcPr>
            <w:tcW w:w="2512" w:type="dxa"/>
          </w:tcPr>
          <w:p w:rsidR="004C20F3" w:rsidRPr="009F015A" w:rsidRDefault="004C20F3" w:rsidP="00C92DA2">
            <w:pPr>
              <w:jc w:val="both"/>
              <w:rPr>
                <w:color w:val="000000"/>
              </w:rPr>
            </w:pPr>
            <w:r w:rsidRPr="009F015A">
              <w:rPr>
                <w:color w:val="000000"/>
              </w:rPr>
              <w:t>Классные руководители</w:t>
            </w:r>
          </w:p>
        </w:tc>
      </w:tr>
      <w:tr w:rsidR="004C20F3" w:rsidRPr="009F015A" w:rsidTr="00C92DA2">
        <w:tc>
          <w:tcPr>
            <w:tcW w:w="568" w:type="dxa"/>
          </w:tcPr>
          <w:p w:rsidR="004C20F3" w:rsidRPr="009F015A" w:rsidRDefault="004C20F3" w:rsidP="00C92DA2">
            <w:pPr>
              <w:jc w:val="both"/>
            </w:pPr>
            <w:r>
              <w:t>40</w:t>
            </w:r>
          </w:p>
        </w:tc>
        <w:tc>
          <w:tcPr>
            <w:tcW w:w="4253" w:type="dxa"/>
          </w:tcPr>
          <w:p w:rsidR="004C20F3" w:rsidRPr="009F015A" w:rsidRDefault="004C20F3" w:rsidP="00C92DA2">
            <w:pPr>
              <w:jc w:val="both"/>
              <w:rPr>
                <w:color w:val="000000"/>
              </w:rPr>
            </w:pPr>
            <w:r w:rsidRPr="009F015A">
              <w:rPr>
                <w:color w:val="000000"/>
              </w:rPr>
              <w:t>Мониторинг занятости детей в сети Интернет</w:t>
            </w:r>
          </w:p>
        </w:tc>
        <w:tc>
          <w:tcPr>
            <w:tcW w:w="1053" w:type="dxa"/>
          </w:tcPr>
          <w:p w:rsidR="004C20F3" w:rsidRPr="009F015A" w:rsidRDefault="004C20F3" w:rsidP="00C92DA2">
            <w:pPr>
              <w:jc w:val="both"/>
              <w:rPr>
                <w:color w:val="000000"/>
              </w:rPr>
            </w:pPr>
          </w:p>
        </w:tc>
        <w:tc>
          <w:tcPr>
            <w:tcW w:w="1679" w:type="dxa"/>
          </w:tcPr>
          <w:p w:rsidR="004C20F3" w:rsidRPr="009F015A" w:rsidRDefault="004C20F3" w:rsidP="00C92DA2">
            <w:pPr>
              <w:jc w:val="both"/>
              <w:rPr>
                <w:color w:val="000000"/>
              </w:rPr>
            </w:pPr>
            <w:r w:rsidRPr="009F015A">
              <w:rPr>
                <w:color w:val="000000"/>
              </w:rPr>
              <w:t>2 раза в год</w:t>
            </w:r>
          </w:p>
        </w:tc>
        <w:tc>
          <w:tcPr>
            <w:tcW w:w="2512" w:type="dxa"/>
          </w:tcPr>
          <w:p w:rsidR="004C20F3" w:rsidRPr="009F015A" w:rsidRDefault="004C20F3" w:rsidP="00C92DA2">
            <w:pPr>
              <w:jc w:val="both"/>
              <w:rPr>
                <w:color w:val="000000"/>
              </w:rPr>
            </w:pPr>
            <w:r w:rsidRPr="009F015A">
              <w:rPr>
                <w:color w:val="000000"/>
              </w:rPr>
              <w:t>Социальный педагог</w:t>
            </w:r>
          </w:p>
        </w:tc>
      </w:tr>
    </w:tbl>
    <w:p w:rsidR="00B352D6" w:rsidRPr="009F015A" w:rsidRDefault="00B352D6" w:rsidP="00B352D6">
      <w:pPr>
        <w:jc w:val="both"/>
      </w:pPr>
    </w:p>
    <w:p w:rsidR="004C20F3" w:rsidRPr="006F2BD6" w:rsidRDefault="001640E1" w:rsidP="006F2BD6">
      <w:pPr>
        <w:pStyle w:val="1"/>
        <w:jc w:val="left"/>
        <w:rPr>
          <w:b w:val="0"/>
          <w:sz w:val="24"/>
          <w:szCs w:val="24"/>
        </w:rPr>
      </w:pPr>
      <w:r>
        <w:rPr>
          <w:b w:val="0"/>
          <w:sz w:val="24"/>
          <w:szCs w:val="24"/>
        </w:rPr>
        <w:t xml:space="preserve">                </w:t>
      </w:r>
      <w:r w:rsidR="006F2BD6">
        <w:rPr>
          <w:b w:val="0"/>
          <w:sz w:val="24"/>
          <w:szCs w:val="24"/>
        </w:rPr>
        <w:t xml:space="preserve">                            </w:t>
      </w:r>
    </w:p>
    <w:p w:rsidR="00B352D6" w:rsidRDefault="00B352D6" w:rsidP="001640E1">
      <w:pPr>
        <w:jc w:val="both"/>
        <w:rPr>
          <w:b/>
          <w:bCs/>
          <w:i/>
          <w:color w:val="000000"/>
          <w:u w:val="single"/>
        </w:rPr>
      </w:pPr>
    </w:p>
    <w:p w:rsidR="009F015A" w:rsidRPr="001640E1" w:rsidRDefault="009F015A" w:rsidP="001640E1">
      <w:pPr>
        <w:jc w:val="both"/>
      </w:pPr>
      <w:r w:rsidRPr="009F015A">
        <w:rPr>
          <w:b/>
          <w:bCs/>
          <w:i/>
          <w:color w:val="000000"/>
          <w:u w:val="single"/>
        </w:rPr>
        <w:t xml:space="preserve">Приложение </w:t>
      </w:r>
    </w:p>
    <w:p w:rsidR="009F015A" w:rsidRPr="009F015A" w:rsidRDefault="009F015A" w:rsidP="009F015A">
      <w:pPr>
        <w:shd w:val="clear" w:color="auto" w:fill="FFFFFF"/>
        <w:jc w:val="both"/>
        <w:rPr>
          <w:b/>
          <w:bCs/>
          <w:i/>
          <w:color w:val="000000"/>
          <w:u w:val="single"/>
        </w:rPr>
      </w:pPr>
    </w:p>
    <w:p w:rsidR="009F015A" w:rsidRPr="009F015A" w:rsidRDefault="009F015A" w:rsidP="009F015A">
      <w:pPr>
        <w:shd w:val="clear" w:color="auto" w:fill="FFFFFF"/>
        <w:jc w:val="center"/>
        <w:rPr>
          <w:b/>
          <w:bCs/>
          <w:color w:val="000000"/>
        </w:rPr>
      </w:pPr>
    </w:p>
    <w:p w:rsidR="009F015A" w:rsidRPr="009F015A" w:rsidRDefault="009F015A" w:rsidP="009F015A">
      <w:pPr>
        <w:shd w:val="clear" w:color="auto" w:fill="FFFFFF"/>
        <w:jc w:val="center"/>
        <w:rPr>
          <w:b/>
          <w:bCs/>
          <w:color w:val="000000"/>
        </w:rPr>
      </w:pPr>
      <w:r w:rsidRPr="009F015A">
        <w:rPr>
          <w:b/>
          <w:bCs/>
          <w:color w:val="000000"/>
        </w:rPr>
        <w:t>ОСНОВНЫЕ ПОНЯТИЯ</w:t>
      </w:r>
    </w:p>
    <w:p w:rsidR="009F015A" w:rsidRPr="009F015A" w:rsidRDefault="009F015A" w:rsidP="009F015A">
      <w:pPr>
        <w:shd w:val="clear" w:color="auto" w:fill="FFFFFF"/>
        <w:jc w:val="center"/>
        <w:rPr>
          <w:b/>
          <w:color w:val="000000"/>
        </w:rPr>
      </w:pPr>
    </w:p>
    <w:p w:rsidR="009F015A" w:rsidRPr="009F015A" w:rsidRDefault="009F015A" w:rsidP="009F015A">
      <w:pPr>
        <w:shd w:val="clear" w:color="auto" w:fill="FFFFFF"/>
        <w:jc w:val="both"/>
        <w:rPr>
          <w:color w:val="000000"/>
        </w:rPr>
      </w:pPr>
      <w:r w:rsidRPr="009F015A">
        <w:rPr>
          <w:color w:val="000000"/>
        </w:rPr>
        <w:t>1</w:t>
      </w:r>
      <w:r w:rsidRPr="009F015A">
        <w:rPr>
          <w:bCs/>
          <w:color w:val="000000"/>
        </w:rPr>
        <w:t xml:space="preserve">. </w:t>
      </w:r>
      <w:r w:rsidRPr="009F015A">
        <w:rPr>
          <w:b/>
          <w:bCs/>
          <w:color w:val="000000"/>
          <w:u w:val="single"/>
        </w:rPr>
        <w:t>Экстремистская деятельность</w:t>
      </w:r>
      <w:r w:rsidRPr="009F015A">
        <w:rPr>
          <w:b/>
          <w:color w:val="000000"/>
          <w:u w:val="single"/>
        </w:rPr>
        <w:t> (экстремизм):</w:t>
      </w:r>
    </w:p>
    <w:p w:rsidR="009F015A" w:rsidRPr="009F015A" w:rsidRDefault="009F015A" w:rsidP="009F015A">
      <w:pPr>
        <w:shd w:val="clear" w:color="auto" w:fill="FFFFFF"/>
        <w:jc w:val="both"/>
        <w:rPr>
          <w:color w:val="000000"/>
        </w:rPr>
      </w:pPr>
      <w:r w:rsidRPr="009F015A">
        <w:rPr>
          <w:color w:val="000000"/>
        </w:rPr>
        <w:t xml:space="preserve">- насильственное изменение основ конституционного строя и нарушение целостности Российской Федерации; </w:t>
      </w:r>
    </w:p>
    <w:p w:rsidR="009F015A" w:rsidRPr="009F015A" w:rsidRDefault="009F015A" w:rsidP="009F015A">
      <w:pPr>
        <w:shd w:val="clear" w:color="auto" w:fill="FFFFFF"/>
        <w:jc w:val="both"/>
        <w:rPr>
          <w:color w:val="000000"/>
        </w:rPr>
      </w:pPr>
      <w:r w:rsidRPr="009F015A">
        <w:rPr>
          <w:color w:val="000000"/>
        </w:rPr>
        <w:t>- публичное оправдание терроризма и иная террористическая деятельность;</w:t>
      </w:r>
    </w:p>
    <w:p w:rsidR="009F015A" w:rsidRPr="009F015A" w:rsidRDefault="009F015A" w:rsidP="009F015A">
      <w:pPr>
        <w:shd w:val="clear" w:color="auto" w:fill="FFFFFF"/>
        <w:jc w:val="both"/>
        <w:rPr>
          <w:color w:val="000000"/>
        </w:rPr>
      </w:pPr>
      <w:r w:rsidRPr="009F015A">
        <w:rPr>
          <w:color w:val="000000"/>
        </w:rPr>
        <w:t xml:space="preserve">- возбуждение социальной, расовой, национальной или религиозной розни; </w:t>
      </w:r>
    </w:p>
    <w:p w:rsidR="009F015A" w:rsidRPr="009F015A" w:rsidRDefault="009F015A" w:rsidP="009F015A">
      <w:pPr>
        <w:shd w:val="clear" w:color="auto" w:fill="FFFFFF"/>
        <w:jc w:val="both"/>
        <w:rPr>
          <w:color w:val="000000"/>
        </w:rPr>
      </w:pPr>
      <w:r w:rsidRPr="009F015A">
        <w:rPr>
          <w:color w:val="000000"/>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9F015A" w:rsidRPr="009F015A" w:rsidRDefault="009F015A" w:rsidP="009F015A">
      <w:pPr>
        <w:shd w:val="clear" w:color="auto" w:fill="FFFFFF"/>
        <w:jc w:val="both"/>
        <w:rPr>
          <w:color w:val="000000"/>
        </w:rPr>
      </w:pPr>
      <w:r w:rsidRPr="009F015A">
        <w:rPr>
          <w:color w:val="000000"/>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9F015A" w:rsidRPr="009F015A" w:rsidRDefault="009F015A" w:rsidP="009F015A">
      <w:pPr>
        <w:shd w:val="clear" w:color="auto" w:fill="FFFFFF"/>
        <w:jc w:val="both"/>
        <w:rPr>
          <w:color w:val="000000"/>
        </w:rPr>
      </w:pPr>
      <w:r w:rsidRPr="009F015A">
        <w:rPr>
          <w:color w:val="000000"/>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9F015A" w:rsidRPr="009F015A" w:rsidRDefault="009F015A" w:rsidP="009F015A">
      <w:pPr>
        <w:shd w:val="clear" w:color="auto" w:fill="FFFFFF"/>
        <w:jc w:val="both"/>
        <w:rPr>
          <w:color w:val="000000"/>
        </w:rPr>
      </w:pPr>
      <w:r w:rsidRPr="009F015A">
        <w:rPr>
          <w:color w:val="000000"/>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9F015A" w:rsidRPr="009F015A" w:rsidRDefault="009F015A" w:rsidP="009F015A">
      <w:pPr>
        <w:shd w:val="clear" w:color="auto" w:fill="FFFFFF"/>
        <w:jc w:val="both"/>
        <w:rPr>
          <w:color w:val="000000"/>
        </w:rPr>
      </w:pPr>
      <w:r w:rsidRPr="009F015A">
        <w:rPr>
          <w:color w:val="000000"/>
        </w:rPr>
        <w:t>- совершение преступлений по мотивам, указанным в пункте "е" части первой статьи 63 Уголовного кодекса Российской Федерации;</w:t>
      </w:r>
    </w:p>
    <w:p w:rsidR="009F015A" w:rsidRPr="009F015A" w:rsidRDefault="009F015A" w:rsidP="009F015A">
      <w:pPr>
        <w:shd w:val="clear" w:color="auto" w:fill="FFFFFF"/>
        <w:jc w:val="both"/>
        <w:rPr>
          <w:color w:val="000000"/>
        </w:rPr>
      </w:pPr>
      <w:r w:rsidRPr="009F015A">
        <w:rPr>
          <w:color w:val="000000"/>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9F015A" w:rsidRPr="009F015A" w:rsidRDefault="009F015A" w:rsidP="009F015A">
      <w:pPr>
        <w:shd w:val="clear" w:color="auto" w:fill="FFFFFF"/>
        <w:jc w:val="both"/>
        <w:rPr>
          <w:color w:val="000000"/>
        </w:rPr>
      </w:pPr>
      <w:r w:rsidRPr="009F015A">
        <w:rPr>
          <w:color w:val="000000"/>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9F015A" w:rsidRPr="009F015A" w:rsidRDefault="009F015A" w:rsidP="009F015A">
      <w:pPr>
        <w:shd w:val="clear" w:color="auto" w:fill="FFFFFF"/>
        <w:jc w:val="both"/>
        <w:rPr>
          <w:color w:val="000000"/>
        </w:rPr>
      </w:pPr>
      <w:r w:rsidRPr="009F015A">
        <w:rPr>
          <w:color w:val="000000"/>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9F015A" w:rsidRPr="009F015A" w:rsidRDefault="009F015A" w:rsidP="009F015A">
      <w:pPr>
        <w:shd w:val="clear" w:color="auto" w:fill="FFFFFF"/>
        <w:jc w:val="both"/>
        <w:rPr>
          <w:color w:val="000000"/>
        </w:rPr>
      </w:pPr>
      <w:r w:rsidRPr="009F015A">
        <w:rPr>
          <w:color w:val="000000"/>
        </w:rPr>
        <w:t>- организация и подготовка указанных деяний, а также подстрекательство к их осуществлению;</w:t>
      </w:r>
    </w:p>
    <w:p w:rsidR="009F015A" w:rsidRPr="009F015A" w:rsidRDefault="009F015A" w:rsidP="009F015A">
      <w:pPr>
        <w:shd w:val="clear" w:color="auto" w:fill="FFFFFF"/>
        <w:jc w:val="both"/>
        <w:rPr>
          <w:color w:val="000000"/>
        </w:rPr>
      </w:pPr>
      <w:r w:rsidRPr="009F015A">
        <w:rPr>
          <w:color w:val="000000"/>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9F015A" w:rsidRPr="009F015A" w:rsidRDefault="009F015A" w:rsidP="009F015A">
      <w:pPr>
        <w:shd w:val="clear" w:color="auto" w:fill="FFFFFF"/>
        <w:jc w:val="both"/>
        <w:rPr>
          <w:color w:val="000000"/>
        </w:rPr>
      </w:pPr>
    </w:p>
    <w:p w:rsidR="009F015A" w:rsidRPr="009F015A" w:rsidRDefault="009F015A" w:rsidP="009F015A">
      <w:pPr>
        <w:shd w:val="clear" w:color="auto" w:fill="FFFFFF"/>
        <w:jc w:val="both"/>
        <w:rPr>
          <w:color w:val="000000"/>
        </w:rPr>
      </w:pPr>
      <w:r w:rsidRPr="009F015A">
        <w:rPr>
          <w:color w:val="000000"/>
        </w:rPr>
        <w:t>2</w:t>
      </w:r>
      <w:r w:rsidRPr="009F015A">
        <w:rPr>
          <w:b/>
          <w:color w:val="000000"/>
        </w:rPr>
        <w:t>. </w:t>
      </w:r>
      <w:r w:rsidRPr="009F015A">
        <w:rPr>
          <w:b/>
          <w:bCs/>
          <w:color w:val="000000"/>
        </w:rPr>
        <w:t>Экстремистская организация</w:t>
      </w:r>
      <w:r w:rsidRPr="009F015A">
        <w:rPr>
          <w:color w:val="000000"/>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9F015A" w:rsidRPr="009F015A" w:rsidRDefault="009F015A" w:rsidP="009F015A">
      <w:pPr>
        <w:shd w:val="clear" w:color="auto" w:fill="FFFFFF"/>
        <w:jc w:val="both"/>
        <w:rPr>
          <w:color w:val="000000"/>
        </w:rPr>
      </w:pPr>
    </w:p>
    <w:p w:rsidR="009F015A" w:rsidRPr="009F015A" w:rsidRDefault="009F015A" w:rsidP="009F015A">
      <w:pPr>
        <w:shd w:val="clear" w:color="auto" w:fill="FFFFFF"/>
        <w:jc w:val="both"/>
        <w:rPr>
          <w:color w:val="000000"/>
        </w:rPr>
      </w:pPr>
      <w:r w:rsidRPr="009F015A">
        <w:rPr>
          <w:color w:val="000000"/>
        </w:rPr>
        <w:t>3</w:t>
      </w:r>
      <w:r w:rsidRPr="009F015A">
        <w:rPr>
          <w:b/>
          <w:color w:val="000000"/>
        </w:rPr>
        <w:t>. </w:t>
      </w:r>
      <w:r w:rsidRPr="009F015A">
        <w:rPr>
          <w:b/>
          <w:bCs/>
          <w:color w:val="000000"/>
        </w:rPr>
        <w:t>Экстремистские материалы</w:t>
      </w:r>
      <w:r w:rsidRPr="009F015A">
        <w:rPr>
          <w:color w:val="000000"/>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w:t>
      </w:r>
      <w:r w:rsidRPr="009F015A">
        <w:rPr>
          <w:color w:val="000000"/>
        </w:rPr>
        <w:lastRenderedPageBreak/>
        <w:t>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9F015A" w:rsidRPr="009F015A" w:rsidRDefault="009F015A" w:rsidP="009F015A">
      <w:pPr>
        <w:shd w:val="clear" w:color="auto" w:fill="FFFFFF"/>
        <w:jc w:val="both"/>
        <w:rPr>
          <w:color w:val="000000"/>
        </w:rPr>
      </w:pPr>
    </w:p>
    <w:p w:rsidR="009F015A" w:rsidRPr="009F015A" w:rsidRDefault="009F015A" w:rsidP="009F015A">
      <w:pPr>
        <w:shd w:val="clear" w:color="auto" w:fill="FFFFFF"/>
        <w:jc w:val="both"/>
        <w:rPr>
          <w:b/>
          <w:color w:val="000000"/>
        </w:rPr>
      </w:pPr>
      <w:r w:rsidRPr="009F015A">
        <w:rPr>
          <w:b/>
          <w:color w:val="000000"/>
        </w:rPr>
        <w:t>4. </w:t>
      </w:r>
      <w:r w:rsidRPr="009F015A">
        <w:rPr>
          <w:b/>
          <w:bCs/>
          <w:color w:val="000000"/>
        </w:rPr>
        <w:t>Основные направления противодействия экстремистской деятельности</w:t>
      </w:r>
      <w:r w:rsidRPr="009F015A">
        <w:rPr>
          <w:b/>
          <w:color w:val="000000"/>
        </w:rPr>
        <w:t>.</w:t>
      </w:r>
    </w:p>
    <w:p w:rsidR="009F015A" w:rsidRPr="009F015A" w:rsidRDefault="009F015A" w:rsidP="009F015A">
      <w:pPr>
        <w:shd w:val="clear" w:color="auto" w:fill="FFFFFF"/>
        <w:jc w:val="both"/>
        <w:rPr>
          <w:color w:val="000000"/>
        </w:rPr>
      </w:pPr>
      <w:r w:rsidRPr="009F015A">
        <w:rPr>
          <w:color w:val="000000"/>
        </w:rPr>
        <w:t>Противодействие экстремистской деятельности осуществляется по следующим основным направлениям:</w:t>
      </w:r>
    </w:p>
    <w:p w:rsidR="009F015A" w:rsidRPr="009F015A" w:rsidRDefault="009F015A" w:rsidP="009F015A">
      <w:pPr>
        <w:shd w:val="clear" w:color="auto" w:fill="FFFFFF"/>
        <w:jc w:val="both"/>
        <w:rPr>
          <w:color w:val="000000"/>
        </w:rPr>
      </w:pPr>
      <w:r w:rsidRPr="009F015A">
        <w:rPr>
          <w:color w:val="000000"/>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9F015A" w:rsidRPr="009F015A" w:rsidRDefault="009F015A" w:rsidP="009F015A">
      <w:pPr>
        <w:shd w:val="clear" w:color="auto" w:fill="FFFFFF"/>
        <w:jc w:val="both"/>
        <w:rPr>
          <w:color w:val="000000"/>
        </w:rPr>
      </w:pPr>
      <w:r w:rsidRPr="009F015A">
        <w:rPr>
          <w:color w:val="000000"/>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9F015A" w:rsidRPr="009F015A" w:rsidRDefault="009F015A" w:rsidP="009F015A">
      <w:pPr>
        <w:shd w:val="clear" w:color="auto" w:fill="FFFFFF"/>
        <w:jc w:val="both"/>
        <w:rPr>
          <w:b/>
          <w:color w:val="000000"/>
        </w:rPr>
      </w:pPr>
    </w:p>
    <w:p w:rsidR="009F015A" w:rsidRPr="009F015A" w:rsidRDefault="009F015A" w:rsidP="009F015A">
      <w:pPr>
        <w:shd w:val="clear" w:color="auto" w:fill="FFFFFF"/>
        <w:jc w:val="both"/>
        <w:rPr>
          <w:b/>
          <w:color w:val="000000"/>
        </w:rPr>
      </w:pPr>
      <w:r w:rsidRPr="009F015A">
        <w:rPr>
          <w:b/>
          <w:color w:val="000000"/>
        </w:rPr>
        <w:t>5. </w:t>
      </w:r>
      <w:r w:rsidRPr="009F015A">
        <w:rPr>
          <w:b/>
          <w:bCs/>
          <w:color w:val="000000"/>
        </w:rPr>
        <w:t>Субъекты противодействия экстремистской деятельности</w:t>
      </w:r>
      <w:r w:rsidRPr="009F015A">
        <w:rPr>
          <w:b/>
          <w:color w:val="000000"/>
        </w:rPr>
        <w:t>.</w:t>
      </w:r>
    </w:p>
    <w:p w:rsidR="009F015A" w:rsidRPr="009F015A" w:rsidRDefault="009F015A" w:rsidP="009F015A">
      <w:pPr>
        <w:shd w:val="clear" w:color="auto" w:fill="FFFFFF"/>
        <w:jc w:val="both"/>
        <w:rPr>
          <w:color w:val="000000"/>
        </w:rPr>
      </w:pPr>
      <w:r w:rsidRPr="009F015A">
        <w:rPr>
          <w:color w:val="000000"/>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9F015A" w:rsidRPr="009F015A" w:rsidRDefault="009F015A" w:rsidP="009F015A">
      <w:pPr>
        <w:shd w:val="clear" w:color="auto" w:fill="FFFFFF"/>
        <w:jc w:val="both"/>
        <w:rPr>
          <w:b/>
          <w:color w:val="000000"/>
        </w:rPr>
      </w:pPr>
    </w:p>
    <w:p w:rsidR="009F015A" w:rsidRPr="009F015A" w:rsidRDefault="009F015A" w:rsidP="009F015A">
      <w:pPr>
        <w:shd w:val="clear" w:color="auto" w:fill="FFFFFF"/>
        <w:jc w:val="both"/>
        <w:rPr>
          <w:b/>
          <w:color w:val="000000"/>
        </w:rPr>
      </w:pPr>
      <w:r w:rsidRPr="009F015A">
        <w:rPr>
          <w:b/>
          <w:color w:val="000000"/>
        </w:rPr>
        <w:t>6. </w:t>
      </w:r>
      <w:r w:rsidRPr="009F015A">
        <w:rPr>
          <w:b/>
          <w:bCs/>
          <w:color w:val="000000"/>
        </w:rPr>
        <w:t>Профилактика экстремистской деятельности.</w:t>
      </w:r>
    </w:p>
    <w:p w:rsidR="009F015A" w:rsidRPr="009F015A" w:rsidRDefault="009F015A" w:rsidP="009F015A">
      <w:pPr>
        <w:shd w:val="clear" w:color="auto" w:fill="FFFFFF"/>
        <w:jc w:val="both"/>
        <w:rPr>
          <w:color w:val="000000"/>
        </w:rPr>
      </w:pPr>
      <w:r w:rsidRPr="009F015A">
        <w:rPr>
          <w:color w:val="000000"/>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9F015A" w:rsidRPr="009F015A" w:rsidRDefault="009F015A" w:rsidP="009F015A">
      <w:pPr>
        <w:shd w:val="clear" w:color="auto" w:fill="FFFFFF"/>
        <w:jc w:val="both"/>
        <w:rPr>
          <w:color w:val="000000"/>
        </w:rPr>
      </w:pPr>
    </w:p>
    <w:p w:rsidR="009F015A" w:rsidRPr="009F015A" w:rsidRDefault="009F015A" w:rsidP="009F015A">
      <w:pPr>
        <w:shd w:val="clear" w:color="auto" w:fill="FFFFFF"/>
        <w:jc w:val="both"/>
        <w:rPr>
          <w:color w:val="000000"/>
        </w:rPr>
      </w:pPr>
      <w:r w:rsidRPr="009F015A">
        <w:rPr>
          <w:b/>
          <w:color w:val="000000"/>
        </w:rPr>
        <w:t>7. </w:t>
      </w:r>
      <w:r w:rsidRPr="009F015A">
        <w:rPr>
          <w:b/>
          <w:bCs/>
          <w:color w:val="000000"/>
        </w:rPr>
        <w:t>Толерантность</w:t>
      </w:r>
      <w:r w:rsidRPr="009F015A">
        <w:rPr>
          <w:color w:val="000000"/>
        </w:rPr>
        <w:t> (лат. tolerantia - терпение) - терпимость к чужому образу жизни, поведению, чужим обычаям, чувствам, верованиям, мнениям, идеям. Т</w:t>
      </w:r>
      <w:r w:rsidRPr="009F015A">
        <w:rPr>
          <w:bCs/>
          <w:color w:val="000000"/>
        </w:rPr>
        <w:t>олерантность</w:t>
      </w:r>
      <w:r w:rsidRPr="009F015A">
        <w:rPr>
          <w:color w:val="000000"/>
        </w:rPr>
        <w:t xml:space="preserve">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9F015A" w:rsidRPr="009F015A" w:rsidRDefault="009F015A" w:rsidP="009F015A">
      <w:pPr>
        <w:shd w:val="clear" w:color="auto" w:fill="FFFFFF"/>
        <w:jc w:val="both"/>
        <w:rPr>
          <w:b/>
          <w:color w:val="000000"/>
        </w:rPr>
      </w:pPr>
    </w:p>
    <w:p w:rsidR="009F015A" w:rsidRPr="009F015A" w:rsidRDefault="009F015A" w:rsidP="009F015A">
      <w:pPr>
        <w:shd w:val="clear" w:color="auto" w:fill="FFFFFF"/>
        <w:jc w:val="both"/>
        <w:rPr>
          <w:color w:val="000000"/>
        </w:rPr>
      </w:pPr>
      <w:r w:rsidRPr="009F015A">
        <w:rPr>
          <w:b/>
          <w:color w:val="000000"/>
        </w:rPr>
        <w:t>8. </w:t>
      </w:r>
      <w:r w:rsidRPr="009F015A">
        <w:rPr>
          <w:b/>
          <w:bCs/>
          <w:color w:val="000000"/>
        </w:rPr>
        <w:t>Ксенофобия</w:t>
      </w:r>
      <w:r w:rsidRPr="009F015A">
        <w:rPr>
          <w:color w:val="000000"/>
        </w:rPr>
        <w:t> (греч. xenos - чужой + phobos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9F015A" w:rsidRPr="009F015A" w:rsidRDefault="009F015A" w:rsidP="009F015A">
      <w:pPr>
        <w:shd w:val="clear" w:color="auto" w:fill="FFFFFF"/>
        <w:jc w:val="both"/>
        <w:rPr>
          <w:color w:val="000000"/>
        </w:rPr>
      </w:pPr>
    </w:p>
    <w:p w:rsidR="009F015A" w:rsidRPr="009F015A" w:rsidRDefault="009F015A" w:rsidP="009F015A">
      <w:pPr>
        <w:shd w:val="clear" w:color="auto" w:fill="FFFFFF"/>
        <w:jc w:val="both"/>
        <w:rPr>
          <w:shd w:val="clear" w:color="auto" w:fill="FFFFFF"/>
        </w:rPr>
      </w:pPr>
      <w:r w:rsidRPr="009F015A">
        <w:rPr>
          <w:b/>
        </w:rPr>
        <w:t>9</w:t>
      </w:r>
      <w:r w:rsidRPr="009F015A">
        <w:t xml:space="preserve">. </w:t>
      </w:r>
      <w:r w:rsidRPr="009F015A">
        <w:rPr>
          <w:b/>
          <w:bCs/>
          <w:shd w:val="clear" w:color="auto" w:fill="FFFFFF"/>
        </w:rPr>
        <w:t xml:space="preserve">Терроризм </w:t>
      </w:r>
      <w:r w:rsidRPr="009F015A">
        <w:rPr>
          <w:color w:val="000000"/>
          <w:shd w:val="clear" w:color="auto" w:fill="FFFFFF"/>
        </w:rPr>
        <w:t>(</w:t>
      </w:r>
      <w:r w:rsidRPr="009F015A">
        <w:rPr>
          <w:rStyle w:val="w"/>
          <w:color w:val="000000"/>
          <w:shd w:val="clear" w:color="auto" w:fill="FFFFFF"/>
        </w:rPr>
        <w:t>насильственные</w:t>
      </w:r>
      <w:r w:rsidRPr="009F015A">
        <w:rPr>
          <w:rStyle w:val="apple-converted-space"/>
          <w:color w:val="000000"/>
          <w:shd w:val="clear" w:color="auto" w:fill="FFFFFF"/>
        </w:rPr>
        <w:t> </w:t>
      </w:r>
      <w:r w:rsidRPr="009F015A">
        <w:rPr>
          <w:rStyle w:val="w"/>
          <w:color w:val="000000"/>
          <w:shd w:val="clear" w:color="auto" w:fill="FFFFFF"/>
        </w:rPr>
        <w:t>действия</w:t>
      </w:r>
      <w:r w:rsidRPr="009F015A">
        <w:rPr>
          <w:color w:val="000000"/>
          <w:shd w:val="clear" w:color="auto" w:fill="FFFFFF"/>
        </w:rPr>
        <w:t>)</w:t>
      </w:r>
      <w:r w:rsidRPr="009F015A">
        <w:rPr>
          <w:rStyle w:val="apple-converted-space"/>
          <w:shd w:val="clear" w:color="auto" w:fill="FFFFFF"/>
        </w:rPr>
        <w:t> </w:t>
      </w:r>
      <w:r w:rsidRPr="009F015A">
        <w:rPr>
          <w:shd w:val="clear" w:color="auto" w:fill="FFFFFF"/>
        </w:rPr>
        <w:t>— политика, основанная на систематическом применении террора. Несмотря на юридическую силу термина «</w:t>
      </w:r>
      <w:r w:rsidRPr="009F015A">
        <w:rPr>
          <w:bCs/>
          <w:shd w:val="clear" w:color="auto" w:fill="FFFFFF"/>
        </w:rPr>
        <w:t>терроризм</w:t>
      </w:r>
      <w:r w:rsidRPr="009F015A">
        <w:rPr>
          <w:shd w:val="clear" w:color="auto" w:fill="FFFFFF"/>
        </w:rPr>
        <w:t>», его</w:t>
      </w:r>
      <w:r w:rsidRPr="009F015A">
        <w:rPr>
          <w:rStyle w:val="apple-converted-space"/>
          <w:shd w:val="clear" w:color="auto" w:fill="FFFFFF"/>
        </w:rPr>
        <w:t> </w:t>
      </w:r>
      <w:r w:rsidRPr="009F015A">
        <w:rPr>
          <w:bCs/>
          <w:shd w:val="clear" w:color="auto" w:fill="FFFFFF"/>
        </w:rPr>
        <w:t>определение</w:t>
      </w:r>
      <w:r w:rsidRPr="009F015A">
        <w:rPr>
          <w:rStyle w:val="apple-converted-space"/>
          <w:shd w:val="clear" w:color="auto" w:fill="FFFFFF"/>
        </w:rPr>
        <w:t> </w:t>
      </w:r>
      <w:r w:rsidRPr="009F015A">
        <w:rPr>
          <w:shd w:val="clear" w:color="auto" w:fill="FFFFFF"/>
        </w:rPr>
        <w:t>вплоть до настоящего времени остается неоднозначным.</w:t>
      </w:r>
    </w:p>
    <w:p w:rsidR="009F015A" w:rsidRPr="009F015A" w:rsidRDefault="009F015A" w:rsidP="009F015A">
      <w:pPr>
        <w:shd w:val="clear" w:color="auto" w:fill="FFFFFF"/>
        <w:jc w:val="both"/>
        <w:rPr>
          <w:shd w:val="clear" w:color="auto" w:fill="FFFFFF"/>
        </w:rPr>
      </w:pPr>
    </w:p>
    <w:p w:rsidR="009F015A" w:rsidRPr="009F015A" w:rsidRDefault="009F015A" w:rsidP="009F015A">
      <w:pPr>
        <w:shd w:val="clear" w:color="auto" w:fill="FFFFFF"/>
        <w:jc w:val="both"/>
        <w:rPr>
          <w:shd w:val="clear" w:color="auto" w:fill="FFFFFF"/>
        </w:rPr>
      </w:pPr>
      <w:r w:rsidRPr="009F015A">
        <w:rPr>
          <w:b/>
          <w:shd w:val="clear" w:color="auto" w:fill="FFFFFF"/>
        </w:rPr>
        <w:t>10.</w:t>
      </w:r>
      <w:r w:rsidRPr="009F015A">
        <w:rPr>
          <w:shd w:val="clear" w:color="auto" w:fill="FFFFFF"/>
        </w:rPr>
        <w:t xml:space="preserve"> </w:t>
      </w:r>
      <w:r w:rsidRPr="009F015A">
        <w:rPr>
          <w:b/>
          <w:bCs/>
          <w:shd w:val="clear" w:color="auto" w:fill="FFFFFF"/>
        </w:rPr>
        <w:t>Террористическая деятельность</w:t>
      </w:r>
      <w:r w:rsidRPr="009F015A">
        <w:rPr>
          <w:rStyle w:val="apple-converted-space"/>
          <w:shd w:val="clear" w:color="auto" w:fill="FFFFFF"/>
        </w:rPr>
        <w:t> </w:t>
      </w:r>
      <w:r w:rsidRPr="009F015A">
        <w:rPr>
          <w:shd w:val="clear" w:color="auto" w:fill="FFFFFF"/>
        </w:rPr>
        <w:t>-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9F015A" w:rsidRPr="009F015A" w:rsidRDefault="009F015A" w:rsidP="009F015A">
      <w:pPr>
        <w:shd w:val="clear" w:color="auto" w:fill="FFFFFF"/>
        <w:jc w:val="both"/>
        <w:rPr>
          <w:shd w:val="clear" w:color="auto" w:fill="FFFFFF"/>
        </w:rPr>
      </w:pPr>
    </w:p>
    <w:p w:rsidR="009F015A" w:rsidRPr="009F015A" w:rsidRDefault="009F015A" w:rsidP="009F015A">
      <w:pPr>
        <w:shd w:val="clear" w:color="auto" w:fill="FFFFFF"/>
        <w:jc w:val="both"/>
      </w:pPr>
      <w:r w:rsidRPr="009F015A">
        <w:rPr>
          <w:b/>
          <w:shd w:val="clear" w:color="auto" w:fill="FFFFFF"/>
        </w:rPr>
        <w:t>11.</w:t>
      </w:r>
      <w:r w:rsidRPr="009F015A">
        <w:rPr>
          <w:rStyle w:val="af9"/>
          <w:shd w:val="clear" w:color="auto" w:fill="FFFFFF"/>
        </w:rPr>
        <w:t>Террористическая</w:t>
      </w:r>
      <w:r w:rsidRPr="009F015A">
        <w:rPr>
          <w:shd w:val="clear" w:color="auto" w:fill="FFFFFF"/>
        </w:rPr>
        <w:t> </w:t>
      </w:r>
      <w:r w:rsidRPr="009F015A">
        <w:rPr>
          <w:rStyle w:val="af9"/>
          <w:shd w:val="clear" w:color="auto" w:fill="FFFFFF"/>
        </w:rPr>
        <w:t>организация</w:t>
      </w:r>
      <w:r w:rsidRPr="009F015A">
        <w:rPr>
          <w:shd w:val="clear" w:color="auto" w:fill="FFFFFF"/>
        </w:rPr>
        <w:t> — </w:t>
      </w:r>
      <w:r w:rsidRPr="009F015A">
        <w:rPr>
          <w:rStyle w:val="af9"/>
          <w:b w:val="0"/>
          <w:shd w:val="clear" w:color="auto" w:fill="FFFFFF"/>
        </w:rPr>
        <w:t>организация</w:t>
      </w:r>
      <w:r w:rsidRPr="009F015A">
        <w:rPr>
          <w:b/>
          <w:shd w:val="clear" w:color="auto" w:fill="FFFFFF"/>
        </w:rPr>
        <w:t>,</w:t>
      </w:r>
      <w:r w:rsidRPr="009F015A">
        <w:rPr>
          <w:shd w:val="clear" w:color="auto" w:fill="FFFFFF"/>
        </w:rPr>
        <w:t xml:space="preserve"> созданная в целях осуществления </w:t>
      </w:r>
      <w:r w:rsidRPr="009F015A">
        <w:rPr>
          <w:rStyle w:val="af9"/>
          <w:b w:val="0"/>
          <w:shd w:val="clear" w:color="auto" w:fill="FFFFFF"/>
        </w:rPr>
        <w:t>террористической</w:t>
      </w:r>
      <w:r w:rsidRPr="009F015A">
        <w:rPr>
          <w:b/>
          <w:shd w:val="clear" w:color="auto" w:fill="FFFFFF"/>
        </w:rPr>
        <w:t> </w:t>
      </w:r>
      <w:r w:rsidRPr="009F015A">
        <w:rPr>
          <w:shd w:val="clear" w:color="auto" w:fill="FFFFFF"/>
        </w:rPr>
        <w:t>деятельности или признающая возможность использования в своей деятельности терроризма</w:t>
      </w:r>
    </w:p>
    <w:p w:rsidR="009F015A" w:rsidRPr="009F015A" w:rsidRDefault="009F015A" w:rsidP="009F015A">
      <w:pPr>
        <w:shd w:val="clear" w:color="auto" w:fill="FFFFFF"/>
        <w:jc w:val="both"/>
        <w:rPr>
          <w:b/>
        </w:rPr>
      </w:pPr>
    </w:p>
    <w:p w:rsidR="009F015A" w:rsidRPr="009F015A" w:rsidRDefault="009F015A" w:rsidP="009F015A">
      <w:pPr>
        <w:shd w:val="clear" w:color="auto" w:fill="FFFFFF"/>
        <w:jc w:val="both"/>
        <w:rPr>
          <w:b/>
        </w:rPr>
      </w:pPr>
      <w:r w:rsidRPr="009F015A">
        <w:rPr>
          <w:b/>
        </w:rPr>
        <w:lastRenderedPageBreak/>
        <w:t>12.</w:t>
      </w:r>
      <w:r w:rsidRPr="009F015A">
        <w:rPr>
          <w:color w:val="333333"/>
          <w:shd w:val="clear" w:color="auto" w:fill="FFFFFF"/>
        </w:rPr>
        <w:t xml:space="preserve"> </w:t>
      </w:r>
      <w:r w:rsidRPr="009F015A">
        <w:rPr>
          <w:rStyle w:val="af9"/>
          <w:shd w:val="clear" w:color="auto" w:fill="FFFFFF"/>
        </w:rPr>
        <w:t>Террористи́ческий акт</w:t>
      </w:r>
      <w:r w:rsidRPr="009F015A">
        <w:rPr>
          <w:shd w:val="clear" w:color="auto" w:fill="FFFFFF"/>
        </w:rPr>
        <w:t> (сокращённо </w:t>
      </w:r>
      <w:r w:rsidRPr="009F015A">
        <w:rPr>
          <w:rStyle w:val="af9"/>
          <w:shd w:val="clear" w:color="auto" w:fill="FFFFFF"/>
        </w:rPr>
        <w:t>теракт</w:t>
      </w:r>
      <w:r w:rsidRPr="009F015A">
        <w:rPr>
          <w:shd w:val="clear" w:color="auto" w:fill="FFFFFF"/>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r w:rsidRPr="009F015A">
        <w:rPr>
          <w:b/>
        </w:rPr>
        <w:t xml:space="preserve"> </w:t>
      </w:r>
    </w:p>
    <w:p w:rsidR="009F015A" w:rsidRPr="009F015A" w:rsidRDefault="009F015A" w:rsidP="009F015A">
      <w:pPr>
        <w:ind w:left="435"/>
        <w:jc w:val="both"/>
        <w:rPr>
          <w:b/>
        </w:rPr>
      </w:pPr>
    </w:p>
    <w:p w:rsidR="009F015A" w:rsidRPr="009F015A" w:rsidRDefault="009F015A" w:rsidP="009F015A">
      <w:pPr>
        <w:ind w:left="435"/>
        <w:jc w:val="both"/>
        <w:rPr>
          <w:b/>
        </w:rPr>
      </w:pPr>
    </w:p>
    <w:p w:rsidR="009F015A" w:rsidRPr="009F015A" w:rsidRDefault="009F015A" w:rsidP="009F015A">
      <w:pPr>
        <w:ind w:left="435"/>
        <w:jc w:val="center"/>
        <w:rPr>
          <w:b/>
        </w:rPr>
      </w:pPr>
      <w:r w:rsidRPr="009F015A">
        <w:rPr>
          <w:b/>
        </w:rPr>
        <w:t xml:space="preserve">Мониторинг по определению  уровня взаимоотношений </w:t>
      </w:r>
    </w:p>
    <w:p w:rsidR="009F015A" w:rsidRPr="009F015A" w:rsidRDefault="009F015A" w:rsidP="009F015A">
      <w:pPr>
        <w:ind w:left="435"/>
        <w:jc w:val="center"/>
        <w:rPr>
          <w:b/>
        </w:rPr>
      </w:pPr>
      <w:r w:rsidRPr="009F015A">
        <w:rPr>
          <w:b/>
        </w:rPr>
        <w:t>среди обучающихся  в классном коллективе</w:t>
      </w:r>
    </w:p>
    <w:p w:rsidR="009F015A" w:rsidRPr="009F015A" w:rsidRDefault="009F015A" w:rsidP="009F015A">
      <w:pPr>
        <w:jc w:val="both"/>
        <w:rPr>
          <w:b/>
          <w:u w:val="single"/>
        </w:rPr>
      </w:pPr>
    </w:p>
    <w:p w:rsidR="009F015A" w:rsidRPr="009F015A" w:rsidRDefault="009F015A" w:rsidP="009F015A">
      <w:pPr>
        <w:jc w:val="center"/>
        <w:rPr>
          <w:b/>
          <w:i/>
        </w:rPr>
      </w:pPr>
      <w:r w:rsidRPr="009F015A">
        <w:rPr>
          <w:b/>
          <w:i/>
        </w:rPr>
        <w:t>Инструментарий мониторинга</w:t>
      </w:r>
    </w:p>
    <w:p w:rsidR="009F015A" w:rsidRPr="009F015A" w:rsidRDefault="009F015A" w:rsidP="009F015A">
      <w:pPr>
        <w:jc w:val="both"/>
        <w:rPr>
          <w:b/>
          <w:u w:val="single"/>
        </w:rPr>
      </w:pPr>
    </w:p>
    <w:p w:rsidR="009F015A" w:rsidRPr="009F015A" w:rsidRDefault="009F015A" w:rsidP="009F015A">
      <w:pPr>
        <w:jc w:val="both"/>
      </w:pPr>
      <w:r w:rsidRPr="009F015A">
        <w:t>Предлагаемые характеристики оцениваются по 5-бальной шкале</w:t>
      </w:r>
    </w:p>
    <w:p w:rsidR="009F015A" w:rsidRPr="009F015A" w:rsidRDefault="009F015A" w:rsidP="009F015A">
      <w:pPr>
        <w:jc w:val="both"/>
        <w:sectPr w:rsidR="009F015A" w:rsidRPr="009F015A" w:rsidSect="006F2BD6">
          <w:footerReference w:type="even" r:id="rId9"/>
          <w:footerReference w:type="default" r:id="rId10"/>
          <w:pgSz w:w="11906" w:h="16838"/>
          <w:pgMar w:top="284" w:right="850" w:bottom="1134" w:left="1701" w:header="708" w:footer="708" w:gutter="0"/>
          <w:cols w:space="708"/>
          <w:titlePg/>
          <w:docGrid w:linePitch="360"/>
        </w:sectPr>
      </w:pPr>
    </w:p>
    <w:p w:rsidR="009F015A" w:rsidRPr="009F015A" w:rsidRDefault="009F015A" w:rsidP="009F015A">
      <w:pPr>
        <w:jc w:val="both"/>
      </w:pPr>
      <w:r w:rsidRPr="009F015A">
        <w:lastRenderedPageBreak/>
        <w:t>5- проявляется всегда</w:t>
      </w:r>
    </w:p>
    <w:p w:rsidR="009F015A" w:rsidRPr="009F015A" w:rsidRDefault="009F015A" w:rsidP="009F015A">
      <w:pPr>
        <w:jc w:val="both"/>
      </w:pPr>
      <w:r w:rsidRPr="009F015A">
        <w:t>4- проявляется часто</w:t>
      </w:r>
    </w:p>
    <w:p w:rsidR="009F015A" w:rsidRPr="009F015A" w:rsidRDefault="009F015A" w:rsidP="009F015A">
      <w:pPr>
        <w:jc w:val="both"/>
      </w:pPr>
      <w:r w:rsidRPr="009F015A">
        <w:t>3- бывает редко</w:t>
      </w:r>
    </w:p>
    <w:p w:rsidR="009F015A" w:rsidRPr="009F015A" w:rsidRDefault="009F015A" w:rsidP="009F015A">
      <w:pPr>
        <w:jc w:val="both"/>
      </w:pPr>
      <w:r w:rsidRPr="009F015A">
        <w:t>2- этого у нас нет</w:t>
      </w:r>
    </w:p>
    <w:tbl>
      <w:tblPr>
        <w:tblpPr w:leftFromText="180" w:rightFromText="180" w:vertAnchor="text" w:horzAnchor="margin" w:tblpXSpec="center" w:tblpY="88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7446"/>
        <w:gridCol w:w="336"/>
        <w:gridCol w:w="336"/>
        <w:gridCol w:w="336"/>
        <w:gridCol w:w="336"/>
        <w:gridCol w:w="336"/>
      </w:tblGrid>
      <w:tr w:rsidR="006F2BD6" w:rsidRPr="009F015A" w:rsidTr="006F2BD6">
        <w:tc>
          <w:tcPr>
            <w:tcW w:w="0" w:type="auto"/>
            <w:vMerge w:val="restart"/>
          </w:tcPr>
          <w:p w:rsidR="006F2BD6" w:rsidRPr="009F015A" w:rsidRDefault="006F2BD6" w:rsidP="006F2BD6">
            <w:pPr>
              <w:jc w:val="both"/>
            </w:pPr>
            <w:r w:rsidRPr="009F015A">
              <w:t>№</w:t>
            </w:r>
          </w:p>
        </w:tc>
        <w:tc>
          <w:tcPr>
            <w:tcW w:w="0" w:type="auto"/>
            <w:vMerge w:val="restart"/>
          </w:tcPr>
          <w:p w:rsidR="006F2BD6" w:rsidRPr="009F015A" w:rsidRDefault="006F2BD6" w:rsidP="006F2BD6">
            <w:pPr>
              <w:jc w:val="both"/>
            </w:pPr>
            <w:r w:rsidRPr="009F015A">
              <w:t>характеристики</w:t>
            </w:r>
          </w:p>
        </w:tc>
        <w:tc>
          <w:tcPr>
            <w:tcW w:w="0" w:type="auto"/>
            <w:gridSpan w:val="5"/>
          </w:tcPr>
          <w:p w:rsidR="006F2BD6" w:rsidRPr="009F015A" w:rsidRDefault="006F2BD6" w:rsidP="006F2BD6">
            <w:pPr>
              <w:jc w:val="both"/>
            </w:pPr>
            <w:r w:rsidRPr="009F015A">
              <w:t>оценка</w:t>
            </w:r>
          </w:p>
        </w:tc>
      </w:tr>
      <w:tr w:rsidR="006F2BD6" w:rsidRPr="009F015A" w:rsidTr="006F2BD6">
        <w:tc>
          <w:tcPr>
            <w:tcW w:w="0" w:type="auto"/>
            <w:vMerge/>
          </w:tcPr>
          <w:p w:rsidR="006F2BD6" w:rsidRPr="009F015A" w:rsidRDefault="006F2BD6" w:rsidP="006F2BD6">
            <w:pPr>
              <w:jc w:val="both"/>
              <w:rPr>
                <w:b/>
                <w:u w:val="single"/>
              </w:rPr>
            </w:pPr>
          </w:p>
        </w:tc>
        <w:tc>
          <w:tcPr>
            <w:tcW w:w="0" w:type="auto"/>
            <w:vMerge/>
          </w:tcPr>
          <w:p w:rsidR="006F2BD6" w:rsidRPr="009F015A" w:rsidRDefault="006F2BD6" w:rsidP="006F2BD6">
            <w:pPr>
              <w:jc w:val="both"/>
              <w:rPr>
                <w:b/>
                <w:u w:val="single"/>
              </w:rPr>
            </w:pPr>
          </w:p>
        </w:tc>
        <w:tc>
          <w:tcPr>
            <w:tcW w:w="0" w:type="auto"/>
          </w:tcPr>
          <w:p w:rsidR="006F2BD6" w:rsidRPr="009F015A" w:rsidRDefault="006F2BD6" w:rsidP="006F2BD6">
            <w:pPr>
              <w:jc w:val="both"/>
            </w:pPr>
            <w:r w:rsidRPr="009F015A">
              <w:t>5</w:t>
            </w:r>
          </w:p>
        </w:tc>
        <w:tc>
          <w:tcPr>
            <w:tcW w:w="0" w:type="auto"/>
          </w:tcPr>
          <w:p w:rsidR="006F2BD6" w:rsidRPr="009F015A" w:rsidRDefault="006F2BD6" w:rsidP="006F2BD6">
            <w:pPr>
              <w:jc w:val="both"/>
            </w:pPr>
            <w:r w:rsidRPr="009F015A">
              <w:t>4</w:t>
            </w:r>
          </w:p>
        </w:tc>
        <w:tc>
          <w:tcPr>
            <w:tcW w:w="0" w:type="auto"/>
          </w:tcPr>
          <w:p w:rsidR="006F2BD6" w:rsidRPr="009F015A" w:rsidRDefault="006F2BD6" w:rsidP="006F2BD6">
            <w:pPr>
              <w:jc w:val="both"/>
            </w:pPr>
            <w:r w:rsidRPr="009F015A">
              <w:t>3</w:t>
            </w:r>
          </w:p>
        </w:tc>
        <w:tc>
          <w:tcPr>
            <w:tcW w:w="0" w:type="auto"/>
          </w:tcPr>
          <w:p w:rsidR="006F2BD6" w:rsidRPr="009F015A" w:rsidRDefault="006F2BD6" w:rsidP="006F2BD6">
            <w:pPr>
              <w:jc w:val="both"/>
            </w:pPr>
            <w:r w:rsidRPr="009F015A">
              <w:t>2</w:t>
            </w:r>
          </w:p>
        </w:tc>
        <w:tc>
          <w:tcPr>
            <w:tcW w:w="0" w:type="auto"/>
          </w:tcPr>
          <w:p w:rsidR="006F2BD6" w:rsidRPr="009F015A" w:rsidRDefault="006F2BD6" w:rsidP="006F2BD6">
            <w:pPr>
              <w:jc w:val="both"/>
            </w:pPr>
            <w:r w:rsidRPr="009F015A">
              <w:t>1</w:t>
            </w:r>
          </w:p>
        </w:tc>
      </w:tr>
      <w:tr w:rsidR="006F2BD6" w:rsidRPr="009F015A" w:rsidTr="006F2BD6">
        <w:tc>
          <w:tcPr>
            <w:tcW w:w="0" w:type="auto"/>
          </w:tcPr>
          <w:p w:rsidR="006F2BD6" w:rsidRPr="009F015A" w:rsidRDefault="006F2BD6" w:rsidP="006F2BD6">
            <w:pPr>
              <w:jc w:val="both"/>
            </w:pPr>
            <w:r w:rsidRPr="009F015A">
              <w:t>1</w:t>
            </w:r>
          </w:p>
        </w:tc>
        <w:tc>
          <w:tcPr>
            <w:tcW w:w="0" w:type="auto"/>
          </w:tcPr>
          <w:p w:rsidR="006F2BD6" w:rsidRPr="009F015A" w:rsidRDefault="006F2BD6" w:rsidP="006F2BD6">
            <w:pPr>
              <w:jc w:val="both"/>
            </w:pPr>
            <w:r w:rsidRPr="009F015A">
              <w:t>Мы доброжелательны и терпимы  друг другу</w:t>
            </w:r>
          </w:p>
        </w:tc>
        <w:tc>
          <w:tcPr>
            <w:tcW w:w="0" w:type="auto"/>
          </w:tcPr>
          <w:p w:rsidR="006F2BD6" w:rsidRPr="009F015A" w:rsidRDefault="006F2BD6" w:rsidP="006F2BD6">
            <w:pPr>
              <w:jc w:val="both"/>
              <w:rPr>
                <w:b/>
                <w:u w:val="single"/>
              </w:rPr>
            </w:pPr>
          </w:p>
        </w:tc>
        <w:tc>
          <w:tcPr>
            <w:tcW w:w="0" w:type="auto"/>
          </w:tcPr>
          <w:p w:rsidR="006F2BD6" w:rsidRPr="009F015A" w:rsidRDefault="006F2BD6" w:rsidP="006F2BD6">
            <w:pPr>
              <w:jc w:val="both"/>
              <w:rPr>
                <w:b/>
                <w:u w:val="single"/>
              </w:rPr>
            </w:pPr>
          </w:p>
        </w:tc>
        <w:tc>
          <w:tcPr>
            <w:tcW w:w="0" w:type="auto"/>
          </w:tcPr>
          <w:p w:rsidR="006F2BD6" w:rsidRPr="009F015A" w:rsidRDefault="006F2BD6" w:rsidP="006F2BD6">
            <w:pPr>
              <w:jc w:val="both"/>
              <w:rPr>
                <w:b/>
                <w:u w:val="single"/>
              </w:rPr>
            </w:pPr>
          </w:p>
        </w:tc>
        <w:tc>
          <w:tcPr>
            <w:tcW w:w="0" w:type="auto"/>
          </w:tcPr>
          <w:p w:rsidR="006F2BD6" w:rsidRPr="009F015A" w:rsidRDefault="006F2BD6" w:rsidP="006F2BD6">
            <w:pPr>
              <w:jc w:val="both"/>
              <w:rPr>
                <w:b/>
                <w:u w:val="single"/>
              </w:rPr>
            </w:pPr>
          </w:p>
        </w:tc>
        <w:tc>
          <w:tcPr>
            <w:tcW w:w="0" w:type="auto"/>
          </w:tcPr>
          <w:p w:rsidR="006F2BD6" w:rsidRPr="009F015A" w:rsidRDefault="006F2BD6" w:rsidP="006F2BD6">
            <w:pPr>
              <w:jc w:val="both"/>
              <w:rPr>
                <w:b/>
                <w:u w:val="single"/>
              </w:rPr>
            </w:pPr>
          </w:p>
        </w:tc>
      </w:tr>
      <w:tr w:rsidR="006F2BD6" w:rsidRPr="009F015A" w:rsidTr="006F2BD6">
        <w:tc>
          <w:tcPr>
            <w:tcW w:w="0" w:type="auto"/>
          </w:tcPr>
          <w:p w:rsidR="006F2BD6" w:rsidRPr="009F015A" w:rsidRDefault="006F2BD6" w:rsidP="006F2BD6">
            <w:pPr>
              <w:jc w:val="both"/>
            </w:pPr>
            <w:r w:rsidRPr="009F015A">
              <w:t>2</w:t>
            </w:r>
          </w:p>
        </w:tc>
        <w:tc>
          <w:tcPr>
            <w:tcW w:w="0" w:type="auto"/>
          </w:tcPr>
          <w:p w:rsidR="006F2BD6" w:rsidRPr="009F015A" w:rsidRDefault="006F2BD6" w:rsidP="006F2BD6">
            <w:pPr>
              <w:jc w:val="both"/>
            </w:pPr>
            <w:r w:rsidRPr="009F015A">
              <w:t>Мы помогаем друг другу в сложных затруднительных ситуациях: в учёбе, в повседневной жизни, в организации досуга</w:t>
            </w:r>
          </w:p>
        </w:tc>
        <w:tc>
          <w:tcPr>
            <w:tcW w:w="0" w:type="auto"/>
          </w:tcPr>
          <w:p w:rsidR="006F2BD6" w:rsidRPr="009F015A" w:rsidRDefault="006F2BD6" w:rsidP="006F2BD6">
            <w:pPr>
              <w:jc w:val="both"/>
              <w:rPr>
                <w:b/>
                <w:u w:val="single"/>
              </w:rPr>
            </w:pPr>
          </w:p>
        </w:tc>
        <w:tc>
          <w:tcPr>
            <w:tcW w:w="0" w:type="auto"/>
          </w:tcPr>
          <w:p w:rsidR="006F2BD6" w:rsidRPr="009F015A" w:rsidRDefault="006F2BD6" w:rsidP="006F2BD6">
            <w:pPr>
              <w:jc w:val="both"/>
              <w:rPr>
                <w:b/>
                <w:u w:val="single"/>
              </w:rPr>
            </w:pPr>
          </w:p>
        </w:tc>
        <w:tc>
          <w:tcPr>
            <w:tcW w:w="0" w:type="auto"/>
          </w:tcPr>
          <w:p w:rsidR="006F2BD6" w:rsidRPr="009F015A" w:rsidRDefault="006F2BD6" w:rsidP="006F2BD6">
            <w:pPr>
              <w:jc w:val="both"/>
              <w:rPr>
                <w:b/>
                <w:u w:val="single"/>
              </w:rPr>
            </w:pPr>
          </w:p>
        </w:tc>
        <w:tc>
          <w:tcPr>
            <w:tcW w:w="0" w:type="auto"/>
          </w:tcPr>
          <w:p w:rsidR="006F2BD6" w:rsidRPr="009F015A" w:rsidRDefault="006F2BD6" w:rsidP="006F2BD6">
            <w:pPr>
              <w:jc w:val="both"/>
              <w:rPr>
                <w:b/>
                <w:u w:val="single"/>
              </w:rPr>
            </w:pPr>
          </w:p>
        </w:tc>
        <w:tc>
          <w:tcPr>
            <w:tcW w:w="0" w:type="auto"/>
          </w:tcPr>
          <w:p w:rsidR="006F2BD6" w:rsidRPr="009F015A" w:rsidRDefault="006F2BD6" w:rsidP="006F2BD6">
            <w:pPr>
              <w:jc w:val="both"/>
              <w:rPr>
                <w:b/>
                <w:u w:val="single"/>
              </w:rPr>
            </w:pPr>
          </w:p>
        </w:tc>
      </w:tr>
      <w:tr w:rsidR="006F2BD6" w:rsidRPr="009F015A" w:rsidTr="006F2BD6">
        <w:tc>
          <w:tcPr>
            <w:tcW w:w="0" w:type="auto"/>
          </w:tcPr>
          <w:p w:rsidR="006F2BD6" w:rsidRPr="009F015A" w:rsidRDefault="006F2BD6" w:rsidP="006F2BD6">
            <w:pPr>
              <w:jc w:val="both"/>
            </w:pPr>
            <w:r w:rsidRPr="009F015A">
              <w:t>3</w:t>
            </w:r>
          </w:p>
        </w:tc>
        <w:tc>
          <w:tcPr>
            <w:tcW w:w="0" w:type="auto"/>
          </w:tcPr>
          <w:p w:rsidR="006F2BD6" w:rsidRPr="009F015A" w:rsidRDefault="006F2BD6" w:rsidP="006F2BD6">
            <w:pPr>
              <w:jc w:val="both"/>
            </w:pPr>
            <w:r w:rsidRPr="009F015A">
              <w:t>У нас доброжелательные отношения с учениками других классов</w:t>
            </w: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r>
      <w:tr w:rsidR="006F2BD6" w:rsidRPr="009F015A" w:rsidTr="006F2BD6">
        <w:tc>
          <w:tcPr>
            <w:tcW w:w="0" w:type="auto"/>
          </w:tcPr>
          <w:p w:rsidR="006F2BD6" w:rsidRPr="009F015A" w:rsidRDefault="006F2BD6" w:rsidP="006F2BD6">
            <w:pPr>
              <w:jc w:val="both"/>
            </w:pPr>
            <w:r w:rsidRPr="009F015A">
              <w:t>4</w:t>
            </w:r>
          </w:p>
        </w:tc>
        <w:tc>
          <w:tcPr>
            <w:tcW w:w="0" w:type="auto"/>
          </w:tcPr>
          <w:p w:rsidR="006F2BD6" w:rsidRPr="009F015A" w:rsidRDefault="006F2BD6" w:rsidP="006F2BD6">
            <w:pPr>
              <w:jc w:val="both"/>
            </w:pPr>
            <w:r w:rsidRPr="009F015A">
              <w:t>Мы стараемся защитить своих ребят, когда они нуждаются в этом</w:t>
            </w: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r>
      <w:tr w:rsidR="006F2BD6" w:rsidRPr="009F015A" w:rsidTr="006F2BD6">
        <w:tc>
          <w:tcPr>
            <w:tcW w:w="0" w:type="auto"/>
          </w:tcPr>
          <w:p w:rsidR="006F2BD6" w:rsidRPr="009F015A" w:rsidRDefault="006F2BD6" w:rsidP="006F2BD6">
            <w:pPr>
              <w:jc w:val="both"/>
            </w:pPr>
            <w:r w:rsidRPr="009F015A">
              <w:t>5</w:t>
            </w:r>
          </w:p>
        </w:tc>
        <w:tc>
          <w:tcPr>
            <w:tcW w:w="0" w:type="auto"/>
          </w:tcPr>
          <w:p w:rsidR="006F2BD6" w:rsidRPr="009F015A" w:rsidRDefault="006F2BD6" w:rsidP="006F2BD6">
            <w:pPr>
              <w:jc w:val="both"/>
            </w:pPr>
            <w:r w:rsidRPr="009F015A">
              <w:t>Мы отмечаем совместно праздники и дни рождения</w:t>
            </w: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r>
      <w:tr w:rsidR="006F2BD6" w:rsidRPr="009F015A" w:rsidTr="006F2BD6">
        <w:tc>
          <w:tcPr>
            <w:tcW w:w="0" w:type="auto"/>
          </w:tcPr>
          <w:p w:rsidR="006F2BD6" w:rsidRPr="009F015A" w:rsidRDefault="006F2BD6" w:rsidP="006F2BD6">
            <w:pPr>
              <w:jc w:val="both"/>
            </w:pPr>
            <w:r w:rsidRPr="009F015A">
              <w:t>6</w:t>
            </w:r>
          </w:p>
        </w:tc>
        <w:tc>
          <w:tcPr>
            <w:tcW w:w="0" w:type="auto"/>
          </w:tcPr>
          <w:p w:rsidR="006F2BD6" w:rsidRPr="009F015A" w:rsidRDefault="006F2BD6" w:rsidP="006F2BD6">
            <w:pPr>
              <w:jc w:val="both"/>
            </w:pPr>
            <w:r w:rsidRPr="009F015A">
              <w:t>Мы уважительно относимся к ребятам других национальностей</w:t>
            </w: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c>
          <w:tcPr>
            <w:tcW w:w="0" w:type="auto"/>
          </w:tcPr>
          <w:p w:rsidR="006F2BD6" w:rsidRPr="009F015A" w:rsidRDefault="006F2BD6" w:rsidP="006F2BD6">
            <w:pPr>
              <w:jc w:val="both"/>
            </w:pPr>
          </w:p>
        </w:tc>
      </w:tr>
    </w:tbl>
    <w:p w:rsidR="009F015A" w:rsidRPr="009F015A" w:rsidRDefault="009F015A" w:rsidP="009F015A">
      <w:pPr>
        <w:jc w:val="both"/>
      </w:pPr>
      <w:r w:rsidRPr="009F015A">
        <w:t>1- у нас другая позиция</w:t>
      </w:r>
    </w:p>
    <w:p w:rsidR="009F015A" w:rsidRDefault="009F015A" w:rsidP="009F015A">
      <w:pPr>
        <w:jc w:val="both"/>
      </w:pPr>
    </w:p>
    <w:p w:rsidR="006F2BD6" w:rsidRDefault="006F2BD6" w:rsidP="009F015A">
      <w:pPr>
        <w:jc w:val="both"/>
      </w:pPr>
    </w:p>
    <w:p w:rsidR="006F2BD6" w:rsidRDefault="006F2BD6" w:rsidP="009F015A">
      <w:pPr>
        <w:jc w:val="both"/>
      </w:pPr>
    </w:p>
    <w:p w:rsidR="006F2BD6" w:rsidRDefault="006F2BD6" w:rsidP="009F015A">
      <w:pPr>
        <w:jc w:val="both"/>
      </w:pPr>
    </w:p>
    <w:p w:rsidR="006F2BD6" w:rsidRDefault="006F2BD6" w:rsidP="009F015A">
      <w:pPr>
        <w:jc w:val="both"/>
      </w:pPr>
    </w:p>
    <w:p w:rsidR="006F2BD6" w:rsidRPr="009F015A" w:rsidRDefault="006F2BD6" w:rsidP="006F2BD6">
      <w:pPr>
        <w:jc w:val="both"/>
      </w:pPr>
      <w:r w:rsidRPr="009F015A">
        <w:t>Если средняя оценка обучающихся класса:</w:t>
      </w:r>
    </w:p>
    <w:p w:rsidR="006F2BD6" w:rsidRPr="009F015A" w:rsidRDefault="006F2BD6" w:rsidP="006F2BD6">
      <w:pPr>
        <w:jc w:val="both"/>
      </w:pPr>
      <w:r w:rsidRPr="009F015A">
        <w:t>от 6-до 12 баллов – это очень низкий уровень (негативный)</w:t>
      </w:r>
    </w:p>
    <w:p w:rsidR="006F2BD6" w:rsidRPr="009F015A" w:rsidRDefault="006F2BD6" w:rsidP="006F2BD6">
      <w:pPr>
        <w:jc w:val="both"/>
      </w:pPr>
      <w:r w:rsidRPr="009F015A">
        <w:t>от 13-до 18 баллов – это низкий уровень (негативный)</w:t>
      </w:r>
    </w:p>
    <w:p w:rsidR="006F2BD6" w:rsidRPr="009F015A" w:rsidRDefault="006F2BD6" w:rsidP="006F2BD6">
      <w:pPr>
        <w:jc w:val="both"/>
      </w:pPr>
      <w:r w:rsidRPr="009F015A">
        <w:t xml:space="preserve">от 19 до 24 баллов – это средний уровень(нейтральный) </w:t>
      </w:r>
    </w:p>
    <w:p w:rsidR="006F2BD6" w:rsidRPr="009F015A" w:rsidRDefault="006F2BD6" w:rsidP="009F015A">
      <w:pPr>
        <w:jc w:val="both"/>
        <w:sectPr w:rsidR="006F2BD6" w:rsidRPr="009F015A" w:rsidSect="00EF50DB">
          <w:type w:val="continuous"/>
          <w:pgSz w:w="11906" w:h="16838"/>
          <w:pgMar w:top="1134" w:right="850" w:bottom="1134" w:left="1701" w:header="708" w:footer="708" w:gutter="0"/>
          <w:cols w:num="2" w:space="708"/>
          <w:titlePg/>
          <w:docGrid w:linePitch="360"/>
        </w:sectPr>
      </w:pPr>
      <w:r w:rsidRPr="009F015A">
        <w:t>от 25-30 – это высокий уровень (позитивные)</w:t>
      </w:r>
    </w:p>
    <w:p w:rsidR="009F015A" w:rsidRPr="009F015A" w:rsidRDefault="009F015A" w:rsidP="009F015A">
      <w:pPr>
        <w:jc w:val="both"/>
      </w:pPr>
    </w:p>
    <w:p w:rsidR="009F015A" w:rsidRPr="009F015A" w:rsidRDefault="009F015A" w:rsidP="009F015A">
      <w:pPr>
        <w:jc w:val="both"/>
      </w:pPr>
    </w:p>
    <w:p w:rsidR="009F015A" w:rsidRPr="009F015A" w:rsidRDefault="009F015A" w:rsidP="009F015A">
      <w:pPr>
        <w:jc w:val="center"/>
        <w:rPr>
          <w:b/>
        </w:rPr>
      </w:pPr>
      <w:r w:rsidRPr="009F015A">
        <w:rPr>
          <w:b/>
        </w:rPr>
        <w:t>Мониторинг  по выявлению субкультур в классном коллективе</w:t>
      </w:r>
    </w:p>
    <w:p w:rsidR="009F015A" w:rsidRPr="009F015A" w:rsidRDefault="009F015A" w:rsidP="009F015A">
      <w:pPr>
        <w:jc w:val="both"/>
        <w:rPr>
          <w:b/>
          <w:u w:val="single"/>
        </w:rPr>
      </w:pPr>
    </w:p>
    <w:p w:rsidR="009F015A" w:rsidRPr="009F015A" w:rsidRDefault="009F015A" w:rsidP="009F015A">
      <w:pPr>
        <w:jc w:val="both"/>
      </w:pPr>
      <w:r w:rsidRPr="009F015A">
        <w:t>Раз в  полугодие проводить классный час</w:t>
      </w:r>
    </w:p>
    <w:p w:rsidR="009F015A" w:rsidRPr="009F015A" w:rsidRDefault="009F015A" w:rsidP="009F015A">
      <w:pPr>
        <w:jc w:val="both"/>
      </w:pPr>
      <w:r w:rsidRPr="009F015A">
        <w:t xml:space="preserve"> «НЕФОРМАЛЬНЫЕ МОЛОДЁЖНЫЕ ТЕЧЕНИЯ » в форме</w:t>
      </w:r>
    </w:p>
    <w:p w:rsidR="009F015A" w:rsidRPr="009F015A" w:rsidRDefault="009F015A" w:rsidP="009F015A">
      <w:pPr>
        <w:jc w:val="both"/>
        <w:rPr>
          <w:b/>
        </w:rPr>
      </w:pPr>
      <w:r w:rsidRPr="009F015A">
        <w:t xml:space="preserve"> (бесед, лекций, семинаров, докладов, круглых столов и т.д.) в </w:t>
      </w:r>
      <w:r w:rsidRPr="009F015A">
        <w:rPr>
          <w:b/>
        </w:rPr>
        <w:t>целях:</w:t>
      </w:r>
    </w:p>
    <w:p w:rsidR="009F015A" w:rsidRPr="009F015A" w:rsidRDefault="009F015A" w:rsidP="009F015A">
      <w:pPr>
        <w:numPr>
          <w:ilvl w:val="0"/>
          <w:numId w:val="9"/>
        </w:numPr>
        <w:jc w:val="both"/>
      </w:pPr>
      <w:r w:rsidRPr="009F015A">
        <w:t>повышения знания школьников о молодежных субкультурах;</w:t>
      </w:r>
    </w:p>
    <w:p w:rsidR="009F015A" w:rsidRPr="009F015A" w:rsidRDefault="009F015A" w:rsidP="009F015A">
      <w:pPr>
        <w:numPr>
          <w:ilvl w:val="0"/>
          <w:numId w:val="9"/>
        </w:numPr>
        <w:jc w:val="both"/>
      </w:pPr>
      <w:r w:rsidRPr="009F015A">
        <w:t>воспитания культурной грамотности школьников;</w:t>
      </w:r>
    </w:p>
    <w:p w:rsidR="009F015A" w:rsidRPr="009F015A" w:rsidRDefault="009F015A" w:rsidP="009F015A">
      <w:pPr>
        <w:numPr>
          <w:ilvl w:val="0"/>
          <w:numId w:val="9"/>
        </w:numPr>
        <w:jc w:val="both"/>
      </w:pPr>
      <w:r w:rsidRPr="009F015A">
        <w:t>просвещение школьников о возможностях самореализации и развития, которые предоставляет участие в субкультурах;</w:t>
      </w:r>
    </w:p>
    <w:p w:rsidR="009F015A" w:rsidRPr="009F015A" w:rsidRDefault="009F015A" w:rsidP="009F015A">
      <w:pPr>
        <w:numPr>
          <w:ilvl w:val="0"/>
          <w:numId w:val="9"/>
        </w:numPr>
        <w:jc w:val="both"/>
      </w:pPr>
      <w:r w:rsidRPr="009F015A">
        <w:t>Профилактики участия школьников в организациях, осуществляющих социально негативную деятельность.</w:t>
      </w:r>
    </w:p>
    <w:p w:rsidR="009F015A" w:rsidRPr="009F015A" w:rsidRDefault="009F015A" w:rsidP="009F015A">
      <w:pPr>
        <w:jc w:val="both"/>
        <w:rPr>
          <w:b/>
          <w:u w:val="single"/>
        </w:rPr>
      </w:pPr>
    </w:p>
    <w:p w:rsidR="009F015A" w:rsidRPr="009F015A" w:rsidRDefault="009F015A" w:rsidP="009F015A">
      <w:pPr>
        <w:jc w:val="both"/>
        <w:rPr>
          <w:b/>
          <w:u w:val="single"/>
        </w:rPr>
      </w:pPr>
    </w:p>
    <w:p w:rsidR="009F015A" w:rsidRPr="009F015A" w:rsidRDefault="009F015A" w:rsidP="009F015A">
      <w:pPr>
        <w:jc w:val="center"/>
        <w:rPr>
          <w:b/>
          <w:i/>
        </w:rPr>
      </w:pPr>
      <w:r w:rsidRPr="009F015A">
        <w:rPr>
          <w:b/>
          <w:i/>
        </w:rPr>
        <w:t>Инструментарий мониторинга</w:t>
      </w:r>
    </w:p>
    <w:p w:rsidR="009F015A" w:rsidRPr="009F015A" w:rsidRDefault="009F015A" w:rsidP="009F015A">
      <w:pPr>
        <w:jc w:val="both"/>
        <w:rPr>
          <w:b/>
          <w:u w:val="single"/>
        </w:rPr>
      </w:pPr>
    </w:p>
    <w:p w:rsidR="009F015A" w:rsidRPr="009F015A" w:rsidRDefault="009F015A" w:rsidP="009F015A">
      <w:pPr>
        <w:jc w:val="center"/>
        <w:rPr>
          <w:b/>
        </w:rPr>
      </w:pPr>
      <w:r w:rsidRPr="009F015A">
        <w:rPr>
          <w:b/>
        </w:rPr>
        <w:t>Анкета</w:t>
      </w:r>
    </w:p>
    <w:p w:rsidR="009F015A" w:rsidRPr="009F015A" w:rsidRDefault="009F015A" w:rsidP="009F015A">
      <w:pPr>
        <w:jc w:val="center"/>
      </w:pPr>
      <w:r w:rsidRPr="009F015A">
        <w:t>Дорогой, ученик! После нашего классного часа ответь на вопросы, предлагаемые в анкете.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8145"/>
        <w:gridCol w:w="981"/>
      </w:tblGrid>
      <w:tr w:rsidR="009F015A" w:rsidRPr="009F015A" w:rsidTr="00EF50DB">
        <w:tc>
          <w:tcPr>
            <w:tcW w:w="0" w:type="auto"/>
          </w:tcPr>
          <w:p w:rsidR="009F015A" w:rsidRPr="009F015A" w:rsidRDefault="009F015A" w:rsidP="00EF50DB">
            <w:pPr>
              <w:jc w:val="both"/>
            </w:pPr>
            <w:r w:rsidRPr="009F015A">
              <w:t>№</w:t>
            </w:r>
          </w:p>
        </w:tc>
        <w:tc>
          <w:tcPr>
            <w:tcW w:w="0" w:type="auto"/>
          </w:tcPr>
          <w:p w:rsidR="009F015A" w:rsidRPr="009F015A" w:rsidRDefault="009F015A" w:rsidP="00EF50DB">
            <w:pPr>
              <w:jc w:val="both"/>
            </w:pPr>
            <w:r w:rsidRPr="009F015A">
              <w:t xml:space="preserve">Вопросы </w:t>
            </w:r>
          </w:p>
        </w:tc>
        <w:tc>
          <w:tcPr>
            <w:tcW w:w="0" w:type="auto"/>
          </w:tcPr>
          <w:p w:rsidR="009F015A" w:rsidRPr="009F015A" w:rsidRDefault="009F015A" w:rsidP="00EF50DB">
            <w:pPr>
              <w:jc w:val="both"/>
            </w:pPr>
            <w:r w:rsidRPr="009F015A">
              <w:t xml:space="preserve">Ответы </w:t>
            </w:r>
          </w:p>
        </w:tc>
      </w:tr>
      <w:tr w:rsidR="009F015A" w:rsidRPr="009F015A" w:rsidTr="00EF50DB">
        <w:tc>
          <w:tcPr>
            <w:tcW w:w="0" w:type="auto"/>
          </w:tcPr>
          <w:p w:rsidR="009F015A" w:rsidRPr="009F015A" w:rsidRDefault="009F015A" w:rsidP="00EF50DB">
            <w:pPr>
              <w:jc w:val="both"/>
            </w:pPr>
            <w:r w:rsidRPr="009F015A">
              <w:t>1.</w:t>
            </w:r>
          </w:p>
        </w:tc>
        <w:tc>
          <w:tcPr>
            <w:tcW w:w="0" w:type="auto"/>
          </w:tcPr>
          <w:p w:rsidR="009F015A" w:rsidRPr="009F015A" w:rsidRDefault="009F015A" w:rsidP="00EF50DB">
            <w:pPr>
              <w:jc w:val="both"/>
            </w:pPr>
            <w:r w:rsidRPr="009F015A">
              <w:t>О каких неформальных организациях ты узнал?</w:t>
            </w:r>
          </w:p>
        </w:tc>
        <w:tc>
          <w:tcPr>
            <w:tcW w:w="0" w:type="auto"/>
          </w:tcPr>
          <w:p w:rsidR="009F015A" w:rsidRPr="009F015A" w:rsidRDefault="009F015A" w:rsidP="00EF50DB">
            <w:pPr>
              <w:jc w:val="both"/>
            </w:pPr>
          </w:p>
        </w:tc>
      </w:tr>
      <w:tr w:rsidR="009F015A" w:rsidRPr="009F015A" w:rsidTr="00EF50DB">
        <w:tc>
          <w:tcPr>
            <w:tcW w:w="0" w:type="auto"/>
          </w:tcPr>
          <w:p w:rsidR="009F015A" w:rsidRPr="009F015A" w:rsidRDefault="009F015A" w:rsidP="00EF50DB">
            <w:pPr>
              <w:jc w:val="both"/>
            </w:pPr>
            <w:r w:rsidRPr="009F015A">
              <w:t xml:space="preserve">2. </w:t>
            </w:r>
          </w:p>
        </w:tc>
        <w:tc>
          <w:tcPr>
            <w:tcW w:w="0" w:type="auto"/>
          </w:tcPr>
          <w:p w:rsidR="009F015A" w:rsidRPr="009F015A" w:rsidRDefault="009F015A" w:rsidP="00EF50DB">
            <w:pPr>
              <w:jc w:val="both"/>
            </w:pPr>
            <w:r w:rsidRPr="009F015A">
              <w:t>Какие группы, по твоему мнению,  оказывают положительное влияние на молодёжь?</w:t>
            </w:r>
          </w:p>
        </w:tc>
        <w:tc>
          <w:tcPr>
            <w:tcW w:w="0" w:type="auto"/>
          </w:tcPr>
          <w:p w:rsidR="009F015A" w:rsidRPr="009F015A" w:rsidRDefault="009F015A" w:rsidP="00EF50DB">
            <w:pPr>
              <w:jc w:val="both"/>
            </w:pPr>
          </w:p>
        </w:tc>
      </w:tr>
      <w:tr w:rsidR="009F015A" w:rsidRPr="009F015A" w:rsidTr="00EF50DB">
        <w:tc>
          <w:tcPr>
            <w:tcW w:w="0" w:type="auto"/>
          </w:tcPr>
          <w:p w:rsidR="009F015A" w:rsidRPr="009F015A" w:rsidRDefault="009F015A" w:rsidP="00EF50DB">
            <w:pPr>
              <w:jc w:val="both"/>
            </w:pPr>
            <w:r w:rsidRPr="009F015A">
              <w:t>3</w:t>
            </w:r>
          </w:p>
        </w:tc>
        <w:tc>
          <w:tcPr>
            <w:tcW w:w="0" w:type="auto"/>
          </w:tcPr>
          <w:p w:rsidR="009F015A" w:rsidRPr="009F015A" w:rsidRDefault="009F015A" w:rsidP="00EF50DB">
            <w:pPr>
              <w:jc w:val="both"/>
            </w:pPr>
            <w:r w:rsidRPr="009F015A">
              <w:t>Какие группы, по твоему мнению,  оказывают отрицательное влияние на молодёжь?</w:t>
            </w:r>
          </w:p>
        </w:tc>
        <w:tc>
          <w:tcPr>
            <w:tcW w:w="0" w:type="auto"/>
          </w:tcPr>
          <w:p w:rsidR="009F015A" w:rsidRPr="009F015A" w:rsidRDefault="009F015A" w:rsidP="00EF50DB">
            <w:pPr>
              <w:jc w:val="both"/>
            </w:pPr>
          </w:p>
        </w:tc>
      </w:tr>
      <w:tr w:rsidR="009F015A" w:rsidRPr="009F015A" w:rsidTr="00EF50DB">
        <w:tc>
          <w:tcPr>
            <w:tcW w:w="0" w:type="auto"/>
          </w:tcPr>
          <w:p w:rsidR="009F015A" w:rsidRPr="009F015A" w:rsidRDefault="009F015A" w:rsidP="00EF50DB">
            <w:pPr>
              <w:jc w:val="both"/>
            </w:pPr>
            <w:r w:rsidRPr="009F015A">
              <w:t>4</w:t>
            </w:r>
          </w:p>
        </w:tc>
        <w:tc>
          <w:tcPr>
            <w:tcW w:w="0" w:type="auto"/>
          </w:tcPr>
          <w:p w:rsidR="009F015A" w:rsidRPr="009F015A" w:rsidRDefault="009F015A" w:rsidP="00EF50DB">
            <w:pPr>
              <w:jc w:val="both"/>
            </w:pPr>
            <w:r w:rsidRPr="009F015A">
              <w:t>Какая группа тебя заинтересовала и почему? Хотел бы ты  к ней присоединиться</w:t>
            </w:r>
          </w:p>
        </w:tc>
        <w:tc>
          <w:tcPr>
            <w:tcW w:w="0" w:type="auto"/>
          </w:tcPr>
          <w:p w:rsidR="009F015A" w:rsidRPr="009F015A" w:rsidRDefault="009F015A" w:rsidP="00EF50DB">
            <w:pPr>
              <w:jc w:val="both"/>
            </w:pPr>
          </w:p>
        </w:tc>
      </w:tr>
      <w:tr w:rsidR="009F015A" w:rsidRPr="009F015A" w:rsidTr="00EF50DB">
        <w:tc>
          <w:tcPr>
            <w:tcW w:w="0" w:type="auto"/>
          </w:tcPr>
          <w:p w:rsidR="009F015A" w:rsidRPr="009F015A" w:rsidRDefault="009F015A" w:rsidP="00EF50DB">
            <w:pPr>
              <w:jc w:val="both"/>
            </w:pPr>
            <w:r w:rsidRPr="009F015A">
              <w:t>5</w:t>
            </w:r>
          </w:p>
        </w:tc>
        <w:tc>
          <w:tcPr>
            <w:tcW w:w="0" w:type="auto"/>
          </w:tcPr>
          <w:p w:rsidR="009F015A" w:rsidRPr="009F015A" w:rsidRDefault="009F015A" w:rsidP="00EF50DB">
            <w:pPr>
              <w:jc w:val="both"/>
            </w:pPr>
            <w:r w:rsidRPr="009F015A">
              <w:t>Какие группы вызвали у тебя  негативные эмоции и почему?</w:t>
            </w:r>
          </w:p>
        </w:tc>
        <w:tc>
          <w:tcPr>
            <w:tcW w:w="0" w:type="auto"/>
          </w:tcPr>
          <w:p w:rsidR="009F015A" w:rsidRPr="009F015A" w:rsidRDefault="009F015A" w:rsidP="00EF50DB">
            <w:pPr>
              <w:jc w:val="both"/>
            </w:pPr>
          </w:p>
        </w:tc>
      </w:tr>
      <w:tr w:rsidR="009F015A" w:rsidRPr="009F015A" w:rsidTr="00EF50DB">
        <w:tc>
          <w:tcPr>
            <w:tcW w:w="0" w:type="auto"/>
          </w:tcPr>
          <w:p w:rsidR="009F015A" w:rsidRPr="009F015A" w:rsidRDefault="009F015A" w:rsidP="00EF50DB">
            <w:pPr>
              <w:jc w:val="both"/>
            </w:pPr>
            <w:r w:rsidRPr="009F015A">
              <w:t>6</w:t>
            </w:r>
          </w:p>
        </w:tc>
        <w:tc>
          <w:tcPr>
            <w:tcW w:w="0" w:type="auto"/>
          </w:tcPr>
          <w:p w:rsidR="009F015A" w:rsidRPr="009F015A" w:rsidRDefault="009F015A" w:rsidP="00EF50DB">
            <w:pPr>
              <w:jc w:val="both"/>
            </w:pPr>
            <w:r w:rsidRPr="009F015A">
              <w:t>Можешь ли ты себя отнести к какой –нибудь группе?</w:t>
            </w:r>
          </w:p>
        </w:tc>
        <w:tc>
          <w:tcPr>
            <w:tcW w:w="0" w:type="auto"/>
          </w:tcPr>
          <w:p w:rsidR="009F015A" w:rsidRPr="009F015A" w:rsidRDefault="009F015A" w:rsidP="00EF50DB">
            <w:pPr>
              <w:jc w:val="both"/>
            </w:pPr>
          </w:p>
        </w:tc>
      </w:tr>
    </w:tbl>
    <w:p w:rsidR="009F015A" w:rsidRPr="009F015A" w:rsidRDefault="009F015A" w:rsidP="009F015A">
      <w:pPr>
        <w:jc w:val="both"/>
      </w:pPr>
    </w:p>
    <w:p w:rsidR="009F015A" w:rsidRPr="009F015A" w:rsidRDefault="009F015A" w:rsidP="009F015A">
      <w:pPr>
        <w:jc w:val="both"/>
        <w:rPr>
          <w:b/>
          <w:u w:val="single"/>
        </w:rPr>
      </w:pPr>
      <w:r w:rsidRPr="009F015A">
        <w:rPr>
          <w:b/>
          <w:u w:val="single"/>
        </w:rPr>
        <w:t>Рекомендации по обработке анкеты</w:t>
      </w:r>
    </w:p>
    <w:p w:rsidR="009F015A" w:rsidRPr="009F015A" w:rsidRDefault="009F015A" w:rsidP="009F015A">
      <w:pPr>
        <w:jc w:val="both"/>
      </w:pPr>
    </w:p>
    <w:p w:rsidR="009F015A" w:rsidRPr="009F015A" w:rsidRDefault="009F015A" w:rsidP="009F015A">
      <w:pPr>
        <w:jc w:val="both"/>
      </w:pPr>
      <w:r w:rsidRPr="009F015A">
        <w:t>%- отнесли себя к какой-то группе</w:t>
      </w:r>
    </w:p>
    <w:p w:rsidR="009F015A" w:rsidRPr="009F015A" w:rsidRDefault="009F015A" w:rsidP="009F015A">
      <w:pPr>
        <w:jc w:val="both"/>
      </w:pPr>
      <w:r w:rsidRPr="009F015A">
        <w:t>%- предрасположены к присоединению к каким-либо группам</w:t>
      </w:r>
    </w:p>
    <w:p w:rsidR="009F015A" w:rsidRPr="009F015A" w:rsidRDefault="009F015A" w:rsidP="009F015A">
      <w:pPr>
        <w:jc w:val="both"/>
      </w:pPr>
      <w:r w:rsidRPr="009F015A">
        <w:t>%- безразличны  к неформальным организациям</w:t>
      </w:r>
    </w:p>
    <w:p w:rsidR="009F015A" w:rsidRPr="009F015A" w:rsidRDefault="009F015A" w:rsidP="009F015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8"/>
        <w:gridCol w:w="2439"/>
        <w:gridCol w:w="5309"/>
      </w:tblGrid>
      <w:tr w:rsidR="009F015A" w:rsidRPr="009F015A" w:rsidTr="00EF50DB">
        <w:trPr>
          <w:trHeight w:val="281"/>
        </w:trPr>
        <w:tc>
          <w:tcPr>
            <w:tcW w:w="1638" w:type="dxa"/>
          </w:tcPr>
          <w:p w:rsidR="009F015A" w:rsidRPr="009F015A" w:rsidRDefault="009F015A" w:rsidP="00EF50DB">
            <w:pPr>
              <w:jc w:val="both"/>
            </w:pPr>
            <w:r w:rsidRPr="009F015A">
              <w:t>класс</w:t>
            </w:r>
          </w:p>
        </w:tc>
        <w:tc>
          <w:tcPr>
            <w:tcW w:w="2439" w:type="dxa"/>
          </w:tcPr>
          <w:p w:rsidR="009F015A" w:rsidRPr="009F015A" w:rsidRDefault="009F015A" w:rsidP="00EF50DB">
            <w:pPr>
              <w:jc w:val="both"/>
            </w:pPr>
          </w:p>
        </w:tc>
        <w:tc>
          <w:tcPr>
            <w:tcW w:w="5309" w:type="dxa"/>
          </w:tcPr>
          <w:p w:rsidR="009F015A" w:rsidRPr="009F015A" w:rsidRDefault="009F015A" w:rsidP="00EF50DB">
            <w:pPr>
              <w:jc w:val="both"/>
            </w:pPr>
            <w:r w:rsidRPr="009F015A">
              <w:t>Число представителей</w:t>
            </w:r>
          </w:p>
        </w:tc>
      </w:tr>
      <w:tr w:rsidR="009F015A" w:rsidRPr="009F015A" w:rsidTr="00EF50DB">
        <w:trPr>
          <w:trHeight w:val="281"/>
        </w:trPr>
        <w:tc>
          <w:tcPr>
            <w:tcW w:w="1638" w:type="dxa"/>
            <w:vMerge w:val="restart"/>
          </w:tcPr>
          <w:p w:rsidR="009F015A" w:rsidRPr="009F015A" w:rsidRDefault="009F015A" w:rsidP="00EF50DB">
            <w:pPr>
              <w:jc w:val="both"/>
            </w:pPr>
          </w:p>
        </w:tc>
        <w:tc>
          <w:tcPr>
            <w:tcW w:w="2439" w:type="dxa"/>
          </w:tcPr>
          <w:p w:rsidR="009F015A" w:rsidRPr="009F015A" w:rsidRDefault="009F015A" w:rsidP="00EF50DB">
            <w:pPr>
              <w:jc w:val="both"/>
            </w:pPr>
            <w:r w:rsidRPr="009F015A">
              <w:t>хип-хоп</w:t>
            </w:r>
          </w:p>
        </w:tc>
        <w:tc>
          <w:tcPr>
            <w:tcW w:w="5309" w:type="dxa"/>
          </w:tcPr>
          <w:p w:rsidR="009F015A" w:rsidRPr="009F015A" w:rsidRDefault="009F015A" w:rsidP="00EF50DB">
            <w:pPr>
              <w:jc w:val="both"/>
            </w:pPr>
          </w:p>
        </w:tc>
      </w:tr>
      <w:tr w:rsidR="009F015A" w:rsidRPr="009F015A" w:rsidTr="00EF50DB">
        <w:trPr>
          <w:trHeight w:val="128"/>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эмо</w:t>
            </w:r>
          </w:p>
        </w:tc>
        <w:tc>
          <w:tcPr>
            <w:tcW w:w="5309" w:type="dxa"/>
          </w:tcPr>
          <w:p w:rsidR="009F015A" w:rsidRPr="009F015A" w:rsidRDefault="009F015A" w:rsidP="00EF50DB">
            <w:pPr>
              <w:jc w:val="both"/>
            </w:pPr>
          </w:p>
        </w:tc>
      </w:tr>
      <w:tr w:rsidR="009F015A" w:rsidRPr="009F015A" w:rsidTr="00EF50DB">
        <w:trPr>
          <w:trHeight w:val="128"/>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гламур</w:t>
            </w:r>
          </w:p>
        </w:tc>
        <w:tc>
          <w:tcPr>
            <w:tcW w:w="5309" w:type="dxa"/>
          </w:tcPr>
          <w:p w:rsidR="009F015A" w:rsidRPr="009F015A" w:rsidRDefault="009F015A" w:rsidP="00EF50DB">
            <w:pPr>
              <w:jc w:val="both"/>
            </w:pPr>
          </w:p>
        </w:tc>
      </w:tr>
      <w:tr w:rsidR="009F015A" w:rsidRPr="009F015A" w:rsidTr="00EF50DB">
        <w:trPr>
          <w:trHeight w:val="128"/>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реконструкторы</w:t>
            </w:r>
          </w:p>
        </w:tc>
        <w:tc>
          <w:tcPr>
            <w:tcW w:w="5309" w:type="dxa"/>
          </w:tcPr>
          <w:p w:rsidR="009F015A" w:rsidRPr="009F015A" w:rsidRDefault="009F015A" w:rsidP="00EF50DB">
            <w:pPr>
              <w:jc w:val="both"/>
            </w:pPr>
          </w:p>
        </w:tc>
      </w:tr>
      <w:tr w:rsidR="009F015A" w:rsidRPr="009F015A" w:rsidTr="00EF50DB">
        <w:trPr>
          <w:trHeight w:val="128"/>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ролевики</w:t>
            </w:r>
          </w:p>
        </w:tc>
        <w:tc>
          <w:tcPr>
            <w:tcW w:w="5309" w:type="dxa"/>
          </w:tcPr>
          <w:p w:rsidR="009F015A" w:rsidRPr="009F015A" w:rsidRDefault="009F015A" w:rsidP="00EF50DB">
            <w:pPr>
              <w:jc w:val="both"/>
            </w:pPr>
          </w:p>
        </w:tc>
      </w:tr>
      <w:tr w:rsidR="009F015A" w:rsidRPr="009F015A" w:rsidTr="00EF50DB">
        <w:trPr>
          <w:trHeight w:val="128"/>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рокеры</w:t>
            </w:r>
          </w:p>
        </w:tc>
        <w:tc>
          <w:tcPr>
            <w:tcW w:w="5309" w:type="dxa"/>
          </w:tcPr>
          <w:p w:rsidR="009F015A" w:rsidRPr="009F015A" w:rsidRDefault="009F015A" w:rsidP="00EF50DB">
            <w:pPr>
              <w:jc w:val="both"/>
            </w:pPr>
          </w:p>
        </w:tc>
      </w:tr>
      <w:tr w:rsidR="009F015A" w:rsidRPr="009F015A" w:rsidTr="00EF50DB">
        <w:trPr>
          <w:trHeight w:val="128"/>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готы</w:t>
            </w:r>
          </w:p>
        </w:tc>
        <w:tc>
          <w:tcPr>
            <w:tcW w:w="5309" w:type="dxa"/>
          </w:tcPr>
          <w:p w:rsidR="009F015A" w:rsidRPr="009F015A" w:rsidRDefault="009F015A" w:rsidP="00EF50DB">
            <w:pPr>
              <w:jc w:val="both"/>
            </w:pPr>
          </w:p>
        </w:tc>
      </w:tr>
      <w:tr w:rsidR="009F015A" w:rsidRPr="009F015A" w:rsidTr="00EF50DB">
        <w:trPr>
          <w:trHeight w:val="128"/>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металлисты</w:t>
            </w:r>
          </w:p>
        </w:tc>
        <w:tc>
          <w:tcPr>
            <w:tcW w:w="5309" w:type="dxa"/>
          </w:tcPr>
          <w:p w:rsidR="009F015A" w:rsidRPr="009F015A" w:rsidRDefault="009F015A" w:rsidP="00EF50DB">
            <w:pPr>
              <w:jc w:val="both"/>
            </w:pPr>
          </w:p>
        </w:tc>
      </w:tr>
      <w:tr w:rsidR="009F015A" w:rsidRPr="009F015A" w:rsidTr="00EF50DB">
        <w:trPr>
          <w:trHeight w:val="128"/>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панки</w:t>
            </w:r>
          </w:p>
        </w:tc>
        <w:tc>
          <w:tcPr>
            <w:tcW w:w="5309" w:type="dxa"/>
          </w:tcPr>
          <w:p w:rsidR="009F015A" w:rsidRPr="009F015A" w:rsidRDefault="009F015A" w:rsidP="00EF50DB">
            <w:pPr>
              <w:jc w:val="both"/>
            </w:pPr>
          </w:p>
        </w:tc>
      </w:tr>
      <w:tr w:rsidR="009F015A" w:rsidRPr="009F015A" w:rsidTr="00EF50DB">
        <w:trPr>
          <w:trHeight w:val="128"/>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флешмобы</w:t>
            </w:r>
          </w:p>
        </w:tc>
        <w:tc>
          <w:tcPr>
            <w:tcW w:w="5309" w:type="dxa"/>
          </w:tcPr>
          <w:p w:rsidR="009F015A" w:rsidRPr="009F015A" w:rsidRDefault="009F015A" w:rsidP="00EF50DB">
            <w:pPr>
              <w:jc w:val="both"/>
            </w:pPr>
          </w:p>
        </w:tc>
      </w:tr>
      <w:tr w:rsidR="009F015A" w:rsidRPr="009F015A" w:rsidTr="00EF50DB">
        <w:trPr>
          <w:trHeight w:val="370"/>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стрейт-эйджеры</w:t>
            </w:r>
          </w:p>
        </w:tc>
        <w:tc>
          <w:tcPr>
            <w:tcW w:w="5309" w:type="dxa"/>
          </w:tcPr>
          <w:p w:rsidR="009F015A" w:rsidRPr="009F015A" w:rsidRDefault="009F015A" w:rsidP="00EF50DB">
            <w:pPr>
              <w:jc w:val="both"/>
            </w:pPr>
          </w:p>
        </w:tc>
      </w:tr>
      <w:tr w:rsidR="009F015A" w:rsidRPr="009F015A" w:rsidTr="00EF50DB">
        <w:trPr>
          <w:trHeight w:val="455"/>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предрасположены к присоединению к каким-либо группам</w:t>
            </w:r>
          </w:p>
        </w:tc>
        <w:tc>
          <w:tcPr>
            <w:tcW w:w="5309" w:type="dxa"/>
          </w:tcPr>
          <w:p w:rsidR="009F015A" w:rsidRPr="009F015A" w:rsidRDefault="009F015A" w:rsidP="00EF50DB">
            <w:pPr>
              <w:jc w:val="both"/>
            </w:pPr>
          </w:p>
        </w:tc>
      </w:tr>
      <w:tr w:rsidR="009F015A" w:rsidRPr="009F015A" w:rsidTr="00EF50DB">
        <w:trPr>
          <w:trHeight w:val="455"/>
        </w:trPr>
        <w:tc>
          <w:tcPr>
            <w:tcW w:w="1638" w:type="dxa"/>
            <w:vMerge/>
          </w:tcPr>
          <w:p w:rsidR="009F015A" w:rsidRPr="009F015A" w:rsidRDefault="009F015A" w:rsidP="00EF50DB">
            <w:pPr>
              <w:jc w:val="both"/>
            </w:pPr>
          </w:p>
        </w:tc>
        <w:tc>
          <w:tcPr>
            <w:tcW w:w="2439" w:type="dxa"/>
          </w:tcPr>
          <w:p w:rsidR="009F015A" w:rsidRPr="009F015A" w:rsidRDefault="009F015A" w:rsidP="00EF50DB">
            <w:pPr>
              <w:jc w:val="both"/>
            </w:pPr>
            <w:r w:rsidRPr="009F015A">
              <w:t>безразличны  к неформальным организациям</w:t>
            </w:r>
          </w:p>
        </w:tc>
        <w:tc>
          <w:tcPr>
            <w:tcW w:w="5309" w:type="dxa"/>
          </w:tcPr>
          <w:p w:rsidR="009F015A" w:rsidRPr="009F015A" w:rsidRDefault="009F015A" w:rsidP="00EF50DB">
            <w:pPr>
              <w:jc w:val="both"/>
            </w:pPr>
          </w:p>
        </w:tc>
      </w:tr>
      <w:tr w:rsidR="009F015A" w:rsidRPr="009F015A" w:rsidTr="00EF50DB">
        <w:trPr>
          <w:trHeight w:val="455"/>
        </w:trPr>
        <w:tc>
          <w:tcPr>
            <w:tcW w:w="1638" w:type="dxa"/>
            <w:vMerge/>
          </w:tcPr>
          <w:p w:rsidR="009F015A" w:rsidRPr="009F015A" w:rsidRDefault="009F015A" w:rsidP="00EF50DB">
            <w:pPr>
              <w:jc w:val="both"/>
            </w:pPr>
          </w:p>
        </w:tc>
        <w:tc>
          <w:tcPr>
            <w:tcW w:w="2439" w:type="dxa"/>
          </w:tcPr>
          <w:p w:rsidR="009F015A" w:rsidRPr="009F015A" w:rsidRDefault="009F015A" w:rsidP="00EF50DB">
            <w:pPr>
              <w:tabs>
                <w:tab w:val="left" w:pos="6360"/>
                <w:tab w:val="right" w:pos="9354"/>
              </w:tabs>
              <w:jc w:val="both"/>
              <w:rPr>
                <w:rFonts w:eastAsia="Calibri"/>
              </w:rPr>
            </w:pPr>
            <w:r w:rsidRPr="009F015A">
              <w:rPr>
                <w:rFonts w:eastAsia="Calibri"/>
              </w:rPr>
              <w:t>исповедующие</w:t>
            </w:r>
          </w:p>
          <w:p w:rsidR="009F015A" w:rsidRPr="009F015A" w:rsidRDefault="009F015A" w:rsidP="00EF50DB">
            <w:pPr>
              <w:jc w:val="both"/>
            </w:pPr>
            <w:r w:rsidRPr="009F015A">
              <w:rPr>
                <w:rFonts w:eastAsia="Calibri"/>
              </w:rPr>
              <w:t>нетрадиционные течения Ислама</w:t>
            </w:r>
          </w:p>
        </w:tc>
        <w:tc>
          <w:tcPr>
            <w:tcW w:w="5309" w:type="dxa"/>
          </w:tcPr>
          <w:p w:rsidR="009F015A" w:rsidRPr="009F015A" w:rsidRDefault="009F015A" w:rsidP="00EF50DB">
            <w:pPr>
              <w:jc w:val="both"/>
            </w:pPr>
          </w:p>
        </w:tc>
      </w:tr>
    </w:tbl>
    <w:p w:rsidR="0073478F" w:rsidRDefault="0073478F" w:rsidP="009F015A">
      <w:pPr>
        <w:jc w:val="center"/>
        <w:rPr>
          <w:b/>
        </w:rPr>
      </w:pPr>
    </w:p>
    <w:p w:rsidR="0073478F" w:rsidRDefault="0073478F" w:rsidP="009F015A">
      <w:pPr>
        <w:jc w:val="center"/>
        <w:rPr>
          <w:b/>
        </w:rPr>
      </w:pPr>
    </w:p>
    <w:p w:rsidR="0073478F" w:rsidRDefault="0073478F" w:rsidP="009F015A">
      <w:pPr>
        <w:jc w:val="center"/>
        <w:rPr>
          <w:b/>
        </w:rPr>
      </w:pPr>
    </w:p>
    <w:p w:rsidR="009F015A" w:rsidRPr="009F015A" w:rsidRDefault="009F015A" w:rsidP="009F015A">
      <w:pPr>
        <w:jc w:val="center"/>
        <w:rPr>
          <w:b/>
          <w:bCs/>
        </w:rPr>
      </w:pPr>
      <w:r w:rsidRPr="009F015A">
        <w:rPr>
          <w:b/>
        </w:rPr>
        <w:t>Методика изучения уровня развития детского коллектива</w:t>
      </w:r>
    </w:p>
    <w:p w:rsidR="009F015A" w:rsidRPr="006F2BD6" w:rsidRDefault="009F015A" w:rsidP="006F2BD6">
      <w:pPr>
        <w:pStyle w:val="3"/>
        <w:rPr>
          <w:sz w:val="24"/>
          <w:szCs w:val="24"/>
        </w:rPr>
      </w:pPr>
      <w:r w:rsidRPr="009F015A">
        <w:rPr>
          <w:sz w:val="24"/>
          <w:szCs w:val="24"/>
        </w:rPr>
        <w:t>«Какой у нас коллектив»</w:t>
      </w:r>
    </w:p>
    <w:p w:rsidR="009F015A" w:rsidRPr="009F015A" w:rsidRDefault="009F015A" w:rsidP="009F015A">
      <w:pPr>
        <w:pStyle w:val="af0"/>
        <w:spacing w:before="0" w:beforeAutospacing="0" w:after="0" w:afterAutospacing="0"/>
        <w:jc w:val="right"/>
      </w:pPr>
    </w:p>
    <w:p w:rsidR="009F015A" w:rsidRPr="009F015A" w:rsidRDefault="009F015A" w:rsidP="009F015A">
      <w:pPr>
        <w:pStyle w:val="af0"/>
        <w:spacing w:before="0" w:beforeAutospacing="0" w:after="0" w:afterAutospacing="0"/>
        <w:ind w:firstLine="708"/>
        <w:jc w:val="both"/>
      </w:pPr>
      <w:r w:rsidRPr="009F015A">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9F015A" w:rsidRPr="009F015A" w:rsidRDefault="009F015A" w:rsidP="009F015A">
      <w:pPr>
        <w:pStyle w:val="af0"/>
        <w:spacing w:before="0" w:beforeAutospacing="0" w:after="0" w:afterAutospacing="0"/>
        <w:ind w:firstLine="708"/>
        <w:jc w:val="both"/>
      </w:pPr>
      <w:r w:rsidRPr="009F015A">
        <w:t>Приводимая ниже достаточно известная и неоднократно апробированная методика А.Н.Лутошкина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9F015A" w:rsidRPr="009F015A" w:rsidRDefault="009F015A" w:rsidP="009F015A">
      <w:pPr>
        <w:pStyle w:val="4"/>
        <w:spacing w:before="0" w:line="240" w:lineRule="auto"/>
        <w:jc w:val="center"/>
        <w:rPr>
          <w:rFonts w:ascii="Times New Roman" w:hAnsi="Times New Roman"/>
          <w:i w:val="0"/>
          <w:color w:val="auto"/>
          <w:sz w:val="24"/>
          <w:szCs w:val="24"/>
        </w:rPr>
      </w:pPr>
      <w:r w:rsidRPr="009F015A">
        <w:rPr>
          <w:rFonts w:ascii="Times New Roman" w:hAnsi="Times New Roman"/>
          <w:i w:val="0"/>
          <w:color w:val="auto"/>
          <w:sz w:val="24"/>
          <w:szCs w:val="24"/>
        </w:rPr>
        <w:t>Ход выполнения</w:t>
      </w:r>
    </w:p>
    <w:p w:rsidR="009F015A" w:rsidRPr="009F015A" w:rsidRDefault="009F015A" w:rsidP="009F015A">
      <w:pPr>
        <w:pStyle w:val="af0"/>
        <w:spacing w:before="0" w:beforeAutospacing="0" w:after="0" w:afterAutospacing="0"/>
        <w:ind w:firstLine="708"/>
        <w:jc w:val="both"/>
      </w:pPr>
      <w:r w:rsidRPr="009F015A">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9F015A" w:rsidRPr="009F015A" w:rsidRDefault="009F015A" w:rsidP="009F015A">
      <w:pPr>
        <w:pStyle w:val="4"/>
        <w:spacing w:before="0" w:line="240" w:lineRule="auto"/>
        <w:jc w:val="center"/>
        <w:rPr>
          <w:rFonts w:ascii="Times New Roman" w:hAnsi="Times New Roman"/>
          <w:i w:val="0"/>
          <w:color w:val="auto"/>
          <w:sz w:val="24"/>
          <w:szCs w:val="24"/>
        </w:rPr>
      </w:pPr>
      <w:r w:rsidRPr="009F015A">
        <w:rPr>
          <w:rFonts w:ascii="Times New Roman" w:hAnsi="Times New Roman"/>
          <w:i w:val="0"/>
          <w:color w:val="auto"/>
          <w:sz w:val="24"/>
          <w:szCs w:val="24"/>
        </w:rPr>
        <w:t>Образное описание стадий развития коллектива</w:t>
      </w:r>
    </w:p>
    <w:p w:rsidR="009F015A" w:rsidRPr="009F015A" w:rsidRDefault="009F015A" w:rsidP="009F015A">
      <w:pPr>
        <w:pStyle w:val="af0"/>
        <w:spacing w:before="0" w:beforeAutospacing="0" w:after="0" w:afterAutospacing="0"/>
        <w:ind w:firstLine="708"/>
        <w:jc w:val="both"/>
      </w:pPr>
      <w:r w:rsidRPr="009F015A">
        <w:rPr>
          <w:b/>
          <w:bCs/>
        </w:rPr>
        <w:t>1 ступень</w:t>
      </w:r>
      <w:r w:rsidRPr="009F015A">
        <w:rPr>
          <w:b/>
          <w:bCs/>
          <w:i/>
          <w:iCs/>
        </w:rPr>
        <w:t>.</w:t>
      </w:r>
      <w:r w:rsidRPr="009F015A">
        <w:rPr>
          <w:b/>
          <w:bCs/>
        </w:rPr>
        <w:t xml:space="preserve"> «Песчаная россыпь».</w:t>
      </w:r>
      <w:r w:rsidRPr="009F015A">
        <w:t xml:space="preserve">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9F015A" w:rsidRPr="009F015A" w:rsidRDefault="009F015A" w:rsidP="009F015A">
      <w:pPr>
        <w:pStyle w:val="af0"/>
        <w:spacing w:before="0" w:beforeAutospacing="0" w:after="0" w:afterAutospacing="0"/>
        <w:ind w:firstLine="708"/>
        <w:jc w:val="both"/>
      </w:pPr>
      <w:r w:rsidRPr="009F015A">
        <w:rPr>
          <w:b/>
          <w:bCs/>
        </w:rPr>
        <w:t>2 ступень. «Мягкая глина».</w:t>
      </w:r>
      <w:r w:rsidRPr="009F015A">
        <w:t xml:space="preserve">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w:t>
      </w:r>
      <w:r w:rsidRPr="009F015A">
        <w:lastRenderedPageBreak/>
        <w:t>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9F015A" w:rsidRPr="009F015A" w:rsidRDefault="009F015A" w:rsidP="009F015A">
      <w:pPr>
        <w:pStyle w:val="af0"/>
        <w:spacing w:before="0" w:beforeAutospacing="0" w:after="0" w:afterAutospacing="0"/>
        <w:ind w:firstLine="708"/>
        <w:jc w:val="both"/>
      </w:pPr>
      <w:r w:rsidRPr="009F015A">
        <w:rPr>
          <w:b/>
          <w:bCs/>
        </w:rPr>
        <w:t>3 ступень</w:t>
      </w:r>
      <w:r w:rsidRPr="009F015A">
        <w:rPr>
          <w:b/>
          <w:bCs/>
          <w:i/>
          <w:iCs/>
        </w:rPr>
        <w:t>.</w:t>
      </w:r>
      <w:r w:rsidRPr="009F015A">
        <w:rPr>
          <w:b/>
          <w:bCs/>
        </w:rPr>
        <w:t xml:space="preserve"> «Мерцающий маяк».</w:t>
      </w:r>
      <w:r w:rsidRPr="009F015A">
        <w:t xml:space="preserve">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9F015A" w:rsidRPr="009F015A" w:rsidRDefault="009F015A" w:rsidP="009F015A">
      <w:pPr>
        <w:pStyle w:val="af0"/>
        <w:spacing w:before="0" w:beforeAutospacing="0" w:after="0" w:afterAutospacing="0"/>
        <w:jc w:val="both"/>
      </w:pPr>
      <w:r w:rsidRPr="009F015A">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9F015A" w:rsidRPr="009F015A" w:rsidRDefault="009F015A" w:rsidP="009F015A">
      <w:pPr>
        <w:pStyle w:val="af0"/>
        <w:spacing w:before="0" w:beforeAutospacing="0" w:after="0" w:afterAutospacing="0"/>
        <w:jc w:val="both"/>
      </w:pPr>
      <w:r w:rsidRPr="009F015A">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9F015A" w:rsidRPr="009F015A" w:rsidRDefault="009F015A" w:rsidP="009F015A">
      <w:pPr>
        <w:pStyle w:val="af0"/>
        <w:spacing w:before="0" w:beforeAutospacing="0" w:after="0" w:afterAutospacing="0"/>
        <w:ind w:firstLine="708"/>
        <w:jc w:val="both"/>
      </w:pPr>
      <w:r w:rsidRPr="009F015A">
        <w:rPr>
          <w:b/>
          <w:bCs/>
        </w:rPr>
        <w:t>4 ступень</w:t>
      </w:r>
      <w:r w:rsidRPr="009F015A">
        <w:rPr>
          <w:b/>
          <w:bCs/>
          <w:i/>
          <w:iCs/>
        </w:rPr>
        <w:t>.</w:t>
      </w:r>
      <w:r w:rsidRPr="009F015A">
        <w:rPr>
          <w:b/>
          <w:bCs/>
        </w:rPr>
        <w:t xml:space="preserve"> «Алый парус».</w:t>
      </w:r>
      <w:r w:rsidRPr="009F015A">
        <w:t xml:space="preserve"> Алый парус – символ устремленности вперед, неуспокоенности,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0F60A5" w:rsidRDefault="009F015A" w:rsidP="004C20F3">
      <w:pPr>
        <w:pStyle w:val="af0"/>
        <w:spacing w:before="0" w:beforeAutospacing="0" w:after="0" w:afterAutospacing="0"/>
        <w:ind w:firstLine="708"/>
      </w:pPr>
      <w:r w:rsidRPr="009F015A">
        <w:rPr>
          <w:b/>
          <w:bCs/>
        </w:rPr>
        <w:t>5 ступень</w:t>
      </w:r>
      <w:r w:rsidRPr="009F015A">
        <w:rPr>
          <w:b/>
          <w:bCs/>
          <w:i/>
          <w:iCs/>
        </w:rPr>
        <w:t>.</w:t>
      </w:r>
      <w:r w:rsidRPr="009F015A">
        <w:rPr>
          <w:b/>
          <w:bCs/>
        </w:rPr>
        <w:t xml:space="preserve"> «Горящий факел».</w:t>
      </w:r>
      <w:r w:rsidRPr="009F015A">
        <w:t xml:space="preserve">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w:t>
      </w:r>
      <w:r w:rsidR="0073478F">
        <w:t>о</w:t>
      </w:r>
      <w:r w:rsidR="004C20F3">
        <w:t xml:space="preserve"> пылающего сердца дорогу другим</w:t>
      </w:r>
    </w:p>
    <w:sectPr w:rsidR="000F60A5" w:rsidSect="000F60A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B15" w:rsidRDefault="00240B15" w:rsidP="00AC1933">
      <w:r>
        <w:separator/>
      </w:r>
    </w:p>
  </w:endnote>
  <w:endnote w:type="continuationSeparator" w:id="1">
    <w:p w:rsidR="00240B15" w:rsidRDefault="00240B15" w:rsidP="00AC19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A2" w:rsidRDefault="00062381" w:rsidP="00EF50DB">
    <w:pPr>
      <w:pStyle w:val="a4"/>
      <w:framePr w:wrap="around" w:vAnchor="text" w:hAnchor="margin" w:xAlign="right" w:y="1"/>
      <w:rPr>
        <w:rStyle w:val="a6"/>
      </w:rPr>
    </w:pPr>
    <w:r>
      <w:rPr>
        <w:rStyle w:val="a6"/>
      </w:rPr>
      <w:fldChar w:fldCharType="begin"/>
    </w:r>
    <w:r w:rsidR="00C92DA2">
      <w:rPr>
        <w:rStyle w:val="a6"/>
      </w:rPr>
      <w:instrText xml:space="preserve">PAGE  </w:instrText>
    </w:r>
    <w:r>
      <w:rPr>
        <w:rStyle w:val="a6"/>
      </w:rPr>
      <w:fldChar w:fldCharType="end"/>
    </w:r>
  </w:p>
  <w:p w:rsidR="00C92DA2" w:rsidRDefault="00C92DA2" w:rsidP="00EF50D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A2" w:rsidRDefault="00062381" w:rsidP="00EF50DB">
    <w:pPr>
      <w:pStyle w:val="a4"/>
      <w:framePr w:wrap="around" w:vAnchor="text" w:hAnchor="margin" w:xAlign="right" w:y="1"/>
      <w:rPr>
        <w:rStyle w:val="a6"/>
      </w:rPr>
    </w:pPr>
    <w:r>
      <w:rPr>
        <w:rStyle w:val="a6"/>
      </w:rPr>
      <w:fldChar w:fldCharType="begin"/>
    </w:r>
    <w:r w:rsidR="00C92DA2">
      <w:rPr>
        <w:rStyle w:val="a6"/>
      </w:rPr>
      <w:instrText xml:space="preserve">PAGE  </w:instrText>
    </w:r>
    <w:r>
      <w:rPr>
        <w:rStyle w:val="a6"/>
      </w:rPr>
      <w:fldChar w:fldCharType="separate"/>
    </w:r>
    <w:r w:rsidR="003E507A">
      <w:rPr>
        <w:rStyle w:val="a6"/>
        <w:noProof/>
      </w:rPr>
      <w:t>4</w:t>
    </w:r>
    <w:r>
      <w:rPr>
        <w:rStyle w:val="a6"/>
      </w:rPr>
      <w:fldChar w:fldCharType="end"/>
    </w:r>
  </w:p>
  <w:p w:rsidR="00C92DA2" w:rsidRPr="007C1611" w:rsidRDefault="00C92DA2" w:rsidP="00EF50DB">
    <w:pPr>
      <w:pStyle w:val="a4"/>
      <w:ind w:right="360"/>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B15" w:rsidRDefault="00240B15" w:rsidP="00AC1933">
      <w:r>
        <w:separator/>
      </w:r>
    </w:p>
  </w:footnote>
  <w:footnote w:type="continuationSeparator" w:id="1">
    <w:p w:rsidR="00240B15" w:rsidRDefault="00240B15" w:rsidP="00AC19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74C8"/>
    <w:multiLevelType w:val="hybridMultilevel"/>
    <w:tmpl w:val="F2A8C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83CFF"/>
    <w:multiLevelType w:val="hybridMultilevel"/>
    <w:tmpl w:val="77EC3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3C0552"/>
    <w:multiLevelType w:val="hybridMultilevel"/>
    <w:tmpl w:val="70DE9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E04229"/>
    <w:multiLevelType w:val="hybridMultilevel"/>
    <w:tmpl w:val="44F4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953C15"/>
    <w:multiLevelType w:val="hybridMultilevel"/>
    <w:tmpl w:val="672A3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FD4D27"/>
    <w:multiLevelType w:val="hybridMultilevel"/>
    <w:tmpl w:val="3BAC8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115909"/>
    <w:multiLevelType w:val="hybridMultilevel"/>
    <w:tmpl w:val="FF38D098"/>
    <w:lvl w:ilvl="0" w:tplc="04190001">
      <w:start w:val="1"/>
      <w:numFmt w:val="bullet"/>
      <w:lvlText w:val=""/>
      <w:lvlJc w:val="left"/>
      <w:pPr>
        <w:ind w:left="1006" w:hanging="360"/>
      </w:pPr>
      <w:rPr>
        <w:rFonts w:ascii="Symbol" w:hAnsi="Symbol" w:hint="default"/>
      </w:rPr>
    </w:lvl>
    <w:lvl w:ilvl="1" w:tplc="04190003" w:tentative="1">
      <w:start w:val="1"/>
      <w:numFmt w:val="bullet"/>
      <w:lvlText w:val="o"/>
      <w:lvlJc w:val="left"/>
      <w:pPr>
        <w:ind w:left="1726" w:hanging="360"/>
      </w:pPr>
      <w:rPr>
        <w:rFonts w:ascii="Courier New" w:hAnsi="Courier New" w:cs="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cs="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cs="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7">
    <w:nsid w:val="540B6680"/>
    <w:multiLevelType w:val="hybridMultilevel"/>
    <w:tmpl w:val="16DA2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3B03C9"/>
    <w:multiLevelType w:val="hybridMultilevel"/>
    <w:tmpl w:val="B67A04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8"/>
  </w:num>
  <w:num w:numId="7">
    <w:abstractNumId w:val="1"/>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F015A"/>
    <w:rsid w:val="00062381"/>
    <w:rsid w:val="000F60A5"/>
    <w:rsid w:val="001640E1"/>
    <w:rsid w:val="001850D4"/>
    <w:rsid w:val="00240B15"/>
    <w:rsid w:val="00310225"/>
    <w:rsid w:val="0031139B"/>
    <w:rsid w:val="003561E9"/>
    <w:rsid w:val="003E507A"/>
    <w:rsid w:val="004679D6"/>
    <w:rsid w:val="004C20F3"/>
    <w:rsid w:val="005A316D"/>
    <w:rsid w:val="0062700B"/>
    <w:rsid w:val="006F2BD6"/>
    <w:rsid w:val="0073478F"/>
    <w:rsid w:val="009C6DC0"/>
    <w:rsid w:val="009F015A"/>
    <w:rsid w:val="00AC1933"/>
    <w:rsid w:val="00B352D6"/>
    <w:rsid w:val="00C35B50"/>
    <w:rsid w:val="00C92DA2"/>
    <w:rsid w:val="00C93052"/>
    <w:rsid w:val="00E22DB0"/>
    <w:rsid w:val="00EC085E"/>
    <w:rsid w:val="00ED5E23"/>
    <w:rsid w:val="00EF50DB"/>
    <w:rsid w:val="00FC0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1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015A"/>
    <w:pPr>
      <w:keepNext/>
      <w:jc w:val="center"/>
      <w:outlineLvl w:val="0"/>
    </w:pPr>
    <w:rPr>
      <w:b/>
      <w:sz w:val="32"/>
      <w:szCs w:val="20"/>
    </w:rPr>
  </w:style>
  <w:style w:type="paragraph" w:styleId="3">
    <w:name w:val="heading 3"/>
    <w:basedOn w:val="a"/>
    <w:next w:val="a"/>
    <w:link w:val="30"/>
    <w:qFormat/>
    <w:rsid w:val="009F015A"/>
    <w:pPr>
      <w:keepNext/>
      <w:jc w:val="center"/>
      <w:outlineLvl w:val="2"/>
    </w:pPr>
    <w:rPr>
      <w:b/>
      <w:sz w:val="28"/>
      <w:szCs w:val="20"/>
    </w:rPr>
  </w:style>
  <w:style w:type="paragraph" w:styleId="4">
    <w:name w:val="heading 4"/>
    <w:basedOn w:val="a"/>
    <w:next w:val="a"/>
    <w:link w:val="40"/>
    <w:uiPriority w:val="9"/>
    <w:semiHidden/>
    <w:unhideWhenUsed/>
    <w:qFormat/>
    <w:rsid w:val="009F015A"/>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qFormat/>
    <w:rsid w:val="009F015A"/>
    <w:pPr>
      <w:keepNext/>
      <w:jc w:val="center"/>
      <w:outlineLvl w:val="4"/>
    </w:pPr>
    <w:rPr>
      <w:sz w:val="28"/>
    </w:rPr>
  </w:style>
  <w:style w:type="paragraph" w:styleId="6">
    <w:name w:val="heading 6"/>
    <w:basedOn w:val="a"/>
    <w:next w:val="a"/>
    <w:link w:val="60"/>
    <w:semiHidden/>
    <w:unhideWhenUsed/>
    <w:qFormat/>
    <w:rsid w:val="009F015A"/>
    <w:pPr>
      <w:spacing w:before="240" w:after="60"/>
      <w:outlineLvl w:val="5"/>
    </w:pPr>
    <w:rPr>
      <w:rFonts w:ascii="Calibri" w:hAnsi="Calibri"/>
      <w:b/>
      <w:bCs/>
      <w:sz w:val="22"/>
      <w:szCs w:val="22"/>
    </w:rPr>
  </w:style>
  <w:style w:type="paragraph" w:styleId="8">
    <w:name w:val="heading 8"/>
    <w:basedOn w:val="a"/>
    <w:next w:val="a"/>
    <w:link w:val="80"/>
    <w:qFormat/>
    <w:rsid w:val="009F015A"/>
    <w:pPr>
      <w:keepNext/>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15A"/>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F015A"/>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semiHidden/>
    <w:rsid w:val="009F015A"/>
    <w:rPr>
      <w:rFonts w:ascii="Cambria" w:eastAsia="Times New Roman" w:hAnsi="Cambria" w:cs="Times New Roman"/>
      <w:b/>
      <w:bCs/>
      <w:i/>
      <w:iCs/>
      <w:color w:val="4F81BD"/>
      <w:lang w:eastAsia="ru-RU"/>
    </w:rPr>
  </w:style>
  <w:style w:type="character" w:customStyle="1" w:styleId="50">
    <w:name w:val="Заголовок 5 Знак"/>
    <w:basedOn w:val="a0"/>
    <w:link w:val="5"/>
    <w:rsid w:val="009F015A"/>
    <w:rPr>
      <w:rFonts w:ascii="Times New Roman" w:eastAsia="Times New Roman" w:hAnsi="Times New Roman" w:cs="Times New Roman"/>
      <w:sz w:val="28"/>
      <w:szCs w:val="24"/>
      <w:lang w:eastAsia="ru-RU"/>
    </w:rPr>
  </w:style>
  <w:style w:type="character" w:customStyle="1" w:styleId="60">
    <w:name w:val="Заголовок 6 Знак"/>
    <w:basedOn w:val="a0"/>
    <w:link w:val="6"/>
    <w:semiHidden/>
    <w:rsid w:val="009F015A"/>
    <w:rPr>
      <w:rFonts w:ascii="Calibri" w:eastAsia="Times New Roman" w:hAnsi="Calibri" w:cs="Times New Roman"/>
      <w:b/>
      <w:bCs/>
      <w:lang w:eastAsia="ru-RU"/>
    </w:rPr>
  </w:style>
  <w:style w:type="character" w:customStyle="1" w:styleId="80">
    <w:name w:val="Заголовок 8 Знак"/>
    <w:basedOn w:val="a0"/>
    <w:link w:val="8"/>
    <w:rsid w:val="009F015A"/>
    <w:rPr>
      <w:rFonts w:ascii="Times New Roman" w:eastAsia="Times New Roman" w:hAnsi="Times New Roman" w:cs="Times New Roman"/>
      <w:b/>
      <w:sz w:val="24"/>
      <w:szCs w:val="20"/>
      <w:lang w:eastAsia="ru-RU"/>
    </w:rPr>
  </w:style>
  <w:style w:type="table" w:styleId="a3">
    <w:name w:val="Table Grid"/>
    <w:basedOn w:val="a1"/>
    <w:uiPriority w:val="59"/>
    <w:rsid w:val="009F01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9F015A"/>
    <w:pPr>
      <w:tabs>
        <w:tab w:val="center" w:pos="4677"/>
        <w:tab w:val="right" w:pos="9355"/>
      </w:tabs>
    </w:pPr>
  </w:style>
  <w:style w:type="character" w:customStyle="1" w:styleId="a5">
    <w:name w:val="Нижний колонтитул Знак"/>
    <w:basedOn w:val="a0"/>
    <w:link w:val="a4"/>
    <w:uiPriority w:val="99"/>
    <w:rsid w:val="009F015A"/>
    <w:rPr>
      <w:rFonts w:ascii="Times New Roman" w:eastAsia="Times New Roman" w:hAnsi="Times New Roman" w:cs="Times New Roman"/>
      <w:sz w:val="24"/>
      <w:szCs w:val="24"/>
      <w:lang w:eastAsia="ru-RU"/>
    </w:rPr>
  </w:style>
  <w:style w:type="character" w:styleId="a6">
    <w:name w:val="page number"/>
    <w:basedOn w:val="a0"/>
    <w:rsid w:val="009F015A"/>
  </w:style>
  <w:style w:type="paragraph" w:styleId="a7">
    <w:name w:val="Document Map"/>
    <w:basedOn w:val="a"/>
    <w:link w:val="a8"/>
    <w:semiHidden/>
    <w:rsid w:val="009F015A"/>
    <w:pPr>
      <w:shd w:val="clear" w:color="auto" w:fill="000080"/>
    </w:pPr>
    <w:rPr>
      <w:rFonts w:ascii="Tahoma" w:hAnsi="Tahoma" w:cs="Tahoma"/>
      <w:sz w:val="20"/>
      <w:szCs w:val="20"/>
    </w:rPr>
  </w:style>
  <w:style w:type="character" w:customStyle="1" w:styleId="a8">
    <w:name w:val="Схема документа Знак"/>
    <w:basedOn w:val="a0"/>
    <w:link w:val="a7"/>
    <w:semiHidden/>
    <w:rsid w:val="009F015A"/>
    <w:rPr>
      <w:rFonts w:ascii="Tahoma" w:eastAsia="Times New Roman" w:hAnsi="Tahoma" w:cs="Tahoma"/>
      <w:sz w:val="20"/>
      <w:szCs w:val="20"/>
      <w:shd w:val="clear" w:color="auto" w:fill="000080"/>
      <w:lang w:eastAsia="ru-RU"/>
    </w:rPr>
  </w:style>
  <w:style w:type="paragraph" w:styleId="a9">
    <w:name w:val="List Paragraph"/>
    <w:basedOn w:val="a"/>
    <w:uiPriority w:val="34"/>
    <w:qFormat/>
    <w:rsid w:val="009F015A"/>
    <w:pPr>
      <w:spacing w:after="200" w:line="276" w:lineRule="auto"/>
      <w:ind w:left="720"/>
      <w:contextualSpacing/>
    </w:pPr>
    <w:rPr>
      <w:rFonts w:ascii="Calibri" w:hAnsi="Calibri"/>
      <w:sz w:val="22"/>
      <w:szCs w:val="22"/>
    </w:rPr>
  </w:style>
  <w:style w:type="paragraph" w:styleId="aa">
    <w:name w:val="header"/>
    <w:basedOn w:val="a"/>
    <w:link w:val="ab"/>
    <w:uiPriority w:val="99"/>
    <w:unhideWhenUsed/>
    <w:rsid w:val="009F015A"/>
    <w:pPr>
      <w:tabs>
        <w:tab w:val="center" w:pos="4677"/>
        <w:tab w:val="right" w:pos="9355"/>
      </w:tabs>
    </w:pPr>
    <w:rPr>
      <w:rFonts w:ascii="Calibri" w:hAnsi="Calibri"/>
      <w:sz w:val="22"/>
      <w:szCs w:val="22"/>
    </w:rPr>
  </w:style>
  <w:style w:type="character" w:customStyle="1" w:styleId="ab">
    <w:name w:val="Верхний колонтитул Знак"/>
    <w:basedOn w:val="a0"/>
    <w:link w:val="aa"/>
    <w:uiPriority w:val="99"/>
    <w:rsid w:val="009F015A"/>
    <w:rPr>
      <w:rFonts w:ascii="Calibri" w:eastAsia="Times New Roman" w:hAnsi="Calibri" w:cs="Times New Roman"/>
      <w:lang w:eastAsia="ru-RU"/>
    </w:rPr>
  </w:style>
  <w:style w:type="paragraph" w:styleId="ac">
    <w:name w:val="Body Text"/>
    <w:basedOn w:val="a"/>
    <w:link w:val="ad"/>
    <w:uiPriority w:val="99"/>
    <w:unhideWhenUsed/>
    <w:rsid w:val="009F015A"/>
    <w:pPr>
      <w:spacing w:after="120" w:line="276" w:lineRule="auto"/>
    </w:pPr>
    <w:rPr>
      <w:rFonts w:ascii="Calibri" w:hAnsi="Calibri"/>
      <w:sz w:val="22"/>
      <w:szCs w:val="22"/>
    </w:rPr>
  </w:style>
  <w:style w:type="character" w:customStyle="1" w:styleId="ad">
    <w:name w:val="Основной текст Знак"/>
    <w:basedOn w:val="a0"/>
    <w:link w:val="ac"/>
    <w:uiPriority w:val="99"/>
    <w:rsid w:val="009F015A"/>
    <w:rPr>
      <w:rFonts w:ascii="Calibri" w:eastAsia="Times New Roman" w:hAnsi="Calibri" w:cs="Times New Roman"/>
      <w:lang w:eastAsia="ru-RU"/>
    </w:rPr>
  </w:style>
  <w:style w:type="paragraph" w:styleId="ae">
    <w:name w:val="Balloon Text"/>
    <w:basedOn w:val="a"/>
    <w:link w:val="af"/>
    <w:uiPriority w:val="99"/>
    <w:unhideWhenUsed/>
    <w:rsid w:val="009F015A"/>
    <w:rPr>
      <w:rFonts w:ascii="Tahoma" w:hAnsi="Tahoma" w:cs="Tahoma"/>
      <w:sz w:val="16"/>
      <w:szCs w:val="16"/>
    </w:rPr>
  </w:style>
  <w:style w:type="character" w:customStyle="1" w:styleId="af">
    <w:name w:val="Текст выноски Знак"/>
    <w:basedOn w:val="a0"/>
    <w:link w:val="ae"/>
    <w:uiPriority w:val="99"/>
    <w:rsid w:val="009F015A"/>
    <w:rPr>
      <w:rFonts w:ascii="Tahoma" w:eastAsia="Times New Roman" w:hAnsi="Tahoma" w:cs="Tahoma"/>
      <w:sz w:val="16"/>
      <w:szCs w:val="16"/>
      <w:lang w:eastAsia="ru-RU"/>
    </w:rPr>
  </w:style>
  <w:style w:type="paragraph" w:styleId="2">
    <w:name w:val="Body Text 2"/>
    <w:basedOn w:val="a"/>
    <w:link w:val="20"/>
    <w:rsid w:val="009F015A"/>
    <w:pPr>
      <w:spacing w:after="120" w:line="480" w:lineRule="auto"/>
    </w:pPr>
  </w:style>
  <w:style w:type="character" w:customStyle="1" w:styleId="20">
    <w:name w:val="Основной текст 2 Знак"/>
    <w:basedOn w:val="a0"/>
    <w:link w:val="2"/>
    <w:rsid w:val="009F015A"/>
    <w:rPr>
      <w:rFonts w:ascii="Times New Roman" w:eastAsia="Times New Roman" w:hAnsi="Times New Roman" w:cs="Times New Roman"/>
      <w:sz w:val="24"/>
      <w:szCs w:val="24"/>
      <w:lang w:eastAsia="ru-RU"/>
    </w:rPr>
  </w:style>
  <w:style w:type="paragraph" w:styleId="31">
    <w:name w:val="Body Text 3"/>
    <w:basedOn w:val="a"/>
    <w:link w:val="32"/>
    <w:uiPriority w:val="99"/>
    <w:unhideWhenUsed/>
    <w:rsid w:val="009F015A"/>
    <w:pPr>
      <w:spacing w:after="120" w:line="276" w:lineRule="auto"/>
    </w:pPr>
    <w:rPr>
      <w:rFonts w:ascii="Calibri" w:hAnsi="Calibri"/>
      <w:sz w:val="16"/>
      <w:szCs w:val="16"/>
    </w:rPr>
  </w:style>
  <w:style w:type="character" w:customStyle="1" w:styleId="32">
    <w:name w:val="Основной текст 3 Знак"/>
    <w:basedOn w:val="a0"/>
    <w:link w:val="31"/>
    <w:uiPriority w:val="99"/>
    <w:rsid w:val="009F015A"/>
    <w:rPr>
      <w:rFonts w:ascii="Calibri" w:eastAsia="Times New Roman" w:hAnsi="Calibri" w:cs="Times New Roman"/>
      <w:sz w:val="16"/>
      <w:szCs w:val="16"/>
      <w:lang w:eastAsia="ru-RU"/>
    </w:rPr>
  </w:style>
  <w:style w:type="paragraph" w:styleId="af0">
    <w:name w:val="Normal (Web)"/>
    <w:basedOn w:val="a"/>
    <w:unhideWhenUsed/>
    <w:rsid w:val="009F015A"/>
    <w:pPr>
      <w:spacing w:before="100" w:beforeAutospacing="1" w:after="100" w:afterAutospacing="1"/>
    </w:pPr>
  </w:style>
  <w:style w:type="paragraph" w:styleId="af1">
    <w:name w:val="Title"/>
    <w:basedOn w:val="a"/>
    <w:link w:val="af2"/>
    <w:qFormat/>
    <w:rsid w:val="009F015A"/>
    <w:pPr>
      <w:jc w:val="center"/>
    </w:pPr>
    <w:rPr>
      <w:b/>
    </w:rPr>
  </w:style>
  <w:style w:type="character" w:customStyle="1" w:styleId="af2">
    <w:name w:val="Название Знак"/>
    <w:basedOn w:val="a0"/>
    <w:link w:val="af1"/>
    <w:rsid w:val="009F015A"/>
    <w:rPr>
      <w:rFonts w:ascii="Times New Roman" w:eastAsia="Times New Roman" w:hAnsi="Times New Roman" w:cs="Times New Roman"/>
      <w:b/>
      <w:sz w:val="24"/>
      <w:szCs w:val="24"/>
      <w:lang w:eastAsia="ru-RU"/>
    </w:rPr>
  </w:style>
  <w:style w:type="character" w:customStyle="1" w:styleId="af3">
    <w:name w:val="Подпись к таблице_"/>
    <w:basedOn w:val="a0"/>
    <w:rsid w:val="009F015A"/>
    <w:rPr>
      <w:rFonts w:ascii="Times New Roman" w:eastAsia="Times New Roman" w:hAnsi="Times New Roman" w:cs="Times New Roman"/>
      <w:b/>
      <w:bCs/>
      <w:i w:val="0"/>
      <w:iCs w:val="0"/>
      <w:smallCaps w:val="0"/>
      <w:strike w:val="0"/>
      <w:sz w:val="22"/>
      <w:szCs w:val="22"/>
      <w:u w:val="none"/>
    </w:rPr>
  </w:style>
  <w:style w:type="character" w:customStyle="1" w:styleId="af4">
    <w:name w:val="Подпись к таблице"/>
    <w:basedOn w:val="af3"/>
    <w:rsid w:val="009F015A"/>
    <w:rPr>
      <w:color w:val="000000"/>
      <w:spacing w:val="0"/>
      <w:w w:val="100"/>
      <w:position w:val="0"/>
      <w:u w:val="single"/>
      <w:lang w:val="ru-RU"/>
    </w:rPr>
  </w:style>
  <w:style w:type="character" w:customStyle="1" w:styleId="af5">
    <w:name w:val="Основной текст_"/>
    <w:basedOn w:val="a0"/>
    <w:link w:val="21"/>
    <w:rsid w:val="009F015A"/>
    <w:rPr>
      <w:shd w:val="clear" w:color="auto" w:fill="FFFFFF"/>
    </w:rPr>
  </w:style>
  <w:style w:type="character" w:customStyle="1" w:styleId="11">
    <w:name w:val="Основной текст1"/>
    <w:basedOn w:val="af5"/>
    <w:rsid w:val="009F015A"/>
    <w:rPr>
      <w:color w:val="000000"/>
      <w:spacing w:val="0"/>
      <w:w w:val="100"/>
      <w:position w:val="0"/>
      <w:lang w:val="ru-RU"/>
    </w:rPr>
  </w:style>
  <w:style w:type="character" w:customStyle="1" w:styleId="155pt">
    <w:name w:val="Основной текст + 15;5 pt"/>
    <w:basedOn w:val="af5"/>
    <w:rsid w:val="009F015A"/>
    <w:rPr>
      <w:color w:val="000000"/>
      <w:spacing w:val="0"/>
      <w:w w:val="100"/>
      <w:position w:val="0"/>
      <w:sz w:val="31"/>
      <w:szCs w:val="31"/>
      <w:lang w:val="ru-RU"/>
    </w:rPr>
  </w:style>
  <w:style w:type="character" w:customStyle="1" w:styleId="12">
    <w:name w:val="Заголовок №1_"/>
    <w:basedOn w:val="a0"/>
    <w:link w:val="13"/>
    <w:rsid w:val="009F015A"/>
    <w:rPr>
      <w:b/>
      <w:bCs/>
      <w:sz w:val="30"/>
      <w:szCs w:val="30"/>
      <w:shd w:val="clear" w:color="auto" w:fill="FFFFFF"/>
    </w:rPr>
  </w:style>
  <w:style w:type="paragraph" w:customStyle="1" w:styleId="21">
    <w:name w:val="Основной текст2"/>
    <w:basedOn w:val="a"/>
    <w:link w:val="af5"/>
    <w:rsid w:val="009F015A"/>
    <w:pPr>
      <w:widowControl w:val="0"/>
      <w:shd w:val="clear" w:color="auto" w:fill="FFFFFF"/>
      <w:spacing w:before="240" w:line="274" w:lineRule="exact"/>
    </w:pPr>
    <w:rPr>
      <w:rFonts w:asciiTheme="minorHAnsi" w:eastAsiaTheme="minorHAnsi" w:hAnsiTheme="minorHAnsi" w:cstheme="minorBidi"/>
      <w:sz w:val="22"/>
      <w:szCs w:val="22"/>
      <w:lang w:eastAsia="en-US"/>
    </w:rPr>
  </w:style>
  <w:style w:type="paragraph" w:customStyle="1" w:styleId="13">
    <w:name w:val="Заголовок №1"/>
    <w:basedOn w:val="a"/>
    <w:link w:val="12"/>
    <w:rsid w:val="009F015A"/>
    <w:pPr>
      <w:widowControl w:val="0"/>
      <w:shd w:val="clear" w:color="auto" w:fill="FFFFFF"/>
      <w:spacing w:before="360" w:after="240" w:line="370" w:lineRule="exact"/>
      <w:outlineLvl w:val="0"/>
    </w:pPr>
    <w:rPr>
      <w:rFonts w:asciiTheme="minorHAnsi" w:eastAsiaTheme="minorHAnsi" w:hAnsiTheme="minorHAnsi" w:cstheme="minorBidi"/>
      <w:b/>
      <w:bCs/>
      <w:sz w:val="30"/>
      <w:szCs w:val="30"/>
      <w:lang w:eastAsia="en-US"/>
    </w:rPr>
  </w:style>
  <w:style w:type="character" w:customStyle="1" w:styleId="22">
    <w:name w:val="Основной текст (2)_"/>
    <w:basedOn w:val="a0"/>
    <w:link w:val="23"/>
    <w:rsid w:val="009F015A"/>
    <w:rPr>
      <w:b/>
      <w:bCs/>
      <w:shd w:val="clear" w:color="auto" w:fill="FFFFFF"/>
    </w:rPr>
  </w:style>
  <w:style w:type="paragraph" w:customStyle="1" w:styleId="23">
    <w:name w:val="Основной текст (2)"/>
    <w:basedOn w:val="a"/>
    <w:link w:val="22"/>
    <w:rsid w:val="009F015A"/>
    <w:pPr>
      <w:widowControl w:val="0"/>
      <w:shd w:val="clear" w:color="auto" w:fill="FFFFFF"/>
      <w:spacing w:line="0" w:lineRule="atLeast"/>
    </w:pPr>
    <w:rPr>
      <w:rFonts w:asciiTheme="minorHAnsi" w:eastAsiaTheme="minorHAnsi" w:hAnsiTheme="minorHAnsi" w:cstheme="minorBidi"/>
      <w:b/>
      <w:bCs/>
      <w:sz w:val="22"/>
      <w:szCs w:val="22"/>
      <w:lang w:eastAsia="en-US"/>
    </w:rPr>
  </w:style>
  <w:style w:type="character" w:customStyle="1" w:styleId="11pt">
    <w:name w:val="Основной текст + 11 pt"/>
    <w:basedOn w:val="af5"/>
    <w:rsid w:val="009F015A"/>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115pt">
    <w:name w:val="Основной текст + 11;5 pt;Полужирный"/>
    <w:basedOn w:val="af5"/>
    <w:rsid w:val="009F015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0">
    <w:name w:val="Основной текст + 11;5 pt;Курсив"/>
    <w:basedOn w:val="af5"/>
    <w:rsid w:val="009F015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styleId="af6">
    <w:name w:val="Hyperlink"/>
    <w:basedOn w:val="a0"/>
    <w:rsid w:val="009F015A"/>
    <w:rPr>
      <w:rFonts w:cs="Times New Roman"/>
      <w:color w:val="0000FF"/>
      <w:u w:val="single"/>
    </w:rPr>
  </w:style>
  <w:style w:type="paragraph" w:styleId="af7">
    <w:name w:val="No Spacing"/>
    <w:uiPriority w:val="1"/>
    <w:qFormat/>
    <w:rsid w:val="009F015A"/>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9F015A"/>
  </w:style>
  <w:style w:type="character" w:customStyle="1" w:styleId="w">
    <w:name w:val="w"/>
    <w:basedOn w:val="a0"/>
    <w:rsid w:val="009F015A"/>
  </w:style>
  <w:style w:type="character" w:styleId="af8">
    <w:name w:val="Emphasis"/>
    <w:basedOn w:val="a0"/>
    <w:uiPriority w:val="20"/>
    <w:qFormat/>
    <w:rsid w:val="009F015A"/>
    <w:rPr>
      <w:i/>
      <w:iCs/>
    </w:rPr>
  </w:style>
  <w:style w:type="character" w:styleId="af9">
    <w:name w:val="Strong"/>
    <w:basedOn w:val="a0"/>
    <w:uiPriority w:val="22"/>
    <w:qFormat/>
    <w:rsid w:val="009F015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16</Pages>
  <Words>5856</Words>
  <Characters>33384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ХХХ</dc:creator>
  <cp:lastModifiedBy>555555</cp:lastModifiedBy>
  <cp:revision>14</cp:revision>
  <cp:lastPrinted>2017-09-19T00:47:00Z</cp:lastPrinted>
  <dcterms:created xsi:type="dcterms:W3CDTF">2017-08-21T00:51:00Z</dcterms:created>
  <dcterms:modified xsi:type="dcterms:W3CDTF">2018-04-10T20:20:00Z</dcterms:modified>
</cp:coreProperties>
</file>